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482B1" w14:textId="77777777" w:rsidR="003B377D" w:rsidRDefault="003B377D">
      <w:pPr>
        <w:rPr>
          <w:sz w:val="24"/>
          <w:szCs w:val="24"/>
        </w:rPr>
      </w:pPr>
      <w:r>
        <w:rPr>
          <w:sz w:val="24"/>
          <w:szCs w:val="24"/>
        </w:rPr>
        <w:t>Karlyne Snead, COM 803-22, Hermeneutics and Communications, Assignment #1, 08/16/24</w:t>
      </w:r>
    </w:p>
    <w:p w14:paraId="5D745002" w14:textId="77777777" w:rsidR="003B377D" w:rsidRDefault="003B377D">
      <w:pPr>
        <w:rPr>
          <w:sz w:val="24"/>
          <w:szCs w:val="24"/>
        </w:rPr>
      </w:pPr>
    </w:p>
    <w:p w14:paraId="52F5BE94" w14:textId="77777777" w:rsidR="003B377D" w:rsidRDefault="003B377D">
      <w:pPr>
        <w:rPr>
          <w:sz w:val="24"/>
          <w:szCs w:val="24"/>
        </w:rPr>
      </w:pPr>
    </w:p>
    <w:p w14:paraId="7D5916E1" w14:textId="77777777" w:rsidR="003B377D" w:rsidRDefault="003B377D">
      <w:pPr>
        <w:rPr>
          <w:sz w:val="24"/>
          <w:szCs w:val="24"/>
        </w:rPr>
      </w:pPr>
    </w:p>
    <w:p w14:paraId="0AB69ECA" w14:textId="5DCFC0A7" w:rsidR="0065001C" w:rsidRDefault="0065001C" w:rsidP="003B377D">
      <w:pPr>
        <w:jc w:val="center"/>
        <w:rPr>
          <w:sz w:val="24"/>
          <w:szCs w:val="24"/>
        </w:rPr>
      </w:pPr>
    </w:p>
    <w:p w14:paraId="64673A33" w14:textId="77777777" w:rsidR="003B377D" w:rsidRDefault="003B377D" w:rsidP="003B377D">
      <w:pPr>
        <w:jc w:val="center"/>
        <w:rPr>
          <w:sz w:val="24"/>
          <w:szCs w:val="24"/>
        </w:rPr>
      </w:pPr>
    </w:p>
    <w:p w14:paraId="522CBD9F" w14:textId="77777777" w:rsidR="003B377D" w:rsidRDefault="003B377D" w:rsidP="003B377D">
      <w:pPr>
        <w:jc w:val="center"/>
        <w:rPr>
          <w:sz w:val="24"/>
          <w:szCs w:val="24"/>
        </w:rPr>
      </w:pPr>
    </w:p>
    <w:p w14:paraId="500E3591" w14:textId="77777777" w:rsidR="00175156" w:rsidRDefault="00175156" w:rsidP="003B377D">
      <w:pPr>
        <w:jc w:val="center"/>
        <w:rPr>
          <w:sz w:val="24"/>
          <w:szCs w:val="24"/>
        </w:rPr>
      </w:pPr>
    </w:p>
    <w:p w14:paraId="7C69B531" w14:textId="7E5904EB" w:rsidR="00175156" w:rsidRDefault="00175156" w:rsidP="003B377D">
      <w:pPr>
        <w:jc w:val="center"/>
        <w:rPr>
          <w:sz w:val="24"/>
          <w:szCs w:val="24"/>
        </w:rPr>
      </w:pPr>
      <w:r>
        <w:rPr>
          <w:sz w:val="24"/>
          <w:szCs w:val="24"/>
        </w:rPr>
        <w:t>Hermeneutics and Communications</w:t>
      </w:r>
    </w:p>
    <w:p w14:paraId="483C809A" w14:textId="4EE16DB1" w:rsidR="00175156" w:rsidRDefault="00175156" w:rsidP="003B377D">
      <w:pPr>
        <w:jc w:val="center"/>
        <w:rPr>
          <w:sz w:val="24"/>
          <w:szCs w:val="24"/>
        </w:rPr>
      </w:pPr>
      <w:r>
        <w:rPr>
          <w:sz w:val="24"/>
          <w:szCs w:val="24"/>
        </w:rPr>
        <w:t>Karlyne Snead</w:t>
      </w:r>
    </w:p>
    <w:p w14:paraId="2F6C1DED" w14:textId="12A7EAA5" w:rsidR="00175156" w:rsidRDefault="00175156" w:rsidP="003B377D">
      <w:pPr>
        <w:jc w:val="center"/>
        <w:rPr>
          <w:sz w:val="24"/>
          <w:szCs w:val="24"/>
        </w:rPr>
      </w:pPr>
      <w:r>
        <w:rPr>
          <w:sz w:val="24"/>
          <w:szCs w:val="24"/>
        </w:rPr>
        <w:t>Omega Graduate School</w:t>
      </w:r>
    </w:p>
    <w:p w14:paraId="03988368" w14:textId="2B9AFBF7" w:rsidR="00175156" w:rsidRDefault="00175156" w:rsidP="003B377D">
      <w:pPr>
        <w:jc w:val="center"/>
        <w:rPr>
          <w:sz w:val="24"/>
          <w:szCs w:val="24"/>
        </w:rPr>
      </w:pPr>
      <w:r>
        <w:rPr>
          <w:sz w:val="24"/>
          <w:szCs w:val="24"/>
        </w:rPr>
        <w:t>August 16, 2024</w:t>
      </w:r>
    </w:p>
    <w:p w14:paraId="4F4E573F" w14:textId="77777777" w:rsidR="00175156" w:rsidRDefault="00175156" w:rsidP="003B377D">
      <w:pPr>
        <w:jc w:val="center"/>
        <w:rPr>
          <w:sz w:val="24"/>
          <w:szCs w:val="24"/>
        </w:rPr>
      </w:pPr>
    </w:p>
    <w:p w14:paraId="456DDD12" w14:textId="02C5A91D" w:rsidR="00175156" w:rsidRDefault="00175156" w:rsidP="003B377D">
      <w:pPr>
        <w:jc w:val="center"/>
        <w:rPr>
          <w:sz w:val="24"/>
          <w:szCs w:val="24"/>
        </w:rPr>
      </w:pPr>
      <w:r>
        <w:rPr>
          <w:sz w:val="24"/>
          <w:szCs w:val="24"/>
        </w:rPr>
        <w:t>Professor</w:t>
      </w:r>
    </w:p>
    <w:p w14:paraId="29CF53D6" w14:textId="423CEF04" w:rsidR="00175156" w:rsidRDefault="00175156" w:rsidP="003B377D">
      <w:pPr>
        <w:jc w:val="center"/>
        <w:rPr>
          <w:sz w:val="24"/>
          <w:szCs w:val="24"/>
        </w:rPr>
      </w:pPr>
      <w:r>
        <w:rPr>
          <w:sz w:val="24"/>
          <w:szCs w:val="24"/>
        </w:rPr>
        <w:t>Dr. Jim Strecker</w:t>
      </w:r>
    </w:p>
    <w:p w14:paraId="726C1D94" w14:textId="32329610" w:rsidR="00175156" w:rsidRDefault="00175156" w:rsidP="003B377D">
      <w:pPr>
        <w:jc w:val="center"/>
        <w:rPr>
          <w:sz w:val="24"/>
          <w:szCs w:val="24"/>
        </w:rPr>
      </w:pPr>
    </w:p>
    <w:p w14:paraId="7C8878AD" w14:textId="77777777" w:rsidR="003B377D" w:rsidRDefault="003B377D" w:rsidP="003B377D">
      <w:pPr>
        <w:jc w:val="center"/>
        <w:rPr>
          <w:sz w:val="24"/>
          <w:szCs w:val="24"/>
        </w:rPr>
      </w:pPr>
    </w:p>
    <w:p w14:paraId="50FC4000" w14:textId="77777777" w:rsidR="003B377D" w:rsidRDefault="003B377D" w:rsidP="003B377D">
      <w:pPr>
        <w:jc w:val="center"/>
        <w:rPr>
          <w:sz w:val="24"/>
          <w:szCs w:val="24"/>
        </w:rPr>
      </w:pPr>
    </w:p>
    <w:p w14:paraId="1A1A57E1" w14:textId="77777777" w:rsidR="00BA1475" w:rsidRDefault="00BA1475" w:rsidP="003B377D">
      <w:pPr>
        <w:jc w:val="center"/>
        <w:rPr>
          <w:sz w:val="24"/>
          <w:szCs w:val="24"/>
        </w:rPr>
      </w:pPr>
    </w:p>
    <w:p w14:paraId="3BBF9AFE" w14:textId="77777777" w:rsidR="00BA1475" w:rsidRDefault="00BA1475" w:rsidP="003B377D">
      <w:pPr>
        <w:jc w:val="center"/>
        <w:rPr>
          <w:sz w:val="24"/>
          <w:szCs w:val="24"/>
        </w:rPr>
      </w:pPr>
    </w:p>
    <w:p w14:paraId="509908C2" w14:textId="77777777" w:rsidR="00BA1475" w:rsidRDefault="00BA1475" w:rsidP="003B377D">
      <w:pPr>
        <w:jc w:val="center"/>
        <w:rPr>
          <w:sz w:val="24"/>
          <w:szCs w:val="24"/>
        </w:rPr>
      </w:pPr>
    </w:p>
    <w:p w14:paraId="6C5CC540" w14:textId="77777777" w:rsidR="00BA1475" w:rsidRDefault="00BA1475" w:rsidP="003B377D">
      <w:pPr>
        <w:jc w:val="center"/>
        <w:rPr>
          <w:sz w:val="24"/>
          <w:szCs w:val="24"/>
        </w:rPr>
      </w:pPr>
    </w:p>
    <w:p w14:paraId="5A833632" w14:textId="77777777" w:rsidR="00BA1475" w:rsidRDefault="00BA1475" w:rsidP="003B377D">
      <w:pPr>
        <w:jc w:val="center"/>
        <w:rPr>
          <w:sz w:val="24"/>
          <w:szCs w:val="24"/>
        </w:rPr>
      </w:pPr>
    </w:p>
    <w:p w14:paraId="32F0D8AE" w14:textId="77777777" w:rsidR="00BA1475" w:rsidRDefault="00BA1475" w:rsidP="003B377D">
      <w:pPr>
        <w:jc w:val="center"/>
        <w:rPr>
          <w:sz w:val="24"/>
          <w:szCs w:val="24"/>
        </w:rPr>
      </w:pPr>
    </w:p>
    <w:p w14:paraId="33ADCF85" w14:textId="77777777" w:rsidR="00BA1475" w:rsidRDefault="00BA1475" w:rsidP="003B377D">
      <w:pPr>
        <w:jc w:val="center"/>
        <w:rPr>
          <w:sz w:val="24"/>
          <w:szCs w:val="24"/>
        </w:rPr>
      </w:pPr>
    </w:p>
    <w:p w14:paraId="282A13E6" w14:textId="77777777" w:rsidR="00BA1475" w:rsidRDefault="00BA1475" w:rsidP="003B377D">
      <w:pPr>
        <w:jc w:val="center"/>
        <w:rPr>
          <w:sz w:val="24"/>
          <w:szCs w:val="24"/>
        </w:rPr>
      </w:pPr>
    </w:p>
    <w:p w14:paraId="42A542F0" w14:textId="77777777" w:rsidR="00BA1475" w:rsidRDefault="00BA1475" w:rsidP="003B377D">
      <w:pPr>
        <w:jc w:val="center"/>
        <w:rPr>
          <w:sz w:val="24"/>
          <w:szCs w:val="24"/>
        </w:rPr>
      </w:pPr>
    </w:p>
    <w:p w14:paraId="6E28D8ED" w14:textId="77777777" w:rsidR="00BA1475" w:rsidRDefault="00BA1475" w:rsidP="00BA1475">
      <w:pPr>
        <w:rPr>
          <w:sz w:val="24"/>
          <w:szCs w:val="24"/>
        </w:rPr>
      </w:pPr>
      <w:r>
        <w:rPr>
          <w:sz w:val="24"/>
          <w:szCs w:val="24"/>
        </w:rPr>
        <w:lastRenderedPageBreak/>
        <w:t>Karlyne Snead, COM 803-22, Hermeneutics and Communications, Assignment #1, 08/16/24</w:t>
      </w:r>
    </w:p>
    <w:p w14:paraId="50220801" w14:textId="77777777" w:rsidR="00BA1475" w:rsidRDefault="00BA1475" w:rsidP="003B377D">
      <w:pPr>
        <w:jc w:val="center"/>
        <w:rPr>
          <w:sz w:val="24"/>
          <w:szCs w:val="24"/>
        </w:rPr>
      </w:pPr>
    </w:p>
    <w:p w14:paraId="13F0E202" w14:textId="77777777" w:rsidR="00E53D93" w:rsidRPr="002C4193" w:rsidRDefault="00E53D93" w:rsidP="002C4193">
      <w:pPr>
        <w:pStyle w:val="NormalWeb"/>
        <w:jc w:val="center"/>
        <w:rPr>
          <w:rFonts w:asciiTheme="minorHAnsi" w:hAnsiTheme="minorHAnsi" w:cstheme="minorHAnsi"/>
        </w:rPr>
      </w:pPr>
      <w:r w:rsidRPr="002C4193">
        <w:rPr>
          <w:rFonts w:asciiTheme="minorHAnsi" w:hAnsiTheme="minorHAnsi" w:cstheme="minorHAnsi"/>
          <w:b/>
          <w:bCs/>
        </w:rPr>
        <w:t>Content Questions</w:t>
      </w:r>
    </w:p>
    <w:p w14:paraId="1B1B12C9" w14:textId="58D5740C" w:rsidR="00E53D93" w:rsidRPr="002C4193" w:rsidRDefault="00E53D93" w:rsidP="002C4193">
      <w:pPr>
        <w:pStyle w:val="NormalWeb"/>
        <w:rPr>
          <w:rFonts w:asciiTheme="minorHAnsi" w:hAnsiTheme="minorHAnsi" w:cstheme="minorHAnsi"/>
        </w:rPr>
      </w:pPr>
      <w:r w:rsidRPr="002C4193">
        <w:rPr>
          <w:rFonts w:asciiTheme="minorHAnsi" w:hAnsiTheme="minorHAnsi" w:cstheme="minorHAnsi"/>
        </w:rPr>
        <w:t>Select One (1) Core Essential Element from the Syllabus Outline:</w:t>
      </w:r>
    </w:p>
    <w:p w14:paraId="78AC7B5D" w14:textId="0FD1D2F8" w:rsidR="00E53D93" w:rsidRPr="002C4193" w:rsidRDefault="00E53D93" w:rsidP="002C4193">
      <w:pPr>
        <w:pStyle w:val="NormalWeb"/>
        <w:rPr>
          <w:rFonts w:asciiTheme="minorHAnsi" w:hAnsiTheme="minorHAnsi" w:cstheme="minorHAnsi"/>
        </w:rPr>
      </w:pPr>
      <w:r w:rsidRPr="002C4193">
        <w:rPr>
          <w:rFonts w:asciiTheme="minorHAnsi" w:hAnsiTheme="minorHAnsi" w:cstheme="minorHAnsi"/>
        </w:rPr>
        <w:t>a. Create a 350-word original discussion paper (with cited sources) during the week</w:t>
      </w:r>
    </w:p>
    <w:p w14:paraId="0C059088" w14:textId="7F972911" w:rsidR="00E53D93" w:rsidRPr="002C4193" w:rsidRDefault="00E53D93" w:rsidP="002C4193">
      <w:pPr>
        <w:pStyle w:val="NormalWeb"/>
        <w:rPr>
          <w:rFonts w:asciiTheme="minorHAnsi" w:hAnsiTheme="minorHAnsi" w:cstheme="minorHAnsi"/>
        </w:rPr>
      </w:pPr>
      <w:r w:rsidRPr="002C4193">
        <w:rPr>
          <w:rFonts w:asciiTheme="minorHAnsi" w:hAnsiTheme="minorHAnsi" w:cstheme="minorHAnsi"/>
        </w:rPr>
        <w:t>of the residency. Be prepared to discuss and engage with other students during</w:t>
      </w:r>
    </w:p>
    <w:p w14:paraId="4C865AB1" w14:textId="650F5B1F" w:rsidR="00E53D93" w:rsidRPr="002C4193" w:rsidRDefault="00E53D93" w:rsidP="002C4193">
      <w:pPr>
        <w:pStyle w:val="NormalWeb"/>
        <w:rPr>
          <w:rFonts w:asciiTheme="minorHAnsi" w:hAnsiTheme="minorHAnsi" w:cstheme="minorHAnsi"/>
        </w:rPr>
      </w:pPr>
      <w:r w:rsidRPr="002C4193">
        <w:rPr>
          <w:rFonts w:asciiTheme="minorHAnsi" w:hAnsiTheme="minorHAnsi" w:cstheme="minorHAnsi"/>
        </w:rPr>
        <w:t>the live sessions. Post this document in DIAL.</w:t>
      </w:r>
    </w:p>
    <w:p w14:paraId="5952155C" w14:textId="1927AE79" w:rsidR="00E53D93" w:rsidRPr="002C4193" w:rsidRDefault="00E53D93" w:rsidP="002C4193">
      <w:pPr>
        <w:pStyle w:val="NormalWeb"/>
        <w:rPr>
          <w:rFonts w:asciiTheme="minorHAnsi" w:hAnsiTheme="minorHAnsi" w:cstheme="minorHAnsi"/>
        </w:rPr>
      </w:pPr>
      <w:r w:rsidRPr="002C4193">
        <w:rPr>
          <w:rFonts w:asciiTheme="minorHAnsi" w:hAnsiTheme="minorHAnsi" w:cstheme="minorHAnsi"/>
        </w:rPr>
        <w:t>b. Professor will check for quality of content and word-count requirements. Grade</w:t>
      </w:r>
    </w:p>
    <w:p w14:paraId="3D0A5B31" w14:textId="77777777" w:rsidR="00E53D93" w:rsidRPr="002C4193" w:rsidRDefault="00E53D93" w:rsidP="002C4193">
      <w:pPr>
        <w:pStyle w:val="NormalWeb"/>
        <w:rPr>
          <w:rFonts w:asciiTheme="minorHAnsi" w:hAnsiTheme="minorHAnsi" w:cstheme="minorHAnsi"/>
        </w:rPr>
      </w:pPr>
      <w:r w:rsidRPr="002C4193">
        <w:rPr>
          <w:rFonts w:asciiTheme="minorHAnsi" w:hAnsiTheme="minorHAnsi" w:cstheme="minorHAnsi"/>
        </w:rPr>
        <w:t>assigned will be Credit or No Credit (CR/NC).</w:t>
      </w:r>
    </w:p>
    <w:p w14:paraId="29A1851D" w14:textId="77777777" w:rsidR="00BA1475" w:rsidRDefault="00BA1475" w:rsidP="003B377D">
      <w:pPr>
        <w:jc w:val="center"/>
        <w:rPr>
          <w:sz w:val="24"/>
          <w:szCs w:val="24"/>
        </w:rPr>
      </w:pPr>
    </w:p>
    <w:p w14:paraId="61900BFD" w14:textId="77777777" w:rsidR="00BA1475" w:rsidRDefault="00BA1475" w:rsidP="003B377D">
      <w:pPr>
        <w:jc w:val="center"/>
        <w:rPr>
          <w:sz w:val="24"/>
          <w:szCs w:val="24"/>
        </w:rPr>
      </w:pPr>
    </w:p>
    <w:p w14:paraId="33B7A06E" w14:textId="77777777" w:rsidR="00472EA9" w:rsidRDefault="00472EA9" w:rsidP="003B377D">
      <w:pPr>
        <w:jc w:val="center"/>
        <w:rPr>
          <w:sz w:val="24"/>
          <w:szCs w:val="24"/>
        </w:rPr>
      </w:pPr>
    </w:p>
    <w:p w14:paraId="5C22A69E" w14:textId="77777777" w:rsidR="00472EA9" w:rsidRDefault="00472EA9" w:rsidP="003B377D">
      <w:pPr>
        <w:jc w:val="center"/>
        <w:rPr>
          <w:sz w:val="24"/>
          <w:szCs w:val="24"/>
        </w:rPr>
      </w:pPr>
    </w:p>
    <w:p w14:paraId="2A77A7B4" w14:textId="77777777" w:rsidR="00472EA9" w:rsidRDefault="00472EA9" w:rsidP="003B377D">
      <w:pPr>
        <w:jc w:val="center"/>
        <w:rPr>
          <w:sz w:val="24"/>
          <w:szCs w:val="24"/>
        </w:rPr>
      </w:pPr>
    </w:p>
    <w:p w14:paraId="25C6B584" w14:textId="77777777" w:rsidR="00472EA9" w:rsidRDefault="00472EA9" w:rsidP="003B377D">
      <w:pPr>
        <w:jc w:val="center"/>
        <w:rPr>
          <w:sz w:val="24"/>
          <w:szCs w:val="24"/>
        </w:rPr>
      </w:pPr>
    </w:p>
    <w:p w14:paraId="34F2BE88" w14:textId="77777777" w:rsidR="00472EA9" w:rsidRDefault="00472EA9" w:rsidP="003B377D">
      <w:pPr>
        <w:jc w:val="center"/>
        <w:rPr>
          <w:sz w:val="24"/>
          <w:szCs w:val="24"/>
        </w:rPr>
      </w:pPr>
    </w:p>
    <w:p w14:paraId="6F2F8669" w14:textId="77777777" w:rsidR="00472EA9" w:rsidRDefault="00472EA9" w:rsidP="003B377D">
      <w:pPr>
        <w:jc w:val="center"/>
        <w:rPr>
          <w:sz w:val="24"/>
          <w:szCs w:val="24"/>
        </w:rPr>
      </w:pPr>
    </w:p>
    <w:p w14:paraId="12DC1F16" w14:textId="77777777" w:rsidR="00472EA9" w:rsidRDefault="00472EA9" w:rsidP="003B377D">
      <w:pPr>
        <w:jc w:val="center"/>
        <w:rPr>
          <w:sz w:val="24"/>
          <w:szCs w:val="24"/>
        </w:rPr>
      </w:pPr>
    </w:p>
    <w:p w14:paraId="455CC64A" w14:textId="77777777" w:rsidR="00472EA9" w:rsidRDefault="00472EA9" w:rsidP="003B377D">
      <w:pPr>
        <w:jc w:val="center"/>
        <w:rPr>
          <w:sz w:val="24"/>
          <w:szCs w:val="24"/>
        </w:rPr>
      </w:pPr>
    </w:p>
    <w:p w14:paraId="2C2D2BA7" w14:textId="77777777" w:rsidR="00472EA9" w:rsidRDefault="00472EA9" w:rsidP="003B377D">
      <w:pPr>
        <w:jc w:val="center"/>
        <w:rPr>
          <w:sz w:val="24"/>
          <w:szCs w:val="24"/>
        </w:rPr>
      </w:pPr>
    </w:p>
    <w:p w14:paraId="2FE3433E" w14:textId="77777777" w:rsidR="00472EA9" w:rsidRDefault="00472EA9" w:rsidP="003B377D">
      <w:pPr>
        <w:jc w:val="center"/>
        <w:rPr>
          <w:sz w:val="24"/>
          <w:szCs w:val="24"/>
        </w:rPr>
      </w:pPr>
    </w:p>
    <w:p w14:paraId="184AE8A5" w14:textId="77777777" w:rsidR="00472EA9" w:rsidRDefault="00472EA9" w:rsidP="003B377D">
      <w:pPr>
        <w:jc w:val="center"/>
        <w:rPr>
          <w:sz w:val="24"/>
          <w:szCs w:val="24"/>
        </w:rPr>
      </w:pPr>
    </w:p>
    <w:p w14:paraId="7E6BB67F" w14:textId="77777777" w:rsidR="00472EA9" w:rsidRDefault="00472EA9" w:rsidP="003B377D">
      <w:pPr>
        <w:jc w:val="center"/>
        <w:rPr>
          <w:sz w:val="24"/>
          <w:szCs w:val="24"/>
        </w:rPr>
      </w:pPr>
    </w:p>
    <w:p w14:paraId="47B49699" w14:textId="77777777" w:rsidR="00472EA9" w:rsidRDefault="00472EA9" w:rsidP="003B377D">
      <w:pPr>
        <w:jc w:val="center"/>
        <w:rPr>
          <w:sz w:val="24"/>
          <w:szCs w:val="24"/>
        </w:rPr>
      </w:pPr>
    </w:p>
    <w:p w14:paraId="507BAE6A" w14:textId="77777777" w:rsidR="00472EA9" w:rsidRDefault="00472EA9" w:rsidP="003B377D">
      <w:pPr>
        <w:jc w:val="center"/>
        <w:rPr>
          <w:sz w:val="24"/>
          <w:szCs w:val="24"/>
        </w:rPr>
      </w:pPr>
    </w:p>
    <w:p w14:paraId="7099B318" w14:textId="77777777" w:rsidR="00472EA9" w:rsidRDefault="00472EA9" w:rsidP="00472EA9">
      <w:pPr>
        <w:rPr>
          <w:sz w:val="24"/>
          <w:szCs w:val="24"/>
        </w:rPr>
      </w:pPr>
      <w:r>
        <w:rPr>
          <w:sz w:val="24"/>
          <w:szCs w:val="24"/>
        </w:rPr>
        <w:lastRenderedPageBreak/>
        <w:t>Karlyne Snead, COM 803-22, Hermeneutics and Communications, Assignment #1, 08/16/24</w:t>
      </w:r>
    </w:p>
    <w:p w14:paraId="0B884C0F" w14:textId="77777777" w:rsidR="00472EA9" w:rsidRDefault="00472EA9" w:rsidP="003B377D">
      <w:pPr>
        <w:jc w:val="center"/>
        <w:rPr>
          <w:sz w:val="24"/>
          <w:szCs w:val="24"/>
        </w:rPr>
      </w:pPr>
    </w:p>
    <w:p w14:paraId="461DC353" w14:textId="598ACFE8" w:rsidR="002F47A4" w:rsidRDefault="00F92F6F" w:rsidP="004B743D">
      <w:pPr>
        <w:spacing w:line="480" w:lineRule="auto"/>
        <w:ind w:firstLine="720"/>
        <w:rPr>
          <w:sz w:val="24"/>
          <w:szCs w:val="24"/>
        </w:rPr>
      </w:pPr>
      <w:r>
        <w:rPr>
          <w:sz w:val="24"/>
          <w:szCs w:val="24"/>
        </w:rPr>
        <w:t xml:space="preserve">Integrating </w:t>
      </w:r>
      <w:r w:rsidR="00865EA3">
        <w:rPr>
          <w:sz w:val="24"/>
          <w:szCs w:val="24"/>
        </w:rPr>
        <w:t xml:space="preserve">hermeneutics in </w:t>
      </w:r>
      <w:r w:rsidR="001028DF">
        <w:rPr>
          <w:sz w:val="24"/>
          <w:szCs w:val="24"/>
        </w:rPr>
        <w:t>faith-based research</w:t>
      </w:r>
      <w:r w:rsidR="00B872FE">
        <w:rPr>
          <w:sz w:val="24"/>
          <w:szCs w:val="24"/>
        </w:rPr>
        <w:t xml:space="preserve"> </w:t>
      </w:r>
      <w:r w:rsidR="008E6811">
        <w:rPr>
          <w:sz w:val="24"/>
          <w:szCs w:val="24"/>
        </w:rPr>
        <w:t>provide</w:t>
      </w:r>
      <w:r w:rsidR="00472E4B">
        <w:rPr>
          <w:sz w:val="24"/>
          <w:szCs w:val="24"/>
        </w:rPr>
        <w:t xml:space="preserve"> </w:t>
      </w:r>
      <w:r w:rsidR="008E6811">
        <w:rPr>
          <w:sz w:val="24"/>
          <w:szCs w:val="24"/>
        </w:rPr>
        <w:t xml:space="preserve">the framework for </w:t>
      </w:r>
      <w:r w:rsidR="004738A4">
        <w:rPr>
          <w:sz w:val="24"/>
          <w:szCs w:val="24"/>
        </w:rPr>
        <w:t xml:space="preserve">developing </w:t>
      </w:r>
      <w:r w:rsidR="00D00366">
        <w:rPr>
          <w:sz w:val="24"/>
          <w:szCs w:val="24"/>
        </w:rPr>
        <w:t xml:space="preserve">effective </w:t>
      </w:r>
      <w:r w:rsidR="007518FB">
        <w:rPr>
          <w:sz w:val="24"/>
          <w:szCs w:val="24"/>
        </w:rPr>
        <w:t xml:space="preserve">communication through </w:t>
      </w:r>
      <w:r w:rsidR="00E82220">
        <w:rPr>
          <w:sz w:val="24"/>
          <w:szCs w:val="24"/>
        </w:rPr>
        <w:t>the biblical</w:t>
      </w:r>
      <w:r w:rsidR="009639E4">
        <w:rPr>
          <w:sz w:val="24"/>
          <w:szCs w:val="24"/>
        </w:rPr>
        <w:t xml:space="preserve"> worldview</w:t>
      </w:r>
      <w:r w:rsidR="00D3275C">
        <w:rPr>
          <w:sz w:val="24"/>
          <w:szCs w:val="24"/>
        </w:rPr>
        <w:t xml:space="preserve">. </w:t>
      </w:r>
      <w:r w:rsidR="00F4179F">
        <w:rPr>
          <w:sz w:val="24"/>
          <w:szCs w:val="24"/>
        </w:rPr>
        <w:t xml:space="preserve">Communication </w:t>
      </w:r>
      <w:r w:rsidR="00B128E5">
        <w:rPr>
          <w:sz w:val="24"/>
          <w:szCs w:val="24"/>
        </w:rPr>
        <w:t xml:space="preserve">through the </w:t>
      </w:r>
      <w:r w:rsidR="00614921">
        <w:rPr>
          <w:sz w:val="24"/>
          <w:szCs w:val="24"/>
        </w:rPr>
        <w:t>Chrisitan</w:t>
      </w:r>
      <w:r w:rsidR="004618C6">
        <w:rPr>
          <w:sz w:val="24"/>
          <w:szCs w:val="24"/>
        </w:rPr>
        <w:t xml:space="preserve"> worldview</w:t>
      </w:r>
      <w:r w:rsidR="0023426B">
        <w:rPr>
          <w:sz w:val="24"/>
          <w:szCs w:val="24"/>
        </w:rPr>
        <w:t xml:space="preserve"> demonstrate</w:t>
      </w:r>
      <w:r w:rsidR="008A4D6F">
        <w:rPr>
          <w:sz w:val="24"/>
          <w:szCs w:val="24"/>
        </w:rPr>
        <w:t>s</w:t>
      </w:r>
      <w:r w:rsidR="0023426B">
        <w:rPr>
          <w:sz w:val="24"/>
          <w:szCs w:val="24"/>
        </w:rPr>
        <w:t xml:space="preserve"> the love of God</w:t>
      </w:r>
      <w:r w:rsidR="00DD2C18">
        <w:rPr>
          <w:sz w:val="24"/>
          <w:szCs w:val="24"/>
        </w:rPr>
        <w:t xml:space="preserve">, importance </w:t>
      </w:r>
      <w:r w:rsidR="002E186A">
        <w:rPr>
          <w:sz w:val="24"/>
          <w:szCs w:val="24"/>
        </w:rPr>
        <w:t>of worship</w:t>
      </w:r>
      <w:r w:rsidR="00FE7925">
        <w:rPr>
          <w:sz w:val="24"/>
          <w:szCs w:val="24"/>
        </w:rPr>
        <w:t>, prayer, and respect</w:t>
      </w:r>
      <w:r w:rsidR="0023426B">
        <w:rPr>
          <w:sz w:val="24"/>
          <w:szCs w:val="24"/>
        </w:rPr>
        <w:t xml:space="preserve"> for all people</w:t>
      </w:r>
      <w:r w:rsidR="00DB69DC">
        <w:rPr>
          <w:sz w:val="24"/>
          <w:szCs w:val="24"/>
        </w:rPr>
        <w:t xml:space="preserve">, </w:t>
      </w:r>
      <w:r w:rsidR="0023426B">
        <w:rPr>
          <w:sz w:val="24"/>
          <w:szCs w:val="24"/>
        </w:rPr>
        <w:t>cultures, and nation</w:t>
      </w:r>
      <w:r w:rsidR="006A3504">
        <w:rPr>
          <w:sz w:val="24"/>
          <w:szCs w:val="24"/>
        </w:rPr>
        <w:t>s</w:t>
      </w:r>
      <w:r w:rsidR="008115BB">
        <w:rPr>
          <w:sz w:val="24"/>
          <w:szCs w:val="24"/>
        </w:rPr>
        <w:t xml:space="preserve">. </w:t>
      </w:r>
      <w:r w:rsidR="005E1CBE">
        <w:rPr>
          <w:sz w:val="24"/>
          <w:szCs w:val="24"/>
        </w:rPr>
        <w:t xml:space="preserve">Understanding </w:t>
      </w:r>
      <w:r w:rsidR="006A3504">
        <w:rPr>
          <w:sz w:val="24"/>
          <w:szCs w:val="24"/>
        </w:rPr>
        <w:t>the value</w:t>
      </w:r>
      <w:r w:rsidR="00E7606C">
        <w:rPr>
          <w:sz w:val="24"/>
          <w:szCs w:val="24"/>
        </w:rPr>
        <w:t xml:space="preserve"> </w:t>
      </w:r>
      <w:r w:rsidR="0044092F">
        <w:rPr>
          <w:sz w:val="24"/>
          <w:szCs w:val="24"/>
        </w:rPr>
        <w:t xml:space="preserve">of </w:t>
      </w:r>
      <w:r w:rsidR="005C472E">
        <w:rPr>
          <w:sz w:val="24"/>
          <w:szCs w:val="24"/>
        </w:rPr>
        <w:t>learning communication</w:t>
      </w:r>
      <w:r w:rsidR="007C6CA9">
        <w:rPr>
          <w:sz w:val="24"/>
          <w:szCs w:val="24"/>
        </w:rPr>
        <w:t xml:space="preserve"> </w:t>
      </w:r>
      <w:r w:rsidR="00AE1165">
        <w:rPr>
          <w:sz w:val="24"/>
          <w:szCs w:val="24"/>
        </w:rPr>
        <w:t>patterns of</w:t>
      </w:r>
      <w:r w:rsidR="00E96A10">
        <w:rPr>
          <w:sz w:val="24"/>
          <w:szCs w:val="24"/>
        </w:rPr>
        <w:t xml:space="preserve"> </w:t>
      </w:r>
      <w:r w:rsidR="00DF1B5E">
        <w:rPr>
          <w:sz w:val="24"/>
          <w:szCs w:val="24"/>
        </w:rPr>
        <w:t>diverse</w:t>
      </w:r>
      <w:r w:rsidR="00CD1D59">
        <w:rPr>
          <w:sz w:val="24"/>
          <w:szCs w:val="24"/>
        </w:rPr>
        <w:t xml:space="preserve"> groups and their religious preferences </w:t>
      </w:r>
      <w:r w:rsidR="00CB6732">
        <w:rPr>
          <w:sz w:val="24"/>
          <w:szCs w:val="24"/>
        </w:rPr>
        <w:t>provides</w:t>
      </w:r>
      <w:r w:rsidR="00E062A8">
        <w:rPr>
          <w:sz w:val="24"/>
          <w:szCs w:val="24"/>
        </w:rPr>
        <w:t xml:space="preserve"> an</w:t>
      </w:r>
      <w:r w:rsidR="00804B24">
        <w:rPr>
          <w:sz w:val="24"/>
          <w:szCs w:val="24"/>
        </w:rPr>
        <w:t xml:space="preserve"> </w:t>
      </w:r>
      <w:r w:rsidR="003104D8">
        <w:rPr>
          <w:sz w:val="24"/>
          <w:szCs w:val="24"/>
        </w:rPr>
        <w:t>important</w:t>
      </w:r>
      <w:r w:rsidR="00940251">
        <w:rPr>
          <w:sz w:val="24"/>
          <w:szCs w:val="24"/>
        </w:rPr>
        <w:t xml:space="preserve"> </w:t>
      </w:r>
      <w:r w:rsidR="0089713A">
        <w:rPr>
          <w:sz w:val="24"/>
          <w:szCs w:val="24"/>
        </w:rPr>
        <w:t>theoretical base</w:t>
      </w:r>
      <w:r w:rsidR="00897716">
        <w:rPr>
          <w:sz w:val="24"/>
          <w:szCs w:val="24"/>
        </w:rPr>
        <w:t xml:space="preserve"> to</w:t>
      </w:r>
      <w:r w:rsidR="00940251">
        <w:rPr>
          <w:sz w:val="24"/>
          <w:szCs w:val="24"/>
        </w:rPr>
        <w:t xml:space="preserve"> </w:t>
      </w:r>
      <w:r w:rsidR="00E45478">
        <w:rPr>
          <w:sz w:val="24"/>
          <w:szCs w:val="24"/>
        </w:rPr>
        <w:t xml:space="preserve">hermeneutics </w:t>
      </w:r>
      <w:r w:rsidR="00940251">
        <w:rPr>
          <w:sz w:val="24"/>
          <w:szCs w:val="24"/>
        </w:rPr>
        <w:t>research</w:t>
      </w:r>
      <w:r w:rsidR="00DB7599">
        <w:rPr>
          <w:sz w:val="24"/>
          <w:szCs w:val="24"/>
        </w:rPr>
        <w:t>.</w:t>
      </w:r>
      <w:r w:rsidR="00E062A8">
        <w:rPr>
          <w:sz w:val="24"/>
          <w:szCs w:val="24"/>
        </w:rPr>
        <w:t xml:space="preserve"> </w:t>
      </w:r>
      <w:r w:rsidR="00F9211B">
        <w:rPr>
          <w:sz w:val="24"/>
          <w:szCs w:val="24"/>
        </w:rPr>
        <w:t>In fact</w:t>
      </w:r>
      <w:r w:rsidR="003955C0">
        <w:rPr>
          <w:sz w:val="24"/>
          <w:szCs w:val="24"/>
        </w:rPr>
        <w:t>, communicating</w:t>
      </w:r>
      <w:r w:rsidR="00EE46AC">
        <w:rPr>
          <w:sz w:val="24"/>
          <w:szCs w:val="24"/>
        </w:rPr>
        <w:t xml:space="preserve"> and </w:t>
      </w:r>
      <w:r w:rsidR="007C243C">
        <w:rPr>
          <w:sz w:val="24"/>
          <w:szCs w:val="24"/>
        </w:rPr>
        <w:t>delivering biblical</w:t>
      </w:r>
      <w:r w:rsidR="00897716">
        <w:rPr>
          <w:sz w:val="24"/>
          <w:szCs w:val="24"/>
        </w:rPr>
        <w:t xml:space="preserve"> </w:t>
      </w:r>
      <w:r w:rsidR="00F9211B">
        <w:rPr>
          <w:sz w:val="24"/>
          <w:szCs w:val="24"/>
        </w:rPr>
        <w:t>perspectives</w:t>
      </w:r>
      <w:r w:rsidR="00897716">
        <w:rPr>
          <w:sz w:val="24"/>
          <w:szCs w:val="24"/>
        </w:rPr>
        <w:t xml:space="preserve"> </w:t>
      </w:r>
      <w:r w:rsidR="00AB4EFC">
        <w:rPr>
          <w:sz w:val="24"/>
          <w:szCs w:val="24"/>
        </w:rPr>
        <w:t>to all people of different faiths or culture</w:t>
      </w:r>
      <w:r w:rsidR="00734795">
        <w:rPr>
          <w:sz w:val="24"/>
          <w:szCs w:val="24"/>
        </w:rPr>
        <w:t>s</w:t>
      </w:r>
      <w:r w:rsidR="00752DE8">
        <w:rPr>
          <w:sz w:val="24"/>
          <w:szCs w:val="24"/>
        </w:rPr>
        <w:t xml:space="preserve"> </w:t>
      </w:r>
      <w:r w:rsidR="00786209">
        <w:rPr>
          <w:sz w:val="24"/>
          <w:szCs w:val="24"/>
        </w:rPr>
        <w:t xml:space="preserve">unifies people </w:t>
      </w:r>
      <w:r w:rsidR="00AE1165">
        <w:rPr>
          <w:sz w:val="24"/>
          <w:szCs w:val="24"/>
        </w:rPr>
        <w:t>through</w:t>
      </w:r>
      <w:r w:rsidR="00F930A6">
        <w:rPr>
          <w:sz w:val="24"/>
          <w:szCs w:val="24"/>
        </w:rPr>
        <w:t xml:space="preserve"> the biblical messages</w:t>
      </w:r>
      <w:r w:rsidR="00734795">
        <w:rPr>
          <w:sz w:val="24"/>
          <w:szCs w:val="24"/>
        </w:rPr>
        <w:t xml:space="preserve"> without</w:t>
      </w:r>
      <w:r w:rsidR="00F3411C">
        <w:rPr>
          <w:sz w:val="24"/>
          <w:szCs w:val="24"/>
        </w:rPr>
        <w:t xml:space="preserve"> </w:t>
      </w:r>
      <w:r w:rsidR="00F906D6">
        <w:rPr>
          <w:sz w:val="24"/>
          <w:szCs w:val="24"/>
        </w:rPr>
        <w:t>influencing faith</w:t>
      </w:r>
      <w:r w:rsidR="00972DCE">
        <w:rPr>
          <w:sz w:val="24"/>
          <w:szCs w:val="24"/>
        </w:rPr>
        <w:t xml:space="preserve"> </w:t>
      </w:r>
      <w:r w:rsidR="006133B2">
        <w:rPr>
          <w:sz w:val="24"/>
          <w:szCs w:val="24"/>
        </w:rPr>
        <w:t xml:space="preserve">or </w:t>
      </w:r>
      <w:r w:rsidR="00972DCE">
        <w:rPr>
          <w:sz w:val="24"/>
          <w:szCs w:val="24"/>
        </w:rPr>
        <w:t>worldview</w:t>
      </w:r>
      <w:r w:rsidR="005D220D">
        <w:rPr>
          <w:sz w:val="24"/>
          <w:szCs w:val="24"/>
        </w:rPr>
        <w:t>.</w:t>
      </w:r>
      <w:r w:rsidR="00930CDE">
        <w:rPr>
          <w:sz w:val="24"/>
          <w:szCs w:val="24"/>
        </w:rPr>
        <w:t xml:space="preserve"> </w:t>
      </w:r>
      <w:r w:rsidR="007C243C">
        <w:rPr>
          <w:sz w:val="24"/>
          <w:szCs w:val="24"/>
        </w:rPr>
        <w:t>One example</w:t>
      </w:r>
      <w:r w:rsidR="004819F5">
        <w:rPr>
          <w:sz w:val="24"/>
          <w:szCs w:val="24"/>
        </w:rPr>
        <w:t xml:space="preserve"> of</w:t>
      </w:r>
      <w:r w:rsidR="00FE5C3B">
        <w:rPr>
          <w:sz w:val="24"/>
          <w:szCs w:val="24"/>
        </w:rPr>
        <w:t xml:space="preserve"> </w:t>
      </w:r>
      <w:r w:rsidR="00ED1149">
        <w:rPr>
          <w:sz w:val="24"/>
          <w:szCs w:val="24"/>
        </w:rPr>
        <w:t>a unified</w:t>
      </w:r>
      <w:r w:rsidR="00F40E45">
        <w:rPr>
          <w:sz w:val="24"/>
          <w:szCs w:val="24"/>
        </w:rPr>
        <w:t xml:space="preserve"> hermeneutics</w:t>
      </w:r>
      <w:r w:rsidR="00393516">
        <w:rPr>
          <w:sz w:val="24"/>
          <w:szCs w:val="24"/>
        </w:rPr>
        <w:t xml:space="preserve"> biblical</w:t>
      </w:r>
      <w:r w:rsidR="00460B9E">
        <w:rPr>
          <w:sz w:val="24"/>
          <w:szCs w:val="24"/>
        </w:rPr>
        <w:t xml:space="preserve"> language</w:t>
      </w:r>
      <w:r w:rsidR="009879BE">
        <w:rPr>
          <w:sz w:val="24"/>
          <w:szCs w:val="24"/>
        </w:rPr>
        <w:t xml:space="preserve"> to</w:t>
      </w:r>
      <w:r w:rsidR="00531100">
        <w:rPr>
          <w:sz w:val="24"/>
          <w:szCs w:val="24"/>
        </w:rPr>
        <w:t xml:space="preserve"> consider </w:t>
      </w:r>
      <w:r w:rsidR="00232A71">
        <w:rPr>
          <w:sz w:val="24"/>
          <w:szCs w:val="24"/>
        </w:rPr>
        <w:t>with diverse</w:t>
      </w:r>
      <w:r w:rsidR="00D10A66">
        <w:rPr>
          <w:sz w:val="24"/>
          <w:szCs w:val="24"/>
        </w:rPr>
        <w:t xml:space="preserve"> </w:t>
      </w:r>
      <w:r w:rsidR="001374A2">
        <w:rPr>
          <w:sz w:val="24"/>
          <w:szCs w:val="24"/>
        </w:rPr>
        <w:t>groups and</w:t>
      </w:r>
      <w:r w:rsidR="00D10A66">
        <w:rPr>
          <w:sz w:val="24"/>
          <w:szCs w:val="24"/>
        </w:rPr>
        <w:t xml:space="preserve"> belief</w:t>
      </w:r>
      <w:r w:rsidR="008B26E2">
        <w:rPr>
          <w:sz w:val="24"/>
          <w:szCs w:val="24"/>
        </w:rPr>
        <w:t>s</w:t>
      </w:r>
      <w:r w:rsidR="005647E5">
        <w:rPr>
          <w:sz w:val="24"/>
          <w:szCs w:val="24"/>
        </w:rPr>
        <w:t xml:space="preserve"> </w:t>
      </w:r>
      <w:r w:rsidR="000F100E">
        <w:rPr>
          <w:sz w:val="24"/>
          <w:szCs w:val="24"/>
        </w:rPr>
        <w:t>focuses</w:t>
      </w:r>
      <w:r w:rsidR="00B87634">
        <w:rPr>
          <w:sz w:val="24"/>
          <w:szCs w:val="24"/>
        </w:rPr>
        <w:t xml:space="preserve"> </w:t>
      </w:r>
      <w:r w:rsidR="000602B6">
        <w:rPr>
          <w:sz w:val="24"/>
          <w:szCs w:val="24"/>
        </w:rPr>
        <w:t>on building</w:t>
      </w:r>
      <w:r w:rsidR="000F100E">
        <w:rPr>
          <w:sz w:val="24"/>
          <w:szCs w:val="24"/>
        </w:rPr>
        <w:t xml:space="preserve"> </w:t>
      </w:r>
      <w:r w:rsidR="00ED0BB2">
        <w:rPr>
          <w:sz w:val="24"/>
          <w:szCs w:val="24"/>
        </w:rPr>
        <w:t>the foundation</w:t>
      </w:r>
      <w:r w:rsidR="005324E6">
        <w:rPr>
          <w:sz w:val="24"/>
          <w:szCs w:val="24"/>
        </w:rPr>
        <w:t xml:space="preserve"> </w:t>
      </w:r>
      <w:r w:rsidR="00E76BC2">
        <w:rPr>
          <w:sz w:val="24"/>
          <w:szCs w:val="24"/>
        </w:rPr>
        <w:t xml:space="preserve">through </w:t>
      </w:r>
      <w:r w:rsidR="005324E6">
        <w:rPr>
          <w:sz w:val="24"/>
          <w:szCs w:val="24"/>
        </w:rPr>
        <w:t xml:space="preserve">scriptures </w:t>
      </w:r>
      <w:r w:rsidR="00E76BC2">
        <w:rPr>
          <w:sz w:val="24"/>
          <w:szCs w:val="24"/>
        </w:rPr>
        <w:t>in</w:t>
      </w:r>
      <w:r w:rsidR="005324E6">
        <w:rPr>
          <w:sz w:val="24"/>
          <w:szCs w:val="24"/>
        </w:rPr>
        <w:t xml:space="preserve"> the bible.</w:t>
      </w:r>
      <w:r w:rsidR="006137D2">
        <w:rPr>
          <w:sz w:val="24"/>
          <w:szCs w:val="24"/>
        </w:rPr>
        <w:t xml:space="preserve"> I Corinthians</w:t>
      </w:r>
      <w:r w:rsidR="0038694D">
        <w:rPr>
          <w:sz w:val="24"/>
          <w:szCs w:val="24"/>
        </w:rPr>
        <w:t xml:space="preserve"> 3:10,</w:t>
      </w:r>
      <w:r w:rsidR="0086275F">
        <w:rPr>
          <w:sz w:val="24"/>
          <w:szCs w:val="24"/>
        </w:rPr>
        <w:t xml:space="preserve"> states</w:t>
      </w:r>
      <w:r w:rsidR="0038694D">
        <w:rPr>
          <w:sz w:val="24"/>
          <w:szCs w:val="24"/>
        </w:rPr>
        <w:t xml:space="preserve"> </w:t>
      </w:r>
      <w:proofErr w:type="gramStart"/>
      <w:r w:rsidR="0038694D">
        <w:rPr>
          <w:sz w:val="24"/>
          <w:szCs w:val="24"/>
        </w:rPr>
        <w:t>“</w:t>
      </w:r>
      <w:r w:rsidR="00CD26B8">
        <w:rPr>
          <w:sz w:val="24"/>
          <w:szCs w:val="24"/>
        </w:rPr>
        <w:t xml:space="preserve"> According</w:t>
      </w:r>
      <w:proofErr w:type="gramEnd"/>
      <w:r w:rsidR="00CD26B8">
        <w:rPr>
          <w:sz w:val="24"/>
          <w:szCs w:val="24"/>
        </w:rPr>
        <w:t xml:space="preserve"> to the grace</w:t>
      </w:r>
      <w:r w:rsidR="006137D2">
        <w:rPr>
          <w:sz w:val="24"/>
          <w:szCs w:val="24"/>
        </w:rPr>
        <w:t xml:space="preserve"> </w:t>
      </w:r>
      <w:r w:rsidR="009302B9">
        <w:rPr>
          <w:sz w:val="24"/>
          <w:szCs w:val="24"/>
        </w:rPr>
        <w:t xml:space="preserve">of God which is given unto </w:t>
      </w:r>
      <w:r w:rsidR="00DF4444">
        <w:rPr>
          <w:sz w:val="24"/>
          <w:szCs w:val="24"/>
        </w:rPr>
        <w:t xml:space="preserve">me, as a wise </w:t>
      </w:r>
      <w:r w:rsidR="00DB7F05">
        <w:rPr>
          <w:sz w:val="24"/>
          <w:szCs w:val="24"/>
        </w:rPr>
        <w:t>master builder</w:t>
      </w:r>
      <w:r w:rsidR="008E0A8D">
        <w:rPr>
          <w:sz w:val="24"/>
          <w:szCs w:val="24"/>
        </w:rPr>
        <w:t>, I have</w:t>
      </w:r>
      <w:r w:rsidR="00A1277D">
        <w:rPr>
          <w:sz w:val="24"/>
          <w:szCs w:val="24"/>
        </w:rPr>
        <w:t xml:space="preserve"> laid the foundation</w:t>
      </w:r>
      <w:r w:rsidR="00B30EDB">
        <w:rPr>
          <w:sz w:val="24"/>
          <w:szCs w:val="24"/>
        </w:rPr>
        <w:t xml:space="preserve"> and another </w:t>
      </w:r>
      <w:proofErr w:type="spellStart"/>
      <w:r w:rsidR="00B30EDB">
        <w:rPr>
          <w:sz w:val="24"/>
          <w:szCs w:val="24"/>
        </w:rPr>
        <w:t>buildeth</w:t>
      </w:r>
      <w:proofErr w:type="spellEnd"/>
      <w:r w:rsidR="00B30EDB">
        <w:rPr>
          <w:sz w:val="24"/>
          <w:szCs w:val="24"/>
        </w:rPr>
        <w:t xml:space="preserve"> thereon</w:t>
      </w:r>
      <w:r w:rsidR="00B31C48">
        <w:rPr>
          <w:sz w:val="24"/>
          <w:szCs w:val="24"/>
        </w:rPr>
        <w:t>. But let ever</w:t>
      </w:r>
      <w:r w:rsidR="00244F15">
        <w:rPr>
          <w:sz w:val="24"/>
          <w:szCs w:val="24"/>
        </w:rPr>
        <w:t xml:space="preserve">y man take heed </w:t>
      </w:r>
      <w:r w:rsidR="009248F0">
        <w:rPr>
          <w:sz w:val="24"/>
          <w:szCs w:val="24"/>
        </w:rPr>
        <w:t xml:space="preserve">how he </w:t>
      </w:r>
      <w:proofErr w:type="spellStart"/>
      <w:r w:rsidR="009248F0">
        <w:rPr>
          <w:sz w:val="24"/>
          <w:szCs w:val="24"/>
        </w:rPr>
        <w:t>build</w:t>
      </w:r>
      <w:r w:rsidR="004D4E6E">
        <w:rPr>
          <w:sz w:val="24"/>
          <w:szCs w:val="24"/>
        </w:rPr>
        <w:t>eth</w:t>
      </w:r>
      <w:proofErr w:type="spellEnd"/>
      <w:r w:rsidR="00AA5F84">
        <w:rPr>
          <w:sz w:val="24"/>
          <w:szCs w:val="24"/>
        </w:rPr>
        <w:t>.”</w:t>
      </w:r>
      <w:r w:rsidR="009248F0">
        <w:rPr>
          <w:sz w:val="24"/>
          <w:szCs w:val="24"/>
        </w:rPr>
        <w:t xml:space="preserve"> </w:t>
      </w:r>
      <w:r w:rsidR="00DF43FE">
        <w:rPr>
          <w:sz w:val="24"/>
          <w:szCs w:val="24"/>
        </w:rPr>
        <w:t xml:space="preserve"> The scriptures, God’s word written</w:t>
      </w:r>
      <w:r w:rsidR="00FD3C55">
        <w:rPr>
          <w:sz w:val="24"/>
          <w:szCs w:val="24"/>
        </w:rPr>
        <w:t xml:space="preserve">, are always </w:t>
      </w:r>
      <w:r w:rsidR="00B553B7">
        <w:rPr>
          <w:sz w:val="24"/>
          <w:szCs w:val="24"/>
        </w:rPr>
        <w:t>relevant, powerful and alive</w:t>
      </w:r>
      <w:r w:rsidR="002B16B6">
        <w:rPr>
          <w:sz w:val="24"/>
          <w:szCs w:val="24"/>
        </w:rPr>
        <w:t xml:space="preserve"> (</w:t>
      </w:r>
      <w:r w:rsidR="002B16B6">
        <w:t>Haack,</w:t>
      </w:r>
      <w:r w:rsidR="002B16B6">
        <w:t xml:space="preserve"> </w:t>
      </w:r>
      <w:r w:rsidR="002B16B6">
        <w:t xml:space="preserve">2009). </w:t>
      </w:r>
      <w:r w:rsidR="00B553B7">
        <w:rPr>
          <w:sz w:val="24"/>
          <w:szCs w:val="24"/>
        </w:rPr>
        <w:t xml:space="preserve"> </w:t>
      </w:r>
    </w:p>
    <w:p w14:paraId="672787B5" w14:textId="3D4E6837" w:rsidR="00E83991" w:rsidRDefault="004B743D" w:rsidP="00E83991">
      <w:pPr>
        <w:spacing w:line="480" w:lineRule="auto"/>
        <w:ind w:firstLine="720"/>
        <w:rPr>
          <w:sz w:val="24"/>
          <w:szCs w:val="24"/>
        </w:rPr>
      </w:pPr>
      <w:r w:rsidRPr="004B743D">
        <w:rPr>
          <w:sz w:val="24"/>
          <w:szCs w:val="24"/>
        </w:rPr>
        <w:t>We study the historical-cultural context not as an end in</w:t>
      </w:r>
      <w:r>
        <w:rPr>
          <w:sz w:val="24"/>
          <w:szCs w:val="24"/>
        </w:rPr>
        <w:t xml:space="preserve"> </w:t>
      </w:r>
      <w:r w:rsidRPr="004B743D">
        <w:rPr>
          <w:sz w:val="24"/>
          <w:szCs w:val="24"/>
        </w:rPr>
        <w:t>itself, but as a tool to help us grasp and apply the meaning of the biblical</w:t>
      </w:r>
      <w:r w:rsidR="00930CDE">
        <w:rPr>
          <w:sz w:val="24"/>
          <w:szCs w:val="24"/>
        </w:rPr>
        <w:t xml:space="preserve"> </w:t>
      </w:r>
      <w:r w:rsidRPr="004B743D">
        <w:rPr>
          <w:sz w:val="24"/>
          <w:szCs w:val="24"/>
        </w:rPr>
        <w:t>text</w:t>
      </w:r>
      <w:r w:rsidR="00DE5FF3">
        <w:rPr>
          <w:sz w:val="24"/>
          <w:szCs w:val="24"/>
        </w:rPr>
        <w:t xml:space="preserve"> (</w:t>
      </w:r>
      <w:r w:rsidR="001360F0">
        <w:t xml:space="preserve">Duvall &amp; Hays, </w:t>
      </w:r>
      <w:proofErr w:type="gramStart"/>
      <w:r w:rsidR="001360F0">
        <w:t xml:space="preserve">J.D. </w:t>
      </w:r>
      <w:r w:rsidR="00DE5FF3">
        <w:t>,</w:t>
      </w:r>
      <w:proofErr w:type="gramEnd"/>
      <w:r w:rsidR="00DE5FF3">
        <w:t xml:space="preserve"> </w:t>
      </w:r>
      <w:r w:rsidR="001360F0">
        <w:t>2012</w:t>
      </w:r>
      <w:r w:rsidR="00DE5FF3">
        <w:t>).</w:t>
      </w:r>
      <w:r w:rsidR="009F0723" w:rsidRPr="009F0723">
        <w:t xml:space="preserve"> </w:t>
      </w:r>
      <w:r w:rsidR="00E83991">
        <w:t>Identifying and using biblical scriptures for research to develop communication between diverse groups and cultures provides one part of the research.  The common biblical themes are displaying love, kindness, respect, and demonstrating nonjudgemental attitudes</w:t>
      </w:r>
      <w:r w:rsidR="00A1264A">
        <w:t xml:space="preserve"> to other that are different</w:t>
      </w:r>
      <w:r w:rsidR="00E83991">
        <w:t xml:space="preserve">.  Additional aspects to consider are the importance of developing cultural competence and awareness of how a variety of cultures communicate with written, verbal, and nonverbal communication. Cultural </w:t>
      </w:r>
      <w:r w:rsidR="00E83991">
        <w:t>competence is</w:t>
      </w:r>
      <w:r w:rsidR="00E83991">
        <w:t xml:space="preserve"> a skill of </w:t>
      </w:r>
      <w:r w:rsidR="00E83991">
        <w:rPr>
          <w:sz w:val="24"/>
          <w:szCs w:val="24"/>
        </w:rPr>
        <w:t>effective communication, as it provide</w:t>
      </w:r>
      <w:r w:rsidR="0005477A">
        <w:rPr>
          <w:sz w:val="24"/>
          <w:szCs w:val="24"/>
        </w:rPr>
        <w:t>s</w:t>
      </w:r>
      <w:r w:rsidR="00E83991">
        <w:rPr>
          <w:sz w:val="24"/>
          <w:szCs w:val="24"/>
        </w:rPr>
        <w:t xml:space="preserve"> the researcher knowledge, skills, and abilities to learn </w:t>
      </w:r>
      <w:r w:rsidR="00E83991">
        <w:rPr>
          <w:sz w:val="24"/>
          <w:szCs w:val="24"/>
        </w:rPr>
        <w:lastRenderedPageBreak/>
        <w:t xml:space="preserve">the cultural </w:t>
      </w:r>
      <w:r w:rsidR="005A2B35">
        <w:rPr>
          <w:sz w:val="24"/>
          <w:szCs w:val="24"/>
        </w:rPr>
        <w:t>norms of</w:t>
      </w:r>
      <w:r w:rsidR="0005477A">
        <w:rPr>
          <w:sz w:val="24"/>
          <w:szCs w:val="24"/>
        </w:rPr>
        <w:t xml:space="preserve"> diverse group</w:t>
      </w:r>
      <w:r w:rsidR="005A2B35">
        <w:rPr>
          <w:sz w:val="24"/>
          <w:szCs w:val="24"/>
        </w:rPr>
        <w:t xml:space="preserve">s of people. </w:t>
      </w:r>
      <w:r w:rsidR="00E83991">
        <w:rPr>
          <w:sz w:val="24"/>
          <w:szCs w:val="24"/>
        </w:rPr>
        <w:t xml:space="preserve"> </w:t>
      </w:r>
      <w:r w:rsidR="00E83991">
        <w:t xml:space="preserve">For example, </w:t>
      </w:r>
      <w:r w:rsidR="001A3D57">
        <w:t>researchers that</w:t>
      </w:r>
      <w:r w:rsidR="00610FC0">
        <w:t xml:space="preserve"> demonstrate cultural </w:t>
      </w:r>
      <w:r w:rsidR="00267FDF">
        <w:t>competence of</w:t>
      </w:r>
      <w:r w:rsidR="00610FC0">
        <w:t xml:space="preserve"> the Hispanic culture</w:t>
      </w:r>
      <w:r w:rsidR="00B0063D">
        <w:t xml:space="preserve"> </w:t>
      </w:r>
      <w:r w:rsidR="00A62972">
        <w:t>would acquire</w:t>
      </w:r>
      <w:r w:rsidR="00F07FF0">
        <w:t xml:space="preserve"> the knowledge of preferred language, </w:t>
      </w:r>
      <w:r w:rsidR="00143809">
        <w:t xml:space="preserve">family norms and traditions, religious </w:t>
      </w:r>
      <w:r w:rsidR="00A47E4E">
        <w:t xml:space="preserve">beliefs and more. </w:t>
      </w:r>
      <w:r w:rsidR="00174B2B">
        <w:t xml:space="preserve"> Cultural competence</w:t>
      </w:r>
      <w:r w:rsidR="00392356">
        <w:t xml:space="preserve"> leads to understanding the </w:t>
      </w:r>
      <w:r w:rsidR="00392356">
        <w:rPr>
          <w:sz w:val="24"/>
          <w:szCs w:val="24"/>
        </w:rPr>
        <w:t xml:space="preserve">hermeneutics in faith-based </w:t>
      </w:r>
      <w:r w:rsidR="00A62972">
        <w:rPr>
          <w:sz w:val="24"/>
          <w:szCs w:val="24"/>
        </w:rPr>
        <w:t>research and</w:t>
      </w:r>
      <w:r w:rsidR="00392356">
        <w:rPr>
          <w:sz w:val="24"/>
          <w:szCs w:val="24"/>
        </w:rPr>
        <w:t xml:space="preserve"> </w:t>
      </w:r>
      <w:r w:rsidR="00392356">
        <w:rPr>
          <w:sz w:val="24"/>
          <w:szCs w:val="24"/>
        </w:rPr>
        <w:t xml:space="preserve">provide the </w:t>
      </w:r>
      <w:r w:rsidR="009805F7">
        <w:rPr>
          <w:sz w:val="24"/>
          <w:szCs w:val="24"/>
        </w:rPr>
        <w:t>framework to</w:t>
      </w:r>
      <w:r w:rsidR="00267FDF">
        <w:rPr>
          <w:sz w:val="24"/>
          <w:szCs w:val="24"/>
        </w:rPr>
        <w:t xml:space="preserve"> integrate biblical </w:t>
      </w:r>
      <w:r w:rsidR="009805F7">
        <w:rPr>
          <w:sz w:val="24"/>
          <w:szCs w:val="24"/>
        </w:rPr>
        <w:t>principles in</w:t>
      </w:r>
      <w:r w:rsidR="00E313AA">
        <w:rPr>
          <w:sz w:val="24"/>
          <w:szCs w:val="24"/>
        </w:rPr>
        <w:t xml:space="preserve"> the development of </w:t>
      </w:r>
      <w:r w:rsidR="0000709A">
        <w:rPr>
          <w:sz w:val="24"/>
          <w:szCs w:val="24"/>
        </w:rPr>
        <w:t>words</w:t>
      </w:r>
      <w:r w:rsidR="009805F7">
        <w:rPr>
          <w:sz w:val="24"/>
          <w:szCs w:val="24"/>
        </w:rPr>
        <w:t>.  God’s word and cultural competence pr</w:t>
      </w:r>
      <w:r w:rsidR="000B6CA1">
        <w:rPr>
          <w:sz w:val="24"/>
          <w:szCs w:val="24"/>
        </w:rPr>
        <w:t>ovides</w:t>
      </w:r>
      <w:r w:rsidR="00C272DE">
        <w:rPr>
          <w:sz w:val="24"/>
          <w:szCs w:val="24"/>
        </w:rPr>
        <w:t xml:space="preserve"> </w:t>
      </w:r>
      <w:r w:rsidR="000B6CA1">
        <w:rPr>
          <w:sz w:val="24"/>
          <w:szCs w:val="24"/>
        </w:rPr>
        <w:t>a solid</w:t>
      </w:r>
      <w:r w:rsidR="00C272DE">
        <w:rPr>
          <w:sz w:val="24"/>
          <w:szCs w:val="24"/>
        </w:rPr>
        <w:t xml:space="preserve"> </w:t>
      </w:r>
      <w:r w:rsidR="0026453A">
        <w:rPr>
          <w:sz w:val="24"/>
          <w:szCs w:val="24"/>
        </w:rPr>
        <w:t>foundation</w:t>
      </w:r>
      <w:r w:rsidR="00C272DE">
        <w:rPr>
          <w:sz w:val="24"/>
          <w:szCs w:val="24"/>
        </w:rPr>
        <w:t xml:space="preserve"> </w:t>
      </w:r>
      <w:r w:rsidR="0026453A">
        <w:rPr>
          <w:sz w:val="24"/>
          <w:szCs w:val="24"/>
        </w:rPr>
        <w:t xml:space="preserve">to developing </w:t>
      </w:r>
      <w:r w:rsidR="006625B4">
        <w:rPr>
          <w:sz w:val="24"/>
          <w:szCs w:val="24"/>
        </w:rPr>
        <w:t>effective</w:t>
      </w:r>
      <w:r w:rsidR="00C272DE">
        <w:rPr>
          <w:sz w:val="24"/>
          <w:szCs w:val="24"/>
        </w:rPr>
        <w:t xml:space="preserve"> </w:t>
      </w:r>
      <w:r w:rsidR="006625B4">
        <w:rPr>
          <w:sz w:val="24"/>
          <w:szCs w:val="24"/>
        </w:rPr>
        <w:t>communication in</w:t>
      </w:r>
      <w:r w:rsidR="003A1C3C">
        <w:rPr>
          <w:sz w:val="24"/>
          <w:szCs w:val="24"/>
        </w:rPr>
        <w:t xml:space="preserve"> hermeneutics in faith-based research</w:t>
      </w:r>
      <w:r w:rsidR="006C0A18">
        <w:rPr>
          <w:sz w:val="24"/>
          <w:szCs w:val="24"/>
        </w:rPr>
        <w:t xml:space="preserve">. More </w:t>
      </w:r>
      <w:r w:rsidR="001A3D57">
        <w:rPr>
          <w:sz w:val="24"/>
          <w:szCs w:val="24"/>
        </w:rPr>
        <w:t>importantly, the demonstration</w:t>
      </w:r>
      <w:r w:rsidR="00191123">
        <w:rPr>
          <w:sz w:val="24"/>
          <w:szCs w:val="24"/>
        </w:rPr>
        <w:t xml:space="preserve"> of spreading Go</w:t>
      </w:r>
      <w:r w:rsidR="007B1A2E">
        <w:rPr>
          <w:sz w:val="24"/>
          <w:szCs w:val="24"/>
        </w:rPr>
        <w:t>d’s work through communication to all people is the</w:t>
      </w:r>
      <w:r w:rsidR="001A3D57">
        <w:rPr>
          <w:sz w:val="24"/>
          <w:szCs w:val="24"/>
        </w:rPr>
        <w:t xml:space="preserve"> main</w:t>
      </w:r>
      <w:r w:rsidR="00754BAD">
        <w:rPr>
          <w:sz w:val="24"/>
          <w:szCs w:val="24"/>
        </w:rPr>
        <w:t xml:space="preserve"> goal.</w:t>
      </w:r>
      <w:r w:rsidR="007B1A2E">
        <w:rPr>
          <w:sz w:val="24"/>
          <w:szCs w:val="24"/>
        </w:rPr>
        <w:t xml:space="preserve"> </w:t>
      </w:r>
    </w:p>
    <w:p w14:paraId="603AE938" w14:textId="728E0869" w:rsidR="006133B2" w:rsidRDefault="006133B2" w:rsidP="009F0723">
      <w:pPr>
        <w:spacing w:line="480" w:lineRule="auto"/>
        <w:ind w:firstLine="720"/>
        <w:rPr>
          <w:sz w:val="24"/>
          <w:szCs w:val="24"/>
        </w:rPr>
      </w:pPr>
    </w:p>
    <w:p w14:paraId="40AEB124" w14:textId="79C13D90" w:rsidR="00972DCE" w:rsidRDefault="00972DCE" w:rsidP="001A7DD5">
      <w:pPr>
        <w:spacing w:line="480" w:lineRule="auto"/>
        <w:rPr>
          <w:sz w:val="24"/>
          <w:szCs w:val="24"/>
        </w:rPr>
      </w:pPr>
    </w:p>
    <w:p w14:paraId="09EEE8AB" w14:textId="77777777" w:rsidR="00472EA9" w:rsidRDefault="00472EA9" w:rsidP="003B377D">
      <w:pPr>
        <w:jc w:val="center"/>
        <w:rPr>
          <w:sz w:val="24"/>
          <w:szCs w:val="24"/>
        </w:rPr>
      </w:pPr>
    </w:p>
    <w:p w14:paraId="2766F2E7" w14:textId="77777777" w:rsidR="00AB4E0F" w:rsidRDefault="00AB4E0F" w:rsidP="003B377D">
      <w:pPr>
        <w:jc w:val="center"/>
        <w:rPr>
          <w:sz w:val="24"/>
          <w:szCs w:val="24"/>
        </w:rPr>
      </w:pPr>
    </w:p>
    <w:p w14:paraId="031D7D58" w14:textId="77777777" w:rsidR="00AB4E0F" w:rsidRDefault="00AB4E0F" w:rsidP="003B377D">
      <w:pPr>
        <w:jc w:val="center"/>
        <w:rPr>
          <w:sz w:val="24"/>
          <w:szCs w:val="24"/>
        </w:rPr>
      </w:pPr>
    </w:p>
    <w:p w14:paraId="47FD6830" w14:textId="77777777" w:rsidR="00AB4E0F" w:rsidRDefault="00AB4E0F" w:rsidP="003B377D">
      <w:pPr>
        <w:jc w:val="center"/>
        <w:rPr>
          <w:sz w:val="24"/>
          <w:szCs w:val="24"/>
        </w:rPr>
      </w:pPr>
    </w:p>
    <w:p w14:paraId="20276C4D" w14:textId="77777777" w:rsidR="00AB4E0F" w:rsidRDefault="00AB4E0F" w:rsidP="003B377D">
      <w:pPr>
        <w:jc w:val="center"/>
        <w:rPr>
          <w:sz w:val="24"/>
          <w:szCs w:val="24"/>
        </w:rPr>
      </w:pPr>
    </w:p>
    <w:p w14:paraId="7CE2FD54" w14:textId="77777777" w:rsidR="00AB4E0F" w:rsidRDefault="00AB4E0F" w:rsidP="003B377D">
      <w:pPr>
        <w:jc w:val="center"/>
        <w:rPr>
          <w:sz w:val="24"/>
          <w:szCs w:val="24"/>
        </w:rPr>
      </w:pPr>
    </w:p>
    <w:p w14:paraId="26A25D0B" w14:textId="77777777" w:rsidR="00AB4E0F" w:rsidRDefault="00AB4E0F" w:rsidP="003B377D">
      <w:pPr>
        <w:jc w:val="center"/>
        <w:rPr>
          <w:sz w:val="24"/>
          <w:szCs w:val="24"/>
        </w:rPr>
      </w:pPr>
    </w:p>
    <w:p w14:paraId="2955DA9F" w14:textId="77777777" w:rsidR="00AB4E0F" w:rsidRDefault="00AB4E0F" w:rsidP="003B377D">
      <w:pPr>
        <w:jc w:val="center"/>
        <w:rPr>
          <w:sz w:val="24"/>
          <w:szCs w:val="24"/>
        </w:rPr>
      </w:pPr>
    </w:p>
    <w:p w14:paraId="60E17DC5" w14:textId="77777777" w:rsidR="00AB4E0F" w:rsidRDefault="00AB4E0F" w:rsidP="003B377D">
      <w:pPr>
        <w:jc w:val="center"/>
        <w:rPr>
          <w:sz w:val="24"/>
          <w:szCs w:val="24"/>
        </w:rPr>
      </w:pPr>
    </w:p>
    <w:p w14:paraId="11BB2646" w14:textId="77777777" w:rsidR="00AB4E0F" w:rsidRDefault="00AB4E0F" w:rsidP="003B377D">
      <w:pPr>
        <w:jc w:val="center"/>
        <w:rPr>
          <w:sz w:val="24"/>
          <w:szCs w:val="24"/>
        </w:rPr>
      </w:pPr>
    </w:p>
    <w:p w14:paraId="56CEA407" w14:textId="77777777" w:rsidR="00AB4E0F" w:rsidRDefault="00AB4E0F" w:rsidP="003B377D">
      <w:pPr>
        <w:jc w:val="center"/>
        <w:rPr>
          <w:sz w:val="24"/>
          <w:szCs w:val="24"/>
        </w:rPr>
      </w:pPr>
    </w:p>
    <w:p w14:paraId="13486BA5" w14:textId="77777777" w:rsidR="00AB4E0F" w:rsidRDefault="00AB4E0F" w:rsidP="003B377D">
      <w:pPr>
        <w:jc w:val="center"/>
        <w:rPr>
          <w:sz w:val="24"/>
          <w:szCs w:val="24"/>
        </w:rPr>
      </w:pPr>
    </w:p>
    <w:p w14:paraId="797BAB79" w14:textId="77777777" w:rsidR="00AB4E0F" w:rsidRDefault="00AB4E0F" w:rsidP="003B377D">
      <w:pPr>
        <w:jc w:val="center"/>
        <w:rPr>
          <w:sz w:val="24"/>
          <w:szCs w:val="24"/>
        </w:rPr>
      </w:pPr>
    </w:p>
    <w:p w14:paraId="5A05A55C" w14:textId="77777777" w:rsidR="00AB4E0F" w:rsidRDefault="00AB4E0F" w:rsidP="003B377D">
      <w:pPr>
        <w:jc w:val="center"/>
        <w:rPr>
          <w:sz w:val="24"/>
          <w:szCs w:val="24"/>
        </w:rPr>
      </w:pPr>
    </w:p>
    <w:p w14:paraId="5EAB23B0" w14:textId="77777777" w:rsidR="00AB4E0F" w:rsidRDefault="00AB4E0F" w:rsidP="003B377D">
      <w:pPr>
        <w:jc w:val="center"/>
        <w:rPr>
          <w:sz w:val="24"/>
          <w:szCs w:val="24"/>
        </w:rPr>
      </w:pPr>
    </w:p>
    <w:p w14:paraId="60C2E565" w14:textId="0F4991DB" w:rsidR="00AB4E0F" w:rsidRDefault="00AB4E0F" w:rsidP="00AB4E0F">
      <w:pPr>
        <w:jc w:val="center"/>
      </w:pPr>
      <w:r>
        <w:t xml:space="preserve">Work </w:t>
      </w:r>
      <w:r w:rsidR="008145AB">
        <w:t>C</w:t>
      </w:r>
      <w:r>
        <w:t>ited</w:t>
      </w:r>
    </w:p>
    <w:p w14:paraId="6D020134" w14:textId="77777777" w:rsidR="0096055A" w:rsidRDefault="0096055A" w:rsidP="00AB4E0F"/>
    <w:p w14:paraId="5542EFA0" w14:textId="117805AE" w:rsidR="00AB4E0F" w:rsidRDefault="005C472E" w:rsidP="00AB4E0F">
      <w:r>
        <w:t>The Holy</w:t>
      </w:r>
      <w:r w:rsidR="00C70161">
        <w:t xml:space="preserve"> Bible </w:t>
      </w:r>
      <w:r w:rsidR="00FC280E">
        <w:t>(</w:t>
      </w:r>
      <w:r w:rsidR="005C0D80">
        <w:t>1998</w:t>
      </w:r>
      <w:r w:rsidR="00D10D64">
        <w:t>)</w:t>
      </w:r>
      <w:r w:rsidR="006B564B">
        <w:t xml:space="preserve"> Holman Bible</w:t>
      </w:r>
      <w:r w:rsidR="000D64E5">
        <w:t>, Nashville Tennessee.</w:t>
      </w:r>
      <w:r w:rsidR="002A2FA9">
        <w:t xml:space="preserve"> </w:t>
      </w:r>
    </w:p>
    <w:p w14:paraId="7B6AB62C" w14:textId="77777777" w:rsidR="00AD298D" w:rsidRDefault="00AB4E0F" w:rsidP="00AB4E0F">
      <w:r>
        <w:t>Duvall, J. S., &amp; Hays, J.D. (2012). Grasping God's Word: A hands-on approach to reading, interpreting, and</w:t>
      </w:r>
    </w:p>
    <w:p w14:paraId="4DD19023" w14:textId="070239A9" w:rsidR="00AB4E0F" w:rsidRDefault="00AB4E0F" w:rsidP="003B59F1">
      <w:pPr>
        <w:ind w:firstLine="720"/>
      </w:pPr>
      <w:r>
        <w:t xml:space="preserve"> applying the Bible, 3rd. Ed. Zondervan. [Seminal] [Found in the Hermeneutics Resources Folder] </w:t>
      </w:r>
    </w:p>
    <w:p w14:paraId="4697013F" w14:textId="77777777" w:rsidR="003B59F1" w:rsidRDefault="00AB4E0F" w:rsidP="00AB4E0F">
      <w:bookmarkStart w:id="0" w:name="_Hlk174820247"/>
      <w:r>
        <w:t xml:space="preserve">Haack, D. (2009). </w:t>
      </w:r>
      <w:bookmarkEnd w:id="0"/>
      <w:r>
        <w:t xml:space="preserve">A practical method of Bible study for ordinary Christians, Revised. Ransom Fellowship </w:t>
      </w:r>
      <w:r w:rsidR="00AD298D">
        <w:t xml:space="preserve"> </w:t>
      </w:r>
    </w:p>
    <w:p w14:paraId="2FD33EB3" w14:textId="43DB13E5" w:rsidR="00AB4E0F" w:rsidRDefault="00AB4E0F" w:rsidP="003B59F1">
      <w:pPr>
        <w:ind w:firstLine="720"/>
        <w:rPr>
          <w:sz w:val="24"/>
          <w:szCs w:val="24"/>
        </w:rPr>
      </w:pPr>
      <w:r>
        <w:t>Publications. [Seminal] [Found in the Hermeneutics Resources Folder]</w:t>
      </w:r>
    </w:p>
    <w:p w14:paraId="1F4885C1" w14:textId="77777777" w:rsidR="00AB4E0F" w:rsidRPr="003B377D" w:rsidRDefault="00AB4E0F" w:rsidP="003B377D">
      <w:pPr>
        <w:jc w:val="center"/>
        <w:rPr>
          <w:sz w:val="24"/>
          <w:szCs w:val="24"/>
        </w:rPr>
      </w:pPr>
    </w:p>
    <w:sectPr w:rsidR="00AB4E0F" w:rsidRPr="003B377D" w:rsidSect="00553A7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7D"/>
    <w:rsid w:val="0000709A"/>
    <w:rsid w:val="0005477A"/>
    <w:rsid w:val="000602B6"/>
    <w:rsid w:val="000B53C3"/>
    <w:rsid w:val="000B6CA1"/>
    <w:rsid w:val="000D64E5"/>
    <w:rsid w:val="000E5928"/>
    <w:rsid w:val="000F100E"/>
    <w:rsid w:val="000F4461"/>
    <w:rsid w:val="001007AD"/>
    <w:rsid w:val="001024E5"/>
    <w:rsid w:val="001028DF"/>
    <w:rsid w:val="00115992"/>
    <w:rsid w:val="001360F0"/>
    <w:rsid w:val="001374A2"/>
    <w:rsid w:val="00143809"/>
    <w:rsid w:val="00174B2B"/>
    <w:rsid w:val="00175156"/>
    <w:rsid w:val="001811B9"/>
    <w:rsid w:val="00191123"/>
    <w:rsid w:val="001A03AC"/>
    <w:rsid w:val="001A3D57"/>
    <w:rsid w:val="001A7DD5"/>
    <w:rsid w:val="001B64B2"/>
    <w:rsid w:val="001C135C"/>
    <w:rsid w:val="001D6CBB"/>
    <w:rsid w:val="001D7ACF"/>
    <w:rsid w:val="001E4A74"/>
    <w:rsid w:val="00232A71"/>
    <w:rsid w:val="0023426B"/>
    <w:rsid w:val="00243633"/>
    <w:rsid w:val="00244F15"/>
    <w:rsid w:val="0026453A"/>
    <w:rsid w:val="00267FDF"/>
    <w:rsid w:val="002715F2"/>
    <w:rsid w:val="002A2FA9"/>
    <w:rsid w:val="002B16B6"/>
    <w:rsid w:val="002C4193"/>
    <w:rsid w:val="002E186A"/>
    <w:rsid w:val="002E6281"/>
    <w:rsid w:val="002E6420"/>
    <w:rsid w:val="002F47A4"/>
    <w:rsid w:val="003104D8"/>
    <w:rsid w:val="003141D8"/>
    <w:rsid w:val="003737F0"/>
    <w:rsid w:val="0038694D"/>
    <w:rsid w:val="00392356"/>
    <w:rsid w:val="00393516"/>
    <w:rsid w:val="003955C0"/>
    <w:rsid w:val="003A1C3C"/>
    <w:rsid w:val="003B377D"/>
    <w:rsid w:val="003B59F1"/>
    <w:rsid w:val="003C6440"/>
    <w:rsid w:val="003C78B5"/>
    <w:rsid w:val="00410299"/>
    <w:rsid w:val="0044092F"/>
    <w:rsid w:val="00460B9E"/>
    <w:rsid w:val="004618C6"/>
    <w:rsid w:val="00472E4B"/>
    <w:rsid w:val="00472EA9"/>
    <w:rsid w:val="004735E4"/>
    <w:rsid w:val="004738A4"/>
    <w:rsid w:val="0047430F"/>
    <w:rsid w:val="004819F5"/>
    <w:rsid w:val="00482EEC"/>
    <w:rsid w:val="00496FCB"/>
    <w:rsid w:val="004B39A9"/>
    <w:rsid w:val="004B743D"/>
    <w:rsid w:val="004C7E93"/>
    <w:rsid w:val="004D1C74"/>
    <w:rsid w:val="004D4E6E"/>
    <w:rsid w:val="00531100"/>
    <w:rsid w:val="005324E6"/>
    <w:rsid w:val="00544209"/>
    <w:rsid w:val="00553A7B"/>
    <w:rsid w:val="005647E5"/>
    <w:rsid w:val="00574BBB"/>
    <w:rsid w:val="00584B8C"/>
    <w:rsid w:val="005A2B35"/>
    <w:rsid w:val="005A3F9E"/>
    <w:rsid w:val="005B55CF"/>
    <w:rsid w:val="005C0D80"/>
    <w:rsid w:val="005C472E"/>
    <w:rsid w:val="005D0542"/>
    <w:rsid w:val="005D220D"/>
    <w:rsid w:val="005E1CBE"/>
    <w:rsid w:val="00610FC0"/>
    <w:rsid w:val="006133B2"/>
    <w:rsid w:val="006137D2"/>
    <w:rsid w:val="00614667"/>
    <w:rsid w:val="00614921"/>
    <w:rsid w:val="00623B09"/>
    <w:rsid w:val="0063185E"/>
    <w:rsid w:val="0065001C"/>
    <w:rsid w:val="006625B4"/>
    <w:rsid w:val="006A3504"/>
    <w:rsid w:val="006B002A"/>
    <w:rsid w:val="006B564B"/>
    <w:rsid w:val="006C0A18"/>
    <w:rsid w:val="006C6779"/>
    <w:rsid w:val="007116A7"/>
    <w:rsid w:val="00713588"/>
    <w:rsid w:val="007217AB"/>
    <w:rsid w:val="00734795"/>
    <w:rsid w:val="0075031C"/>
    <w:rsid w:val="007518FB"/>
    <w:rsid w:val="00752DE8"/>
    <w:rsid w:val="00754BAD"/>
    <w:rsid w:val="00786209"/>
    <w:rsid w:val="007B1A2E"/>
    <w:rsid w:val="007C243C"/>
    <w:rsid w:val="007C49DD"/>
    <w:rsid w:val="007C6CA9"/>
    <w:rsid w:val="00804B24"/>
    <w:rsid w:val="008115BB"/>
    <w:rsid w:val="008145AB"/>
    <w:rsid w:val="00827E59"/>
    <w:rsid w:val="0086275F"/>
    <w:rsid w:val="00865EA3"/>
    <w:rsid w:val="0089713A"/>
    <w:rsid w:val="00897716"/>
    <w:rsid w:val="008A4D6F"/>
    <w:rsid w:val="008B26E2"/>
    <w:rsid w:val="008E0A8D"/>
    <w:rsid w:val="008E6811"/>
    <w:rsid w:val="009248F0"/>
    <w:rsid w:val="009302B9"/>
    <w:rsid w:val="00930CDE"/>
    <w:rsid w:val="00940251"/>
    <w:rsid w:val="0094270B"/>
    <w:rsid w:val="0096055A"/>
    <w:rsid w:val="009639E4"/>
    <w:rsid w:val="009663D0"/>
    <w:rsid w:val="00972DCE"/>
    <w:rsid w:val="0097463E"/>
    <w:rsid w:val="009805F7"/>
    <w:rsid w:val="009879BE"/>
    <w:rsid w:val="009A3518"/>
    <w:rsid w:val="009A5E90"/>
    <w:rsid w:val="009D50D7"/>
    <w:rsid w:val="009F0723"/>
    <w:rsid w:val="009F3FA5"/>
    <w:rsid w:val="00A1264A"/>
    <w:rsid w:val="00A1277D"/>
    <w:rsid w:val="00A47E4E"/>
    <w:rsid w:val="00A62972"/>
    <w:rsid w:val="00A73A52"/>
    <w:rsid w:val="00A92ACD"/>
    <w:rsid w:val="00AA5F84"/>
    <w:rsid w:val="00AB4E0F"/>
    <w:rsid w:val="00AB4EFC"/>
    <w:rsid w:val="00AB6724"/>
    <w:rsid w:val="00AD298D"/>
    <w:rsid w:val="00AE1165"/>
    <w:rsid w:val="00AF28A0"/>
    <w:rsid w:val="00B0063D"/>
    <w:rsid w:val="00B128E5"/>
    <w:rsid w:val="00B30EDB"/>
    <w:rsid w:val="00B31C48"/>
    <w:rsid w:val="00B425E1"/>
    <w:rsid w:val="00B44B9B"/>
    <w:rsid w:val="00B553B7"/>
    <w:rsid w:val="00B701FB"/>
    <w:rsid w:val="00B826F6"/>
    <w:rsid w:val="00B872FE"/>
    <w:rsid w:val="00B87634"/>
    <w:rsid w:val="00BA1475"/>
    <w:rsid w:val="00C04571"/>
    <w:rsid w:val="00C07C24"/>
    <w:rsid w:val="00C163FD"/>
    <w:rsid w:val="00C272DE"/>
    <w:rsid w:val="00C34676"/>
    <w:rsid w:val="00C632F9"/>
    <w:rsid w:val="00C66D31"/>
    <w:rsid w:val="00C67F86"/>
    <w:rsid w:val="00C70161"/>
    <w:rsid w:val="00C84AB9"/>
    <w:rsid w:val="00C872D2"/>
    <w:rsid w:val="00C90584"/>
    <w:rsid w:val="00CB0A69"/>
    <w:rsid w:val="00CB6732"/>
    <w:rsid w:val="00CD1D59"/>
    <w:rsid w:val="00CD26B8"/>
    <w:rsid w:val="00D00366"/>
    <w:rsid w:val="00D10A66"/>
    <w:rsid w:val="00D10D64"/>
    <w:rsid w:val="00D3275C"/>
    <w:rsid w:val="00D41F99"/>
    <w:rsid w:val="00D442FD"/>
    <w:rsid w:val="00DB69DC"/>
    <w:rsid w:val="00DB7599"/>
    <w:rsid w:val="00DB7F05"/>
    <w:rsid w:val="00DD2C18"/>
    <w:rsid w:val="00DE5FF3"/>
    <w:rsid w:val="00DF1B5E"/>
    <w:rsid w:val="00DF43FE"/>
    <w:rsid w:val="00DF4444"/>
    <w:rsid w:val="00E062A8"/>
    <w:rsid w:val="00E25223"/>
    <w:rsid w:val="00E313AA"/>
    <w:rsid w:val="00E45478"/>
    <w:rsid w:val="00E53D93"/>
    <w:rsid w:val="00E576FA"/>
    <w:rsid w:val="00E7606C"/>
    <w:rsid w:val="00E76BC2"/>
    <w:rsid w:val="00E82220"/>
    <w:rsid w:val="00E83991"/>
    <w:rsid w:val="00E85ED6"/>
    <w:rsid w:val="00E96A10"/>
    <w:rsid w:val="00ED0BB2"/>
    <w:rsid w:val="00ED1149"/>
    <w:rsid w:val="00ED2B7B"/>
    <w:rsid w:val="00EE46AC"/>
    <w:rsid w:val="00EF4AF3"/>
    <w:rsid w:val="00F00AD7"/>
    <w:rsid w:val="00F05541"/>
    <w:rsid w:val="00F07FF0"/>
    <w:rsid w:val="00F3411C"/>
    <w:rsid w:val="00F40E45"/>
    <w:rsid w:val="00F4179F"/>
    <w:rsid w:val="00F52A88"/>
    <w:rsid w:val="00F906D6"/>
    <w:rsid w:val="00F9211B"/>
    <w:rsid w:val="00F92F6F"/>
    <w:rsid w:val="00F930A6"/>
    <w:rsid w:val="00FC280E"/>
    <w:rsid w:val="00FD3C55"/>
    <w:rsid w:val="00FE220B"/>
    <w:rsid w:val="00FE5C3B"/>
    <w:rsid w:val="00FE7925"/>
    <w:rsid w:val="00FF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91D5"/>
  <w15:chartTrackingRefBased/>
  <w15:docId w15:val="{BD4C3762-ADB4-4140-A609-F9936D24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7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7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7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7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7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7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7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77D"/>
    <w:rPr>
      <w:rFonts w:eastAsiaTheme="majorEastAsia" w:cstheme="majorBidi"/>
      <w:color w:val="272727" w:themeColor="text1" w:themeTint="D8"/>
    </w:rPr>
  </w:style>
  <w:style w:type="paragraph" w:styleId="Title">
    <w:name w:val="Title"/>
    <w:basedOn w:val="Normal"/>
    <w:next w:val="Normal"/>
    <w:link w:val="TitleChar"/>
    <w:uiPriority w:val="10"/>
    <w:qFormat/>
    <w:rsid w:val="003B3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77D"/>
    <w:pPr>
      <w:spacing w:before="160"/>
      <w:jc w:val="center"/>
    </w:pPr>
    <w:rPr>
      <w:i/>
      <w:iCs/>
      <w:color w:val="404040" w:themeColor="text1" w:themeTint="BF"/>
    </w:rPr>
  </w:style>
  <w:style w:type="character" w:customStyle="1" w:styleId="QuoteChar">
    <w:name w:val="Quote Char"/>
    <w:basedOn w:val="DefaultParagraphFont"/>
    <w:link w:val="Quote"/>
    <w:uiPriority w:val="29"/>
    <w:rsid w:val="003B377D"/>
    <w:rPr>
      <w:i/>
      <w:iCs/>
      <w:color w:val="404040" w:themeColor="text1" w:themeTint="BF"/>
    </w:rPr>
  </w:style>
  <w:style w:type="paragraph" w:styleId="ListParagraph">
    <w:name w:val="List Paragraph"/>
    <w:basedOn w:val="Normal"/>
    <w:uiPriority w:val="34"/>
    <w:qFormat/>
    <w:rsid w:val="003B377D"/>
    <w:pPr>
      <w:ind w:left="720"/>
      <w:contextualSpacing/>
    </w:pPr>
  </w:style>
  <w:style w:type="character" w:styleId="IntenseEmphasis">
    <w:name w:val="Intense Emphasis"/>
    <w:basedOn w:val="DefaultParagraphFont"/>
    <w:uiPriority w:val="21"/>
    <w:qFormat/>
    <w:rsid w:val="003B377D"/>
    <w:rPr>
      <w:i/>
      <w:iCs/>
      <w:color w:val="2F5496" w:themeColor="accent1" w:themeShade="BF"/>
    </w:rPr>
  </w:style>
  <w:style w:type="paragraph" w:styleId="IntenseQuote">
    <w:name w:val="Intense Quote"/>
    <w:basedOn w:val="Normal"/>
    <w:next w:val="Normal"/>
    <w:link w:val="IntenseQuoteChar"/>
    <w:uiPriority w:val="30"/>
    <w:qFormat/>
    <w:rsid w:val="003B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77D"/>
    <w:rPr>
      <w:i/>
      <w:iCs/>
      <w:color w:val="2F5496" w:themeColor="accent1" w:themeShade="BF"/>
    </w:rPr>
  </w:style>
  <w:style w:type="character" w:styleId="IntenseReference">
    <w:name w:val="Intense Reference"/>
    <w:basedOn w:val="DefaultParagraphFont"/>
    <w:uiPriority w:val="32"/>
    <w:qFormat/>
    <w:rsid w:val="003B377D"/>
    <w:rPr>
      <w:b/>
      <w:bCs/>
      <w:smallCaps/>
      <w:color w:val="2F5496" w:themeColor="accent1" w:themeShade="BF"/>
      <w:spacing w:val="5"/>
    </w:rPr>
  </w:style>
  <w:style w:type="paragraph" w:styleId="NormalWeb">
    <w:name w:val="Normal (Web)"/>
    <w:basedOn w:val="Normal"/>
    <w:uiPriority w:val="99"/>
    <w:semiHidden/>
    <w:unhideWhenUsed/>
    <w:rsid w:val="00E53D93"/>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6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2915</TotalTime>
  <Pages>5</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Snead</dc:creator>
  <cp:keywords/>
  <dc:description/>
  <cp:lastModifiedBy>K. Snead</cp:lastModifiedBy>
  <cp:revision>226</cp:revision>
  <dcterms:created xsi:type="dcterms:W3CDTF">2024-08-16T00:51:00Z</dcterms:created>
  <dcterms:modified xsi:type="dcterms:W3CDTF">2024-08-18T03:54:00Z</dcterms:modified>
</cp:coreProperties>
</file>