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1517" w:rsidRDefault="00000000">
      <w:pPr>
        <w:pStyle w:val="Heading1"/>
      </w:pPr>
      <w:bookmarkStart w:id="0" w:name="_uf0hp7nbopaw" w:colFirst="0" w:colLast="0"/>
      <w:bookmarkEnd w:id="0"/>
      <w:r>
        <w:t>Omega Graduate School</w:t>
      </w:r>
    </w:p>
    <w:p w14:paraId="00000002" w14:textId="77777777" w:rsidR="00971517" w:rsidRDefault="00000000">
      <w:pPr>
        <w:pStyle w:val="Heading1"/>
      </w:pPr>
      <w:bookmarkStart w:id="1" w:name="_hyka9rnpc1mz" w:colFirst="0" w:colLast="0"/>
      <w:bookmarkEnd w:id="1"/>
      <w:r>
        <w:t>Dissertation Research Prospectus (Pre-Proposal)</w:t>
      </w:r>
    </w:p>
    <w:p w14:paraId="00000004" w14:textId="52402961" w:rsidR="00971517" w:rsidRDefault="00F946B8" w:rsidP="00586920">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William Moses Summerville</w:t>
      </w:r>
    </w:p>
    <w:p w14:paraId="46FF0920" w14:textId="77777777" w:rsidR="00586920" w:rsidRDefault="00586920">
      <w:pPr>
        <w:jc w:val="center"/>
        <w:rPr>
          <w:rFonts w:ascii="Times New Roman" w:eastAsia="Times New Roman" w:hAnsi="Times New Roman" w:cs="Times New Roman"/>
          <w:b/>
          <w:sz w:val="24"/>
          <w:szCs w:val="24"/>
        </w:rPr>
      </w:pPr>
    </w:p>
    <w:p w14:paraId="00000005" w14:textId="77777777" w:rsidR="00971517" w:rsidRDefault="00000000">
      <w:pPr>
        <w:pStyle w:val="Heading1"/>
      </w:pPr>
      <w:bookmarkStart w:id="2" w:name="_3nt9uwwlvbv3" w:colFirst="0" w:colLast="0"/>
      <w:bookmarkEnd w:id="2"/>
      <w:r>
        <w:t>Problem Statement</w:t>
      </w:r>
    </w:p>
    <w:p w14:paraId="52552F68" w14:textId="443E547D" w:rsidR="00F94BAA" w:rsidRPr="00F94BAA" w:rsidRDefault="00F94BAA" w:rsidP="00F94BAA">
      <w:pPr>
        <w:rPr>
          <w:rFonts w:ascii="Times New Roman" w:eastAsia="Times New Roman" w:hAnsi="Times New Roman" w:cs="Times New Roman"/>
          <w:bCs/>
          <w:iCs/>
          <w:sz w:val="24"/>
          <w:szCs w:val="24"/>
          <w:lang w:val="en-US"/>
        </w:rPr>
      </w:pPr>
      <w:r w:rsidRPr="00F94BAA">
        <w:rPr>
          <w:rFonts w:ascii="Times New Roman" w:eastAsia="Times New Roman" w:hAnsi="Times New Roman" w:cs="Times New Roman"/>
          <w:bCs/>
          <w:sz w:val="24"/>
          <w:szCs w:val="24"/>
          <w:lang w:val="en-US"/>
        </w:rPr>
        <w:t>The problem</w:t>
      </w:r>
      <w:r w:rsidR="00093D2B">
        <w:rPr>
          <w:rFonts w:ascii="Times New Roman" w:eastAsia="Times New Roman" w:hAnsi="Times New Roman" w:cs="Times New Roman"/>
          <w:bCs/>
          <w:sz w:val="24"/>
          <w:szCs w:val="24"/>
          <w:lang w:val="en-US"/>
        </w:rPr>
        <w:t xml:space="preserve"> is</w:t>
      </w:r>
      <w:r w:rsidRPr="00F94BAA">
        <w:rPr>
          <w:rFonts w:ascii="Times New Roman" w:eastAsia="Times New Roman" w:hAnsi="Times New Roman" w:cs="Times New Roman"/>
          <w:bCs/>
          <w:sz w:val="24"/>
          <w:szCs w:val="24"/>
          <w:lang w:val="en-US"/>
        </w:rPr>
        <w:t xml:space="preserve"> </w:t>
      </w:r>
      <w:r w:rsidR="00A032F1">
        <w:rPr>
          <w:rFonts w:ascii="Times New Roman" w:eastAsia="Times New Roman" w:hAnsi="Times New Roman" w:cs="Times New Roman"/>
          <w:bCs/>
          <w:sz w:val="24"/>
          <w:szCs w:val="24"/>
          <w:lang w:val="en-US"/>
        </w:rPr>
        <w:t>a</w:t>
      </w:r>
      <w:r w:rsidRPr="00F94BAA">
        <w:rPr>
          <w:rFonts w:ascii="Times New Roman" w:eastAsia="Times New Roman" w:hAnsi="Times New Roman" w:cs="Times New Roman"/>
          <w:bCs/>
          <w:sz w:val="24"/>
          <w:szCs w:val="24"/>
          <w:lang w:val="en-US"/>
        </w:rPr>
        <w:t xml:space="preserve"> lack of cultural </w:t>
      </w:r>
      <w:commentRangeStart w:id="3"/>
      <w:commentRangeStart w:id="4"/>
      <w:r w:rsidRPr="00A95EF4">
        <w:rPr>
          <w:rFonts w:ascii="Times New Roman" w:eastAsia="Times New Roman" w:hAnsi="Times New Roman" w:cs="Times New Roman"/>
          <w:bCs/>
          <w:sz w:val="24"/>
          <w:szCs w:val="24"/>
          <w:highlight w:val="yellow"/>
          <w:lang w:val="en-US"/>
        </w:rPr>
        <w:t>metriopathy</w:t>
      </w:r>
      <w:r w:rsidR="00A032F1" w:rsidRPr="00A95EF4">
        <w:rPr>
          <w:rFonts w:ascii="Times New Roman" w:eastAsia="Times New Roman" w:hAnsi="Times New Roman" w:cs="Times New Roman"/>
          <w:bCs/>
          <w:sz w:val="24"/>
          <w:szCs w:val="24"/>
          <w:highlight w:val="yellow"/>
          <w:lang w:val="en-US"/>
        </w:rPr>
        <w:t xml:space="preserve"> </w:t>
      </w:r>
      <w:commentRangeEnd w:id="3"/>
      <w:r w:rsidR="00A1749A">
        <w:rPr>
          <w:rStyle w:val="CommentReference"/>
        </w:rPr>
        <w:commentReference w:id="3"/>
      </w:r>
      <w:commentRangeEnd w:id="4"/>
      <w:r w:rsidR="009F5C52">
        <w:rPr>
          <w:rStyle w:val="CommentReference"/>
        </w:rPr>
        <w:commentReference w:id="4"/>
      </w:r>
      <w:r w:rsidRPr="00F94BAA">
        <w:rPr>
          <w:rFonts w:ascii="Times New Roman" w:eastAsia="Times New Roman" w:hAnsi="Times New Roman" w:cs="Times New Roman"/>
          <w:bCs/>
          <w:sz w:val="24"/>
          <w:szCs w:val="24"/>
          <w:lang w:val="en-US"/>
        </w:rPr>
        <w:t xml:space="preserve">between </w:t>
      </w:r>
      <w:r w:rsidR="00093D2B">
        <w:rPr>
          <w:rFonts w:ascii="Times New Roman" w:eastAsia="Times New Roman" w:hAnsi="Times New Roman" w:cs="Times New Roman"/>
          <w:bCs/>
          <w:sz w:val="24"/>
          <w:szCs w:val="24"/>
          <w:lang w:val="en-US"/>
        </w:rPr>
        <w:t>W</w:t>
      </w:r>
      <w:r w:rsidR="00093D2B" w:rsidRPr="00F94BAA">
        <w:rPr>
          <w:rFonts w:ascii="Times New Roman" w:eastAsia="Times New Roman" w:hAnsi="Times New Roman" w:cs="Times New Roman"/>
          <w:bCs/>
          <w:sz w:val="24"/>
          <w:szCs w:val="24"/>
          <w:lang w:val="en-US"/>
        </w:rPr>
        <w:t>hite</w:t>
      </w:r>
      <w:r w:rsidRPr="00F94BAA">
        <w:rPr>
          <w:rFonts w:ascii="Times New Roman" w:eastAsia="Times New Roman" w:hAnsi="Times New Roman" w:cs="Times New Roman"/>
          <w:bCs/>
          <w:sz w:val="24"/>
          <w:szCs w:val="24"/>
          <w:lang w:val="en-US"/>
        </w:rPr>
        <w:t xml:space="preserve"> European Americans and Black African American Descendants of US Chattel Slavery </w:t>
      </w:r>
      <w:r w:rsidR="00656827" w:rsidRPr="00F946B8">
        <w:rPr>
          <w:rFonts w:ascii="Times New Roman" w:eastAsia="Times New Roman" w:hAnsi="Times New Roman" w:cs="Times New Roman"/>
          <w:sz w:val="24"/>
          <w:szCs w:val="24"/>
        </w:rPr>
        <w:t>who identify as Baptist Christians living in Orange County, California</w:t>
      </w:r>
      <w:r w:rsidR="005845B1">
        <w:rPr>
          <w:rFonts w:ascii="Times New Roman" w:eastAsia="Times New Roman" w:hAnsi="Times New Roman" w:cs="Times New Roman"/>
          <w:bCs/>
          <w:sz w:val="24"/>
          <w:szCs w:val="24"/>
          <w:lang w:val="en-US"/>
        </w:rPr>
        <w:t xml:space="preserve"> </w:t>
      </w:r>
      <w:r w:rsidR="00A032F1">
        <w:rPr>
          <w:rFonts w:ascii="Times New Roman" w:eastAsia="Times New Roman" w:hAnsi="Times New Roman" w:cs="Times New Roman"/>
          <w:bCs/>
          <w:sz w:val="24"/>
          <w:szCs w:val="24"/>
          <w:lang w:val="en-US"/>
        </w:rPr>
        <w:t>(</w:t>
      </w:r>
      <w:r w:rsidR="00644F22">
        <w:rPr>
          <w:rFonts w:ascii="Times New Roman" w:eastAsia="Times New Roman" w:hAnsi="Times New Roman" w:cs="Times New Roman"/>
          <w:bCs/>
          <w:sz w:val="24"/>
          <w:szCs w:val="24"/>
          <w:lang w:val="en-US"/>
        </w:rPr>
        <w:t>Robert P. Jones</w:t>
      </w:r>
      <w:r w:rsidR="00A032F1">
        <w:rPr>
          <w:rFonts w:ascii="Times New Roman" w:eastAsia="Times New Roman" w:hAnsi="Times New Roman" w:cs="Times New Roman"/>
          <w:bCs/>
          <w:sz w:val="24"/>
          <w:szCs w:val="24"/>
          <w:lang w:val="en-US"/>
        </w:rPr>
        <w:t>)</w:t>
      </w:r>
      <w:r w:rsidRPr="00F94BAA">
        <w:rPr>
          <w:rFonts w:ascii="Times New Roman" w:eastAsia="Times New Roman" w:hAnsi="Times New Roman" w:cs="Times New Roman"/>
          <w:bCs/>
          <w:sz w:val="24"/>
          <w:szCs w:val="24"/>
          <w:lang w:val="en-US"/>
        </w:rPr>
        <w:t>.</w:t>
      </w:r>
    </w:p>
    <w:p w14:paraId="00000007" w14:textId="77777777" w:rsidR="00971517" w:rsidRDefault="00971517">
      <w:pPr>
        <w:rPr>
          <w:rFonts w:ascii="Times New Roman" w:eastAsia="Times New Roman" w:hAnsi="Times New Roman" w:cs="Times New Roman"/>
          <w:sz w:val="24"/>
          <w:szCs w:val="24"/>
        </w:rPr>
      </w:pPr>
    </w:p>
    <w:p w14:paraId="00000008" w14:textId="77777777" w:rsidR="00971517" w:rsidRDefault="00000000">
      <w:pPr>
        <w:pStyle w:val="Heading1"/>
      </w:pPr>
      <w:bookmarkStart w:id="5" w:name="_qdi3r95rmub6" w:colFirst="0" w:colLast="0"/>
      <w:bookmarkEnd w:id="5"/>
      <w:r>
        <w:t>Purpose Statement</w:t>
      </w:r>
    </w:p>
    <w:p w14:paraId="0000000A" w14:textId="0423EE1B" w:rsidR="00971517" w:rsidRDefault="004E066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study is to</w:t>
      </w:r>
      <w:r w:rsidR="00F946B8" w:rsidRPr="00F946B8">
        <w:rPr>
          <w:rFonts w:ascii="Times New Roman" w:eastAsia="Times New Roman" w:hAnsi="Times New Roman" w:cs="Times New Roman"/>
          <w:sz w:val="24"/>
          <w:szCs w:val="24"/>
        </w:rPr>
        <w:t xml:space="preserve"> examine </w:t>
      </w:r>
      <w:r w:rsidR="00656827">
        <w:rPr>
          <w:rFonts w:ascii="Times New Roman" w:eastAsia="Times New Roman" w:hAnsi="Times New Roman" w:cs="Times New Roman"/>
          <w:sz w:val="24"/>
          <w:szCs w:val="24"/>
        </w:rPr>
        <w:t xml:space="preserve">differences between racial groups using </w:t>
      </w:r>
      <w:r w:rsidR="00F946B8" w:rsidRPr="00F946B8">
        <w:rPr>
          <w:rFonts w:ascii="Times New Roman" w:eastAsia="Times New Roman" w:hAnsi="Times New Roman" w:cs="Times New Roman"/>
          <w:sz w:val="24"/>
          <w:szCs w:val="24"/>
        </w:rPr>
        <w:t xml:space="preserve">a </w:t>
      </w:r>
      <w:commentRangeStart w:id="6"/>
      <w:commentRangeStart w:id="7"/>
      <w:r w:rsidR="00F946B8" w:rsidRPr="00F946B8">
        <w:rPr>
          <w:rFonts w:ascii="Times New Roman" w:eastAsia="Times New Roman" w:hAnsi="Times New Roman" w:cs="Times New Roman"/>
          <w:sz w:val="24"/>
          <w:szCs w:val="24"/>
        </w:rPr>
        <w:t xml:space="preserve">novel </w:t>
      </w:r>
      <w:commentRangeEnd w:id="6"/>
      <w:r w:rsidR="00A1749A">
        <w:rPr>
          <w:rStyle w:val="CommentReference"/>
        </w:rPr>
        <w:commentReference w:id="6"/>
      </w:r>
      <w:commentRangeEnd w:id="7"/>
      <w:r w:rsidR="009F5C52">
        <w:rPr>
          <w:rStyle w:val="CommentReference"/>
        </w:rPr>
        <w:commentReference w:id="7"/>
      </w:r>
      <w:r w:rsidR="00656827">
        <w:rPr>
          <w:rFonts w:ascii="Times New Roman" w:eastAsia="Times New Roman" w:hAnsi="Times New Roman" w:cs="Times New Roman"/>
          <w:sz w:val="24"/>
          <w:szCs w:val="24"/>
        </w:rPr>
        <w:t>measure</w:t>
      </w:r>
      <w:r w:rsidR="00656827" w:rsidRPr="00F946B8">
        <w:rPr>
          <w:rFonts w:ascii="Times New Roman" w:eastAsia="Times New Roman" w:hAnsi="Times New Roman" w:cs="Times New Roman"/>
          <w:sz w:val="24"/>
          <w:szCs w:val="24"/>
        </w:rPr>
        <w:t xml:space="preserve"> </w:t>
      </w:r>
      <w:r w:rsidR="00F946B8" w:rsidRPr="00A95EF4">
        <w:rPr>
          <w:rFonts w:ascii="Times New Roman" w:eastAsia="Times New Roman" w:hAnsi="Times New Roman" w:cs="Times New Roman"/>
          <w:sz w:val="24"/>
          <w:szCs w:val="24"/>
          <w:highlight w:val="yellow"/>
        </w:rPr>
        <w:t>called cultural metriopathy</w:t>
      </w:r>
      <w:r w:rsidR="00F946B8" w:rsidRPr="00F946B8">
        <w:rPr>
          <w:rFonts w:ascii="Times New Roman" w:eastAsia="Times New Roman" w:hAnsi="Times New Roman" w:cs="Times New Roman"/>
          <w:sz w:val="24"/>
          <w:szCs w:val="24"/>
        </w:rPr>
        <w:t xml:space="preserve"> and its potential to </w:t>
      </w:r>
      <w:commentRangeStart w:id="8"/>
      <w:commentRangeStart w:id="9"/>
      <w:r w:rsidR="00F946B8" w:rsidRPr="00F946B8">
        <w:rPr>
          <w:rFonts w:ascii="Times New Roman" w:eastAsia="Times New Roman" w:hAnsi="Times New Roman" w:cs="Times New Roman"/>
          <w:sz w:val="24"/>
          <w:szCs w:val="24"/>
        </w:rPr>
        <w:t xml:space="preserve">contribute to </w:t>
      </w:r>
      <w:commentRangeEnd w:id="8"/>
      <w:r w:rsidR="00A1749A">
        <w:rPr>
          <w:rStyle w:val="CommentReference"/>
        </w:rPr>
        <w:commentReference w:id="8"/>
      </w:r>
      <w:commentRangeEnd w:id="9"/>
      <w:r w:rsidR="009F5C52">
        <w:rPr>
          <w:rStyle w:val="CommentReference"/>
        </w:rPr>
        <w:commentReference w:id="9"/>
      </w:r>
      <w:r w:rsidR="00F946B8" w:rsidRPr="00F946B8">
        <w:rPr>
          <w:rFonts w:ascii="Times New Roman" w:eastAsia="Times New Roman" w:hAnsi="Times New Roman" w:cs="Times New Roman"/>
          <w:sz w:val="24"/>
          <w:szCs w:val="24"/>
        </w:rPr>
        <w:t xml:space="preserve">racial reconciliation between </w:t>
      </w:r>
      <w:r w:rsidR="00656827">
        <w:rPr>
          <w:rFonts w:ascii="Times New Roman" w:eastAsia="Times New Roman" w:hAnsi="Times New Roman" w:cs="Times New Roman"/>
          <w:sz w:val="24"/>
          <w:szCs w:val="24"/>
        </w:rPr>
        <w:t>W</w:t>
      </w:r>
      <w:r w:rsidR="00656827" w:rsidRPr="00F946B8">
        <w:rPr>
          <w:rFonts w:ascii="Times New Roman" w:eastAsia="Times New Roman" w:hAnsi="Times New Roman" w:cs="Times New Roman"/>
          <w:sz w:val="24"/>
          <w:szCs w:val="24"/>
        </w:rPr>
        <w:t>hite</w:t>
      </w:r>
      <w:r w:rsidR="00F946B8" w:rsidRPr="00F946B8">
        <w:rPr>
          <w:rFonts w:ascii="Times New Roman" w:eastAsia="Times New Roman" w:hAnsi="Times New Roman" w:cs="Times New Roman"/>
          <w:sz w:val="24"/>
          <w:szCs w:val="24"/>
        </w:rPr>
        <w:t xml:space="preserve"> European Americans and Black African American descendants of US Chattel Slavery who identify as Baptist Christians living in Orange County, California.</w:t>
      </w:r>
    </w:p>
    <w:p w14:paraId="0B608A48" w14:textId="77777777" w:rsidR="00F946B8" w:rsidRDefault="00F946B8">
      <w:pPr>
        <w:rPr>
          <w:rFonts w:ascii="Times New Roman" w:eastAsia="Times New Roman" w:hAnsi="Times New Roman" w:cs="Times New Roman"/>
          <w:sz w:val="24"/>
          <w:szCs w:val="24"/>
        </w:rPr>
      </w:pPr>
    </w:p>
    <w:p w14:paraId="0000000C" w14:textId="4D6B88C3" w:rsidR="00971517" w:rsidRDefault="00000000" w:rsidP="009C2820">
      <w:pPr>
        <w:pStyle w:val="Heading1"/>
        <w:pBdr>
          <w:top w:val="nil"/>
          <w:left w:val="nil"/>
          <w:bottom w:val="nil"/>
          <w:right w:val="nil"/>
          <w:between w:val="nil"/>
        </w:pBdr>
      </w:pPr>
      <w:bookmarkStart w:id="10" w:name="_z0l8jckk4jvd" w:colFirst="0" w:colLast="0"/>
      <w:bookmarkEnd w:id="10"/>
      <w:r>
        <w:t>Background of the Problem (1-2 pages)</w:t>
      </w:r>
    </w:p>
    <w:p w14:paraId="2ED3C460" w14:textId="5EE34BF2" w:rsidR="001F6261" w:rsidRDefault="001F6261" w:rsidP="001F6261">
      <w:pPr>
        <w:ind w:firstLine="720"/>
        <w:rPr>
          <w:rFonts w:ascii="Times New Roman" w:eastAsia="Times New Roman" w:hAnsi="Times New Roman" w:cs="Times New Roman"/>
          <w:sz w:val="24"/>
          <w:szCs w:val="24"/>
          <w:lang w:val="en-US"/>
        </w:rPr>
      </w:pPr>
      <w:bookmarkStart w:id="11" w:name="_Hlk150976882"/>
      <w:commentRangeStart w:id="12"/>
      <w:commentRangeStart w:id="13"/>
      <w:commentRangeStart w:id="14"/>
      <w:r w:rsidRPr="00F94BAA">
        <w:rPr>
          <w:rFonts w:ascii="Times New Roman" w:eastAsia="Times New Roman" w:hAnsi="Times New Roman" w:cs="Times New Roman"/>
          <w:sz w:val="24"/>
          <w:szCs w:val="24"/>
          <w:lang w:val="en-US"/>
        </w:rPr>
        <w:t xml:space="preserve">The problem of white supremacy </w:t>
      </w:r>
      <w:commentRangeEnd w:id="12"/>
      <w:r w:rsidR="00A1749A">
        <w:rPr>
          <w:rStyle w:val="CommentReference"/>
        </w:rPr>
        <w:commentReference w:id="12"/>
      </w:r>
      <w:commentRangeEnd w:id="13"/>
      <w:r w:rsidR="009F5C52">
        <w:rPr>
          <w:rStyle w:val="CommentReference"/>
        </w:rPr>
        <w:commentReference w:id="13"/>
      </w:r>
      <w:commentRangeEnd w:id="14"/>
      <w:r w:rsidR="00D168D9">
        <w:rPr>
          <w:rStyle w:val="CommentReference"/>
        </w:rPr>
        <w:commentReference w:id="14"/>
      </w:r>
      <w:r w:rsidRPr="00F94BAA">
        <w:rPr>
          <w:rFonts w:ascii="Times New Roman" w:eastAsia="Times New Roman" w:hAnsi="Times New Roman" w:cs="Times New Roman"/>
          <w:sz w:val="24"/>
          <w:szCs w:val="24"/>
          <w:lang w:val="en-US"/>
        </w:rPr>
        <w:t>negatively impacts the</w:t>
      </w:r>
      <w:r>
        <w:rPr>
          <w:rFonts w:ascii="Times New Roman" w:eastAsia="Times New Roman" w:hAnsi="Times New Roman" w:cs="Times New Roman"/>
          <w:sz w:val="24"/>
          <w:szCs w:val="24"/>
          <w:lang w:val="en-US"/>
        </w:rPr>
        <w:t xml:space="preserve"> implications of cultural metriopathy</w:t>
      </w:r>
      <w:r w:rsidRPr="00F94BAA">
        <w:rPr>
          <w:rFonts w:ascii="Times New Roman" w:eastAsia="Times New Roman" w:hAnsi="Times New Roman" w:cs="Times New Roman"/>
          <w:sz w:val="24"/>
          <w:szCs w:val="24"/>
          <w:lang w:val="en-US"/>
        </w:rPr>
        <w:t xml:space="preserve"> between both </w:t>
      </w:r>
      <w:r>
        <w:rPr>
          <w:rFonts w:ascii="Times New Roman" w:eastAsia="Times New Roman" w:hAnsi="Times New Roman" w:cs="Times New Roman"/>
          <w:sz w:val="24"/>
          <w:szCs w:val="24"/>
          <w:lang w:val="en-US"/>
        </w:rPr>
        <w:t>W</w:t>
      </w:r>
      <w:r w:rsidRPr="00F94BAA">
        <w:rPr>
          <w:rFonts w:ascii="Times New Roman" w:eastAsia="Times New Roman" w:hAnsi="Times New Roman" w:cs="Times New Roman"/>
          <w:sz w:val="24"/>
          <w:szCs w:val="24"/>
          <w:lang w:val="en-US"/>
        </w:rPr>
        <w:t xml:space="preserve">hite and </w:t>
      </w:r>
      <w:r>
        <w:rPr>
          <w:rFonts w:ascii="Times New Roman" w:eastAsia="Times New Roman" w:hAnsi="Times New Roman" w:cs="Times New Roman"/>
          <w:sz w:val="24"/>
          <w:szCs w:val="24"/>
          <w:lang w:val="en-US"/>
        </w:rPr>
        <w:t>B</w:t>
      </w:r>
      <w:r w:rsidRPr="00F94BAA">
        <w:rPr>
          <w:rFonts w:ascii="Times New Roman" w:eastAsia="Times New Roman" w:hAnsi="Times New Roman" w:cs="Times New Roman"/>
          <w:sz w:val="24"/>
          <w:szCs w:val="24"/>
          <w:lang w:val="en-US"/>
        </w:rPr>
        <w:t>lack Christians in Orange County, CA</w:t>
      </w:r>
      <w:r>
        <w:rPr>
          <w:rFonts w:ascii="Times New Roman" w:eastAsia="Times New Roman" w:hAnsi="Times New Roman" w:cs="Times New Roman"/>
          <w:sz w:val="24"/>
          <w:szCs w:val="24"/>
          <w:lang w:val="en-US"/>
        </w:rPr>
        <w:t xml:space="preserve"> to obtain equity for racial reconciliation</w:t>
      </w:r>
      <w:r w:rsidRPr="00F94BAA">
        <w:rPr>
          <w:rFonts w:ascii="Times New Roman" w:eastAsia="Times New Roman" w:hAnsi="Times New Roman" w:cs="Times New Roman"/>
          <w:sz w:val="24"/>
          <w:szCs w:val="24"/>
          <w:lang w:val="en-US"/>
        </w:rPr>
        <w:t xml:space="preserve">. </w:t>
      </w:r>
      <w:r w:rsidR="00D77E86">
        <w:rPr>
          <w:rFonts w:ascii="Times New Roman" w:eastAsia="Times New Roman" w:hAnsi="Times New Roman" w:cs="Times New Roman"/>
          <w:sz w:val="24"/>
          <w:szCs w:val="24"/>
          <w:lang w:val="en-US"/>
        </w:rPr>
        <w:t xml:space="preserve">The goal of this project is to </w:t>
      </w:r>
      <w:r w:rsidR="00050421">
        <w:rPr>
          <w:rFonts w:ascii="Times New Roman" w:eastAsia="Times New Roman" w:hAnsi="Times New Roman" w:cs="Times New Roman"/>
          <w:sz w:val="24"/>
          <w:szCs w:val="24"/>
          <w:lang w:val="en-US"/>
        </w:rPr>
        <w:t xml:space="preserve">further </w:t>
      </w:r>
      <w:r w:rsidR="009F7780">
        <w:rPr>
          <w:rFonts w:ascii="Times New Roman" w:eastAsia="Times New Roman" w:hAnsi="Times New Roman" w:cs="Times New Roman"/>
          <w:sz w:val="24"/>
          <w:szCs w:val="24"/>
          <w:lang w:val="en-US"/>
        </w:rPr>
        <w:t>dismantle</w:t>
      </w:r>
      <w:r w:rsidR="00D77E86">
        <w:rPr>
          <w:rFonts w:ascii="Times New Roman" w:eastAsia="Times New Roman" w:hAnsi="Times New Roman" w:cs="Times New Roman"/>
          <w:sz w:val="24"/>
          <w:szCs w:val="24"/>
          <w:lang w:val="en-US"/>
        </w:rPr>
        <w:t xml:space="preserve"> the practice of white supremacy </w:t>
      </w:r>
      <w:r w:rsidR="009F7780">
        <w:rPr>
          <w:rFonts w:ascii="Times New Roman" w:eastAsia="Times New Roman" w:hAnsi="Times New Roman" w:cs="Times New Roman"/>
          <w:sz w:val="24"/>
          <w:szCs w:val="24"/>
          <w:lang w:val="en-US"/>
        </w:rPr>
        <w:t xml:space="preserve">through the practice of cultural metriopathy between these two cultural groups. </w:t>
      </w:r>
    </w:p>
    <w:p w14:paraId="4F1F53F0" w14:textId="25BE055E" w:rsidR="00C324E9" w:rsidRDefault="00D77E86" w:rsidP="00D77E86">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w:t>
      </w:r>
      <w:r w:rsidR="009F7780">
        <w:rPr>
          <w:rFonts w:ascii="Times New Roman" w:eastAsia="Times New Roman" w:hAnsi="Times New Roman" w:cs="Times New Roman"/>
          <w:sz w:val="24"/>
          <w:szCs w:val="24"/>
          <w:lang w:val="en-US"/>
        </w:rPr>
        <w:t xml:space="preserve">e </w:t>
      </w:r>
      <w:r w:rsidRPr="00F94BAA">
        <w:rPr>
          <w:rFonts w:ascii="Times New Roman" w:eastAsia="Times New Roman" w:hAnsi="Times New Roman" w:cs="Times New Roman"/>
          <w:sz w:val="24"/>
          <w:szCs w:val="24"/>
          <w:lang w:val="en-US"/>
        </w:rPr>
        <w:t xml:space="preserve">history of white </w:t>
      </w:r>
      <w:r w:rsidRPr="0063131C">
        <w:rPr>
          <w:rFonts w:ascii="Times New Roman" w:eastAsia="Times New Roman" w:hAnsi="Times New Roman" w:cs="Times New Roman"/>
          <w:sz w:val="24"/>
          <w:szCs w:val="24"/>
          <w:lang w:val="en-US"/>
        </w:rPr>
        <w:t>supremacy</w:t>
      </w:r>
      <w:r w:rsidRPr="00F94BAA">
        <w:rPr>
          <w:rFonts w:ascii="Times New Roman" w:eastAsia="Times New Roman" w:hAnsi="Times New Roman" w:cs="Times New Roman"/>
          <w:sz w:val="24"/>
          <w:szCs w:val="24"/>
          <w:lang w:val="en-US"/>
        </w:rPr>
        <w:t xml:space="preserve"> that produced </w:t>
      </w:r>
      <w:r w:rsidR="009F7780">
        <w:rPr>
          <w:rFonts w:ascii="Times New Roman" w:eastAsia="Times New Roman" w:hAnsi="Times New Roman" w:cs="Times New Roman"/>
          <w:sz w:val="24"/>
          <w:szCs w:val="24"/>
          <w:lang w:val="en-US"/>
        </w:rPr>
        <w:t xml:space="preserve">the practice of </w:t>
      </w:r>
      <w:r w:rsidRPr="00F94BAA">
        <w:rPr>
          <w:rFonts w:ascii="Times New Roman" w:eastAsia="Times New Roman" w:hAnsi="Times New Roman" w:cs="Times New Roman"/>
          <w:sz w:val="24"/>
          <w:szCs w:val="24"/>
          <w:lang w:val="en-US"/>
        </w:rPr>
        <w:t xml:space="preserve">chattel slavery </w:t>
      </w:r>
      <w:r w:rsidR="009F7780">
        <w:rPr>
          <w:rFonts w:ascii="Times New Roman" w:eastAsia="Times New Roman" w:hAnsi="Times New Roman" w:cs="Times New Roman"/>
          <w:sz w:val="24"/>
          <w:szCs w:val="24"/>
          <w:lang w:val="en-US"/>
        </w:rPr>
        <w:t>i</w:t>
      </w:r>
      <w:r w:rsidRPr="00F94BAA">
        <w:rPr>
          <w:rFonts w:ascii="Times New Roman" w:eastAsia="Times New Roman" w:hAnsi="Times New Roman" w:cs="Times New Roman"/>
          <w:sz w:val="24"/>
          <w:szCs w:val="24"/>
          <w:lang w:val="en-US"/>
        </w:rPr>
        <w:t>s known</w:t>
      </w:r>
      <w:r w:rsidR="00C324E9">
        <w:rPr>
          <w:rFonts w:ascii="Times New Roman" w:eastAsia="Times New Roman" w:hAnsi="Times New Roman" w:cs="Times New Roman"/>
          <w:sz w:val="24"/>
          <w:szCs w:val="24"/>
          <w:lang w:val="en-US"/>
        </w:rPr>
        <w:t xml:space="preserve"> today</w:t>
      </w:r>
      <w:r w:rsidRPr="00F94BAA">
        <w:rPr>
          <w:rFonts w:ascii="Times New Roman" w:eastAsia="Times New Roman" w:hAnsi="Times New Roman" w:cs="Times New Roman"/>
          <w:sz w:val="24"/>
          <w:szCs w:val="24"/>
          <w:lang w:val="en-US"/>
        </w:rPr>
        <w:t xml:space="preserve"> as systemic </w:t>
      </w:r>
      <w:r w:rsidR="009F7780" w:rsidRPr="00F94BAA">
        <w:rPr>
          <w:rFonts w:ascii="Times New Roman" w:eastAsia="Times New Roman" w:hAnsi="Times New Roman" w:cs="Times New Roman"/>
          <w:sz w:val="24"/>
          <w:szCs w:val="24"/>
          <w:lang w:val="en-US"/>
        </w:rPr>
        <w:t>racism</w:t>
      </w:r>
      <w:r w:rsidR="009F7780">
        <w:rPr>
          <w:rFonts w:ascii="Times New Roman" w:eastAsia="Times New Roman" w:hAnsi="Times New Roman" w:cs="Times New Roman"/>
          <w:sz w:val="24"/>
          <w:szCs w:val="24"/>
          <w:lang w:val="en-US"/>
        </w:rPr>
        <w:t xml:space="preserve"> af</w:t>
      </w:r>
      <w:r w:rsidR="00C324E9">
        <w:rPr>
          <w:rFonts w:ascii="Times New Roman" w:eastAsia="Times New Roman" w:hAnsi="Times New Roman" w:cs="Times New Roman"/>
          <w:sz w:val="24"/>
          <w:szCs w:val="24"/>
          <w:lang w:val="en-US"/>
        </w:rPr>
        <w:t>ter its</w:t>
      </w:r>
      <w:r w:rsidR="009F7780">
        <w:rPr>
          <w:rFonts w:ascii="Times New Roman" w:eastAsia="Times New Roman" w:hAnsi="Times New Roman" w:cs="Times New Roman"/>
          <w:sz w:val="24"/>
          <w:szCs w:val="24"/>
          <w:lang w:val="en-US"/>
        </w:rPr>
        <w:t xml:space="preserve"> abolishment</w:t>
      </w:r>
      <w:r w:rsidR="009F7780" w:rsidRPr="00F94BAA">
        <w:rPr>
          <w:rFonts w:ascii="Times New Roman" w:eastAsia="Times New Roman" w:hAnsi="Times New Roman" w:cs="Times New Roman"/>
          <w:sz w:val="24"/>
          <w:szCs w:val="24"/>
          <w:lang w:val="en-US"/>
        </w:rPr>
        <w:t xml:space="preserve"> in</w:t>
      </w:r>
      <w:r w:rsidRPr="00F94BAA">
        <w:rPr>
          <w:rFonts w:ascii="Times New Roman" w:eastAsia="Times New Roman" w:hAnsi="Times New Roman" w:cs="Times New Roman"/>
          <w:sz w:val="24"/>
          <w:szCs w:val="24"/>
          <w:lang w:val="en-US"/>
        </w:rPr>
        <w:t xml:space="preserve"> all areas of institutions</w:t>
      </w:r>
      <w:r w:rsidR="00C324E9">
        <w:rPr>
          <w:rFonts w:ascii="Times New Roman" w:eastAsia="Times New Roman" w:hAnsi="Times New Roman" w:cs="Times New Roman"/>
          <w:sz w:val="24"/>
          <w:szCs w:val="24"/>
          <w:lang w:val="en-US"/>
        </w:rPr>
        <w:t xml:space="preserve"> (Battalora)</w:t>
      </w:r>
      <w:r w:rsidRPr="00F94BAA">
        <w:rPr>
          <w:rFonts w:ascii="Times New Roman" w:eastAsia="Times New Roman" w:hAnsi="Times New Roman" w:cs="Times New Roman"/>
          <w:sz w:val="24"/>
          <w:szCs w:val="24"/>
          <w:lang w:val="en-US"/>
        </w:rPr>
        <w:t xml:space="preserve">. The institution that has served as </w:t>
      </w:r>
      <w:r w:rsidR="00C324E9">
        <w:rPr>
          <w:rFonts w:ascii="Times New Roman" w:eastAsia="Times New Roman" w:hAnsi="Times New Roman" w:cs="Times New Roman"/>
          <w:sz w:val="24"/>
          <w:szCs w:val="24"/>
          <w:lang w:val="en-US"/>
        </w:rPr>
        <w:t xml:space="preserve">a </w:t>
      </w:r>
      <w:r w:rsidRPr="00F94BAA">
        <w:rPr>
          <w:rFonts w:ascii="Times New Roman" w:eastAsia="Times New Roman" w:hAnsi="Times New Roman" w:cs="Times New Roman"/>
          <w:sz w:val="24"/>
          <w:szCs w:val="24"/>
          <w:lang w:val="en-US"/>
        </w:rPr>
        <w:t>main culprit in American history t</w:t>
      </w:r>
      <w:r w:rsidR="00C324E9">
        <w:rPr>
          <w:rFonts w:ascii="Times New Roman" w:eastAsia="Times New Roman" w:hAnsi="Times New Roman" w:cs="Times New Roman"/>
          <w:sz w:val="24"/>
          <w:szCs w:val="24"/>
          <w:lang w:val="en-US"/>
        </w:rPr>
        <w:t>o</w:t>
      </w:r>
      <w:r w:rsidRPr="00F94BAA">
        <w:rPr>
          <w:rFonts w:ascii="Times New Roman" w:eastAsia="Times New Roman" w:hAnsi="Times New Roman" w:cs="Times New Roman"/>
          <w:sz w:val="24"/>
          <w:szCs w:val="24"/>
          <w:lang w:val="en-US"/>
        </w:rPr>
        <w:t xml:space="preserve"> advance white </w:t>
      </w:r>
      <w:r w:rsidR="00050421" w:rsidRPr="00F94BAA">
        <w:rPr>
          <w:rFonts w:ascii="Times New Roman" w:eastAsia="Times New Roman" w:hAnsi="Times New Roman" w:cs="Times New Roman"/>
          <w:sz w:val="24"/>
          <w:szCs w:val="24"/>
          <w:lang w:val="en-US"/>
        </w:rPr>
        <w:t xml:space="preserve">supremacy </w:t>
      </w:r>
      <w:r w:rsidR="00050421">
        <w:rPr>
          <w:rFonts w:ascii="Times New Roman" w:eastAsia="Times New Roman" w:hAnsi="Times New Roman" w:cs="Times New Roman"/>
          <w:sz w:val="24"/>
          <w:szCs w:val="24"/>
          <w:lang w:val="en-US"/>
        </w:rPr>
        <w:t>has</w:t>
      </w:r>
      <w:r w:rsidR="00C324E9">
        <w:rPr>
          <w:rFonts w:ascii="Times New Roman" w:eastAsia="Times New Roman" w:hAnsi="Times New Roman" w:cs="Times New Roman"/>
          <w:sz w:val="24"/>
          <w:szCs w:val="24"/>
          <w:lang w:val="en-US"/>
        </w:rPr>
        <w:t xml:space="preserve"> been most identified to come from the</w:t>
      </w:r>
      <w:r w:rsidRPr="00F94BAA">
        <w:rPr>
          <w:rFonts w:ascii="Times New Roman" w:eastAsia="Times New Roman" w:hAnsi="Times New Roman" w:cs="Times New Roman"/>
          <w:sz w:val="24"/>
          <w:szCs w:val="24"/>
          <w:lang w:val="en-US"/>
        </w:rPr>
        <w:t xml:space="preserve"> American Christian Church</w:t>
      </w:r>
      <w:r w:rsidR="00C324E9">
        <w:rPr>
          <w:rFonts w:ascii="Times New Roman" w:eastAsia="Times New Roman" w:hAnsi="Times New Roman" w:cs="Times New Roman"/>
          <w:sz w:val="24"/>
          <w:szCs w:val="24"/>
          <w:lang w:val="en-US"/>
        </w:rPr>
        <w:t xml:space="preserve"> (Raboteau)</w:t>
      </w:r>
      <w:r w:rsidR="00050421">
        <w:rPr>
          <w:rFonts w:ascii="Times New Roman" w:eastAsia="Times New Roman" w:hAnsi="Times New Roman" w:cs="Times New Roman"/>
          <w:sz w:val="24"/>
          <w:szCs w:val="24"/>
          <w:lang w:val="en-US"/>
        </w:rPr>
        <w:t>.</w:t>
      </w:r>
      <w:r w:rsidRPr="00F94BAA">
        <w:rPr>
          <w:rFonts w:ascii="Times New Roman" w:eastAsia="Times New Roman" w:hAnsi="Times New Roman" w:cs="Times New Roman"/>
          <w:sz w:val="24"/>
          <w:szCs w:val="24"/>
          <w:lang w:val="en-US"/>
        </w:rPr>
        <w:t xml:space="preserve"> </w:t>
      </w:r>
    </w:p>
    <w:p w14:paraId="0B99933D" w14:textId="09C27F6B" w:rsidR="00C324E9" w:rsidRDefault="00D77E86" w:rsidP="00D77E86">
      <w:pPr>
        <w:ind w:firstLine="720"/>
        <w:rPr>
          <w:rFonts w:ascii="Times New Roman" w:eastAsia="Times New Roman" w:hAnsi="Times New Roman" w:cs="Times New Roman"/>
          <w:sz w:val="24"/>
          <w:szCs w:val="24"/>
          <w:lang w:val="en-US"/>
        </w:rPr>
      </w:pPr>
      <w:r w:rsidRPr="00F94BAA">
        <w:rPr>
          <w:rFonts w:ascii="Times New Roman" w:eastAsia="Times New Roman" w:hAnsi="Times New Roman" w:cs="Times New Roman"/>
          <w:sz w:val="24"/>
          <w:szCs w:val="24"/>
          <w:lang w:val="en-US"/>
        </w:rPr>
        <w:t>The theology of the American Christian Church historically has been rooted in an evangelical expression that professes to be welcoming of all persons</w:t>
      </w:r>
      <w:r w:rsidRPr="009E490E">
        <w:rPr>
          <w:rFonts w:ascii="Times New Roman" w:eastAsia="Times New Roman" w:hAnsi="Times New Roman" w:cs="Times New Roman"/>
          <w:sz w:val="24"/>
          <w:szCs w:val="24"/>
          <w:highlight w:val="yellow"/>
          <w:lang w:val="en-US"/>
        </w:rPr>
        <w:t>, yet in most mainline protestant denominations remains limited or absent engaging the disparities that exist involving racism</w:t>
      </w:r>
      <w:r w:rsidR="00C324E9" w:rsidRPr="009E490E">
        <w:rPr>
          <w:rFonts w:ascii="Times New Roman" w:eastAsia="Times New Roman" w:hAnsi="Times New Roman" w:cs="Times New Roman"/>
          <w:sz w:val="24"/>
          <w:szCs w:val="24"/>
          <w:highlight w:val="yellow"/>
          <w:lang w:val="en-US"/>
        </w:rPr>
        <w:t xml:space="preserve"> (Robert P. </w:t>
      </w:r>
      <w:commentRangeStart w:id="15"/>
      <w:commentRangeStart w:id="16"/>
      <w:r w:rsidR="00C324E9" w:rsidRPr="009E490E">
        <w:rPr>
          <w:rFonts w:ascii="Times New Roman" w:eastAsia="Times New Roman" w:hAnsi="Times New Roman" w:cs="Times New Roman"/>
          <w:sz w:val="24"/>
          <w:szCs w:val="24"/>
          <w:highlight w:val="yellow"/>
          <w:lang w:val="en-US"/>
        </w:rPr>
        <w:t>Jones</w:t>
      </w:r>
      <w:commentRangeEnd w:id="15"/>
      <w:r w:rsidR="00A1749A">
        <w:rPr>
          <w:rStyle w:val="CommentReference"/>
        </w:rPr>
        <w:commentReference w:id="15"/>
      </w:r>
      <w:commentRangeEnd w:id="16"/>
      <w:r w:rsidR="009F5C52">
        <w:rPr>
          <w:rStyle w:val="CommentReference"/>
        </w:rPr>
        <w:commentReference w:id="16"/>
      </w:r>
      <w:r w:rsidR="00C324E9" w:rsidRPr="009E490E">
        <w:rPr>
          <w:rFonts w:ascii="Times New Roman" w:eastAsia="Times New Roman" w:hAnsi="Times New Roman" w:cs="Times New Roman"/>
          <w:sz w:val="24"/>
          <w:szCs w:val="24"/>
          <w:highlight w:val="yellow"/>
          <w:lang w:val="en-US"/>
        </w:rPr>
        <w:t>)</w:t>
      </w:r>
      <w:r w:rsidRPr="00F94BAA">
        <w:rPr>
          <w:rFonts w:ascii="Times New Roman" w:eastAsia="Times New Roman" w:hAnsi="Times New Roman" w:cs="Times New Roman"/>
          <w:sz w:val="24"/>
          <w:szCs w:val="24"/>
          <w:lang w:val="en-US"/>
        </w:rPr>
        <w:t>.</w:t>
      </w:r>
      <w:r w:rsidR="00C324E9">
        <w:rPr>
          <w:rFonts w:ascii="Times New Roman" w:eastAsia="Times New Roman" w:hAnsi="Times New Roman" w:cs="Times New Roman"/>
          <w:sz w:val="24"/>
          <w:szCs w:val="24"/>
          <w:lang w:val="en-US"/>
        </w:rPr>
        <w:t xml:space="preserve"> </w:t>
      </w:r>
      <w:r w:rsidR="00C324E9" w:rsidRPr="009E490E">
        <w:rPr>
          <w:rFonts w:ascii="Times New Roman" w:eastAsia="Times New Roman" w:hAnsi="Times New Roman" w:cs="Times New Roman"/>
          <w:sz w:val="24"/>
          <w:szCs w:val="24"/>
          <w:highlight w:val="cyan"/>
          <w:lang w:val="en-US"/>
        </w:rPr>
        <w:t xml:space="preserve">The collective conscious of mainline protestant </w:t>
      </w:r>
      <w:commentRangeStart w:id="17"/>
      <w:commentRangeStart w:id="18"/>
      <w:r w:rsidR="00C324E9" w:rsidRPr="009E490E">
        <w:rPr>
          <w:rFonts w:ascii="Times New Roman" w:eastAsia="Times New Roman" w:hAnsi="Times New Roman" w:cs="Times New Roman"/>
          <w:sz w:val="24"/>
          <w:szCs w:val="24"/>
          <w:highlight w:val="cyan"/>
          <w:lang w:val="en-US"/>
        </w:rPr>
        <w:t>denominations</w:t>
      </w:r>
      <w:commentRangeEnd w:id="17"/>
      <w:r w:rsidR="00A1749A">
        <w:rPr>
          <w:rStyle w:val="CommentReference"/>
        </w:rPr>
        <w:commentReference w:id="17"/>
      </w:r>
      <w:commentRangeEnd w:id="18"/>
      <w:r w:rsidR="00303A9B">
        <w:rPr>
          <w:rStyle w:val="CommentReference"/>
        </w:rPr>
        <w:commentReference w:id="18"/>
      </w:r>
      <w:r w:rsidR="00C324E9">
        <w:rPr>
          <w:rFonts w:ascii="Times New Roman" w:eastAsia="Times New Roman" w:hAnsi="Times New Roman" w:cs="Times New Roman"/>
          <w:sz w:val="24"/>
          <w:szCs w:val="24"/>
          <w:lang w:val="en-US"/>
        </w:rPr>
        <w:t xml:space="preserve"> that professes evangelical Christianity have both served in aiding and abolishing racists practices within the American Christian Church and society-at-large. </w:t>
      </w:r>
    </w:p>
    <w:p w14:paraId="56A500A0" w14:textId="4CAE5A4B" w:rsidR="00625CBD" w:rsidRDefault="00C324E9" w:rsidP="00625CBD">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Historically, the separation of the</w:t>
      </w:r>
      <w:r w:rsidR="0070467F">
        <w:rPr>
          <w:rFonts w:ascii="Times New Roman" w:eastAsia="Times New Roman" w:hAnsi="Times New Roman" w:cs="Times New Roman"/>
          <w:sz w:val="24"/>
          <w:szCs w:val="24"/>
          <w:lang w:val="en-US"/>
        </w:rPr>
        <w:t>se</w:t>
      </w:r>
      <w:r>
        <w:rPr>
          <w:rFonts w:ascii="Times New Roman" w:eastAsia="Times New Roman" w:hAnsi="Times New Roman" w:cs="Times New Roman"/>
          <w:sz w:val="24"/>
          <w:szCs w:val="24"/>
          <w:lang w:val="en-US"/>
        </w:rPr>
        <w:t xml:space="preserve"> two cultural groups worshiping in separate spaces </w:t>
      </w:r>
      <w:r w:rsidR="009C2820">
        <w:rPr>
          <w:rFonts w:ascii="Times New Roman" w:eastAsia="Times New Roman" w:hAnsi="Times New Roman" w:cs="Times New Roman"/>
          <w:sz w:val="24"/>
          <w:szCs w:val="24"/>
          <w:lang w:val="en-US"/>
        </w:rPr>
        <w:t xml:space="preserve">were highlighted </w:t>
      </w:r>
      <w:r w:rsidR="004A0F26">
        <w:rPr>
          <w:rFonts w:ascii="Times New Roman" w:eastAsia="Times New Roman" w:hAnsi="Times New Roman" w:cs="Times New Roman"/>
          <w:sz w:val="24"/>
          <w:szCs w:val="24"/>
          <w:lang w:val="en-US"/>
        </w:rPr>
        <w:t>in the</w:t>
      </w:r>
      <w:r w:rsidR="0070467F">
        <w:rPr>
          <w:rFonts w:ascii="Times New Roman" w:eastAsia="Times New Roman" w:hAnsi="Times New Roman" w:cs="Times New Roman"/>
          <w:sz w:val="24"/>
          <w:szCs w:val="24"/>
          <w:lang w:val="en-US"/>
        </w:rPr>
        <w:t xml:space="preserve"> antebellum South, where the majority of white American Christians insist to worship separately from enslaved Black Americans Christians (Raboteau). During the initial stages of chattel slavery, enslaved Black Americans were sequestered </w:t>
      </w:r>
      <w:r w:rsidR="00B71FE8">
        <w:rPr>
          <w:rFonts w:ascii="Times New Roman" w:eastAsia="Times New Roman" w:hAnsi="Times New Roman" w:cs="Times New Roman"/>
          <w:sz w:val="24"/>
          <w:szCs w:val="24"/>
          <w:lang w:val="en-US"/>
        </w:rPr>
        <w:t xml:space="preserve">by white European American Christians </w:t>
      </w:r>
      <w:r w:rsidR="0070467F">
        <w:rPr>
          <w:rFonts w:ascii="Times New Roman" w:eastAsia="Times New Roman" w:hAnsi="Times New Roman" w:cs="Times New Roman"/>
          <w:sz w:val="24"/>
          <w:szCs w:val="24"/>
          <w:lang w:val="en-US"/>
        </w:rPr>
        <w:t xml:space="preserve">to balconies and often the rear section of the worship spaces </w:t>
      </w:r>
      <w:r w:rsidR="00B71FE8">
        <w:rPr>
          <w:rFonts w:ascii="Times New Roman" w:eastAsia="Times New Roman" w:hAnsi="Times New Roman" w:cs="Times New Roman"/>
          <w:sz w:val="24"/>
          <w:szCs w:val="24"/>
          <w:lang w:val="en-US"/>
        </w:rPr>
        <w:t>within churches</w:t>
      </w:r>
      <w:r w:rsidR="0070467F">
        <w:rPr>
          <w:rFonts w:ascii="Times New Roman" w:eastAsia="Times New Roman" w:hAnsi="Times New Roman" w:cs="Times New Roman"/>
          <w:sz w:val="24"/>
          <w:szCs w:val="24"/>
          <w:lang w:val="en-US"/>
        </w:rPr>
        <w:t xml:space="preserve"> (Raboteau). If the church did not have a balcony and white, American Christians did not want enslaved Black Americans to</w:t>
      </w:r>
      <w:r w:rsidR="00784992">
        <w:rPr>
          <w:rFonts w:ascii="Times New Roman" w:eastAsia="Times New Roman" w:hAnsi="Times New Roman" w:cs="Times New Roman"/>
          <w:sz w:val="24"/>
          <w:szCs w:val="24"/>
          <w:lang w:val="en-US"/>
        </w:rPr>
        <w:t xml:space="preserve"> be present including </w:t>
      </w:r>
      <w:r w:rsidR="002568B0">
        <w:rPr>
          <w:rFonts w:ascii="Times New Roman" w:eastAsia="Times New Roman" w:hAnsi="Times New Roman" w:cs="Times New Roman"/>
          <w:sz w:val="24"/>
          <w:szCs w:val="24"/>
          <w:lang w:val="en-US"/>
        </w:rPr>
        <w:t xml:space="preserve">in </w:t>
      </w:r>
      <w:r w:rsidR="00784992">
        <w:rPr>
          <w:rFonts w:ascii="Times New Roman" w:eastAsia="Times New Roman" w:hAnsi="Times New Roman" w:cs="Times New Roman"/>
          <w:sz w:val="24"/>
          <w:szCs w:val="24"/>
          <w:lang w:val="en-US"/>
        </w:rPr>
        <w:t xml:space="preserve">the rear section of the </w:t>
      </w:r>
      <w:r w:rsidR="009E490E">
        <w:rPr>
          <w:rFonts w:ascii="Times New Roman" w:eastAsia="Times New Roman" w:hAnsi="Times New Roman" w:cs="Times New Roman"/>
          <w:sz w:val="24"/>
          <w:szCs w:val="24"/>
          <w:lang w:val="en-US"/>
        </w:rPr>
        <w:t xml:space="preserve">church, </w:t>
      </w:r>
      <w:r w:rsidR="009E490E">
        <w:rPr>
          <w:rFonts w:ascii="Times New Roman" w:eastAsia="Times New Roman" w:hAnsi="Times New Roman" w:cs="Times New Roman"/>
          <w:sz w:val="24"/>
          <w:szCs w:val="24"/>
          <w:lang w:val="en-US"/>
        </w:rPr>
        <w:lastRenderedPageBreak/>
        <w:t>enslaved</w:t>
      </w:r>
      <w:r w:rsidR="00784992">
        <w:rPr>
          <w:rFonts w:ascii="Times New Roman" w:eastAsia="Times New Roman" w:hAnsi="Times New Roman" w:cs="Times New Roman"/>
          <w:sz w:val="24"/>
          <w:szCs w:val="24"/>
          <w:lang w:val="en-US"/>
        </w:rPr>
        <w:t xml:space="preserve"> Black Americans were forced back into the fields and/or slave quarters to </w:t>
      </w:r>
      <w:r w:rsidR="00050421">
        <w:rPr>
          <w:rFonts w:ascii="Times New Roman" w:eastAsia="Times New Roman" w:hAnsi="Times New Roman" w:cs="Times New Roman"/>
          <w:sz w:val="24"/>
          <w:szCs w:val="24"/>
          <w:lang w:val="en-US"/>
        </w:rPr>
        <w:t xml:space="preserve">gather </w:t>
      </w:r>
      <w:r w:rsidR="009C2820">
        <w:rPr>
          <w:rFonts w:ascii="Times New Roman" w:eastAsia="Times New Roman" w:hAnsi="Times New Roman" w:cs="Times New Roman"/>
          <w:sz w:val="24"/>
          <w:szCs w:val="24"/>
          <w:lang w:val="en-US"/>
        </w:rPr>
        <w:t xml:space="preserve">for </w:t>
      </w:r>
      <w:r w:rsidR="00784992">
        <w:rPr>
          <w:rFonts w:ascii="Times New Roman" w:eastAsia="Times New Roman" w:hAnsi="Times New Roman" w:cs="Times New Roman"/>
          <w:sz w:val="24"/>
          <w:szCs w:val="24"/>
          <w:lang w:val="en-US"/>
        </w:rPr>
        <w:t>worship</w:t>
      </w:r>
      <w:r w:rsidR="00625CBD">
        <w:rPr>
          <w:rFonts w:ascii="Times New Roman" w:eastAsia="Times New Roman" w:hAnsi="Times New Roman" w:cs="Times New Roman"/>
          <w:sz w:val="24"/>
          <w:szCs w:val="24"/>
          <w:lang w:val="en-US"/>
        </w:rPr>
        <w:t xml:space="preserve">. </w:t>
      </w:r>
      <w:r w:rsidR="00050421">
        <w:rPr>
          <w:rFonts w:ascii="Times New Roman" w:eastAsia="Times New Roman" w:hAnsi="Times New Roman" w:cs="Times New Roman"/>
          <w:sz w:val="24"/>
          <w:szCs w:val="24"/>
          <w:lang w:val="en-US"/>
        </w:rPr>
        <w:t xml:space="preserve">Historian, </w:t>
      </w:r>
      <w:r w:rsidR="00625CBD">
        <w:rPr>
          <w:rFonts w:ascii="Times New Roman" w:eastAsia="Times New Roman" w:hAnsi="Times New Roman" w:cs="Times New Roman"/>
          <w:sz w:val="24"/>
          <w:szCs w:val="24"/>
          <w:lang w:val="en-US"/>
        </w:rPr>
        <w:t>Albert Raboteau called this the inception of the Invisible Institution.</w:t>
      </w:r>
    </w:p>
    <w:p w14:paraId="6349CF58" w14:textId="242714F3" w:rsidR="003F08B0" w:rsidRDefault="00625CBD" w:rsidP="00625CBD">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creation of the Invisible Institution a</w:t>
      </w:r>
      <w:r w:rsidR="00050421">
        <w:rPr>
          <w:rFonts w:ascii="Times New Roman" w:eastAsia="Times New Roman" w:hAnsi="Times New Roman" w:cs="Times New Roman"/>
          <w:sz w:val="24"/>
          <w:szCs w:val="24"/>
          <w:lang w:val="en-US"/>
        </w:rPr>
        <w:t xml:space="preserve">lso </w:t>
      </w:r>
      <w:r>
        <w:rPr>
          <w:rFonts w:ascii="Times New Roman" w:eastAsia="Times New Roman" w:hAnsi="Times New Roman" w:cs="Times New Roman"/>
          <w:sz w:val="24"/>
          <w:szCs w:val="24"/>
          <w:lang w:val="en-US"/>
        </w:rPr>
        <w:t>k</w:t>
      </w:r>
      <w:r w:rsidR="00050421">
        <w:rPr>
          <w:rFonts w:ascii="Times New Roman" w:eastAsia="Times New Roman" w:hAnsi="Times New Roman" w:cs="Times New Roman"/>
          <w:sz w:val="24"/>
          <w:szCs w:val="24"/>
          <w:lang w:val="en-US"/>
        </w:rPr>
        <w:t xml:space="preserve">nown </w:t>
      </w:r>
      <w:r>
        <w:rPr>
          <w:rFonts w:ascii="Times New Roman" w:eastAsia="Times New Roman" w:hAnsi="Times New Roman" w:cs="Times New Roman"/>
          <w:sz w:val="24"/>
          <w:szCs w:val="24"/>
          <w:lang w:val="en-US"/>
        </w:rPr>
        <w:t>a</w:t>
      </w:r>
      <w:r w:rsidR="00050421">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“the Black Church”, and the continuation of the separated</w:t>
      </w:r>
      <w:r w:rsidR="00443E4F">
        <w:rPr>
          <w:rFonts w:ascii="Times New Roman" w:eastAsia="Times New Roman" w:hAnsi="Times New Roman" w:cs="Times New Roman"/>
          <w:sz w:val="24"/>
          <w:szCs w:val="24"/>
          <w:lang w:val="en-US"/>
        </w:rPr>
        <w:t xml:space="preserve">, white Church exacerbated </w:t>
      </w:r>
      <w:commentRangeStart w:id="19"/>
      <w:commentRangeStart w:id="20"/>
      <w:r w:rsidR="00A41E45">
        <w:rPr>
          <w:rFonts w:ascii="Times New Roman" w:eastAsia="Times New Roman" w:hAnsi="Times New Roman" w:cs="Times New Roman"/>
          <w:sz w:val="24"/>
          <w:szCs w:val="24"/>
          <w:lang w:val="en-US"/>
        </w:rPr>
        <w:t>the</w:t>
      </w:r>
      <w:r w:rsidR="00443E4F">
        <w:rPr>
          <w:rFonts w:ascii="Times New Roman" w:eastAsia="Times New Roman" w:hAnsi="Times New Roman" w:cs="Times New Roman"/>
          <w:sz w:val="24"/>
          <w:szCs w:val="24"/>
          <w:lang w:val="en-US"/>
        </w:rPr>
        <w:t xml:space="preserve"> pathology</w:t>
      </w:r>
      <w:r w:rsidR="00A41E45">
        <w:rPr>
          <w:rFonts w:ascii="Times New Roman" w:eastAsia="Times New Roman" w:hAnsi="Times New Roman" w:cs="Times New Roman"/>
          <w:sz w:val="24"/>
          <w:szCs w:val="24"/>
          <w:lang w:val="en-US"/>
        </w:rPr>
        <w:t xml:space="preserve"> of whiteness </w:t>
      </w:r>
      <w:commentRangeEnd w:id="19"/>
      <w:r w:rsidR="00A1749A">
        <w:rPr>
          <w:rStyle w:val="CommentReference"/>
        </w:rPr>
        <w:commentReference w:id="19"/>
      </w:r>
      <w:commentRangeEnd w:id="20"/>
      <w:r w:rsidR="00303A9B">
        <w:rPr>
          <w:rStyle w:val="CommentReference"/>
        </w:rPr>
        <w:commentReference w:id="20"/>
      </w:r>
      <w:r w:rsidR="00A41E45">
        <w:rPr>
          <w:rFonts w:ascii="Times New Roman" w:eastAsia="Times New Roman" w:hAnsi="Times New Roman" w:cs="Times New Roman"/>
          <w:sz w:val="24"/>
          <w:szCs w:val="24"/>
          <w:lang w:val="en-US"/>
        </w:rPr>
        <w:t>as being the supreme standard of existence</w:t>
      </w:r>
      <w:r w:rsidR="009E490E">
        <w:rPr>
          <w:rFonts w:ascii="Times New Roman" w:eastAsia="Times New Roman" w:hAnsi="Times New Roman" w:cs="Times New Roman"/>
          <w:sz w:val="24"/>
          <w:szCs w:val="24"/>
          <w:lang w:val="en-US"/>
        </w:rPr>
        <w:t xml:space="preserve"> (Battalora). </w:t>
      </w:r>
      <w:r w:rsidR="00A41E45">
        <w:rPr>
          <w:rFonts w:ascii="Times New Roman" w:eastAsia="Times New Roman" w:hAnsi="Times New Roman" w:cs="Times New Roman"/>
          <w:sz w:val="24"/>
          <w:szCs w:val="24"/>
          <w:lang w:val="en-US"/>
        </w:rPr>
        <w:t>This separation</w:t>
      </w:r>
      <w:r w:rsidR="00A0588B">
        <w:rPr>
          <w:rFonts w:ascii="Times New Roman" w:eastAsia="Times New Roman" w:hAnsi="Times New Roman" w:cs="Times New Roman"/>
          <w:sz w:val="24"/>
          <w:szCs w:val="24"/>
          <w:lang w:val="en-US"/>
        </w:rPr>
        <w:t xml:space="preserve"> defined and concretized</w:t>
      </w:r>
      <w:r w:rsidR="00A41E45">
        <w:rPr>
          <w:rFonts w:ascii="Times New Roman" w:eastAsia="Times New Roman" w:hAnsi="Times New Roman" w:cs="Times New Roman"/>
          <w:sz w:val="24"/>
          <w:szCs w:val="24"/>
          <w:lang w:val="en-US"/>
        </w:rPr>
        <w:t xml:space="preserve"> the </w:t>
      </w:r>
      <w:r w:rsidR="00A0588B">
        <w:rPr>
          <w:rFonts w:ascii="Times New Roman" w:eastAsia="Times New Roman" w:hAnsi="Times New Roman" w:cs="Times New Roman"/>
          <w:sz w:val="24"/>
          <w:szCs w:val="24"/>
          <w:lang w:val="en-US"/>
        </w:rPr>
        <w:t xml:space="preserve">concept </w:t>
      </w:r>
      <w:r w:rsidR="00A41E45">
        <w:rPr>
          <w:rFonts w:ascii="Times New Roman" w:eastAsia="Times New Roman" w:hAnsi="Times New Roman" w:cs="Times New Roman"/>
          <w:sz w:val="24"/>
          <w:szCs w:val="24"/>
          <w:lang w:val="en-US"/>
        </w:rPr>
        <w:t>of white supremacy that established a</w:t>
      </w:r>
      <w:r w:rsidR="00A0588B">
        <w:rPr>
          <w:rFonts w:ascii="Times New Roman" w:eastAsia="Times New Roman" w:hAnsi="Times New Roman" w:cs="Times New Roman"/>
          <w:sz w:val="24"/>
          <w:szCs w:val="24"/>
          <w:lang w:val="en-US"/>
        </w:rPr>
        <w:t xml:space="preserve"> </w:t>
      </w:r>
      <w:r w:rsidR="00050421">
        <w:rPr>
          <w:rFonts w:ascii="Times New Roman" w:eastAsia="Times New Roman" w:hAnsi="Times New Roman" w:cs="Times New Roman"/>
          <w:sz w:val="24"/>
          <w:szCs w:val="24"/>
          <w:lang w:val="en-US"/>
        </w:rPr>
        <w:t xml:space="preserve">collective, cultural </w:t>
      </w:r>
      <w:r w:rsidR="00A41E45">
        <w:rPr>
          <w:rFonts w:ascii="Times New Roman" w:eastAsia="Times New Roman" w:hAnsi="Times New Roman" w:cs="Times New Roman"/>
          <w:sz w:val="24"/>
          <w:szCs w:val="24"/>
          <w:lang w:val="en-US"/>
        </w:rPr>
        <w:t xml:space="preserve">cognitive dissonance </w:t>
      </w:r>
      <w:r w:rsidR="00A0588B">
        <w:rPr>
          <w:rFonts w:ascii="Times New Roman" w:eastAsia="Times New Roman" w:hAnsi="Times New Roman" w:cs="Times New Roman"/>
          <w:sz w:val="24"/>
          <w:szCs w:val="24"/>
          <w:lang w:val="en-US"/>
        </w:rPr>
        <w:t>creating a wedge for most practitioners</w:t>
      </w:r>
      <w:r w:rsidR="00050421">
        <w:rPr>
          <w:rFonts w:ascii="Times New Roman" w:eastAsia="Times New Roman" w:hAnsi="Times New Roman" w:cs="Times New Roman"/>
          <w:sz w:val="24"/>
          <w:szCs w:val="24"/>
          <w:lang w:val="en-US"/>
        </w:rPr>
        <w:t xml:space="preserve"> within the Christian faith</w:t>
      </w:r>
      <w:r w:rsidR="00A0588B">
        <w:rPr>
          <w:rFonts w:ascii="Times New Roman" w:eastAsia="Times New Roman" w:hAnsi="Times New Roman" w:cs="Times New Roman"/>
          <w:sz w:val="24"/>
          <w:szCs w:val="24"/>
          <w:lang w:val="en-US"/>
        </w:rPr>
        <w:t xml:space="preserve"> to separate </w:t>
      </w:r>
      <w:r w:rsidR="00050421">
        <w:rPr>
          <w:rFonts w:ascii="Times New Roman" w:eastAsia="Times New Roman" w:hAnsi="Times New Roman" w:cs="Times New Roman"/>
          <w:sz w:val="24"/>
          <w:szCs w:val="24"/>
          <w:lang w:val="en-US"/>
        </w:rPr>
        <w:t xml:space="preserve">and justify abusive </w:t>
      </w:r>
      <w:r w:rsidR="00A0588B">
        <w:rPr>
          <w:rFonts w:ascii="Times New Roman" w:eastAsia="Times New Roman" w:hAnsi="Times New Roman" w:cs="Times New Roman"/>
          <w:sz w:val="24"/>
          <w:szCs w:val="24"/>
          <w:lang w:val="en-US"/>
        </w:rPr>
        <w:t xml:space="preserve">actions away from espoused beliefs of </w:t>
      </w:r>
      <w:r w:rsidR="003F08B0">
        <w:rPr>
          <w:rFonts w:ascii="Times New Roman" w:eastAsia="Times New Roman" w:hAnsi="Times New Roman" w:cs="Times New Roman"/>
          <w:sz w:val="24"/>
          <w:szCs w:val="24"/>
          <w:lang w:val="en-US"/>
        </w:rPr>
        <w:t xml:space="preserve">empathy, </w:t>
      </w:r>
      <w:r w:rsidR="00A31BD1">
        <w:rPr>
          <w:rFonts w:ascii="Times New Roman" w:eastAsia="Times New Roman" w:hAnsi="Times New Roman" w:cs="Times New Roman"/>
          <w:sz w:val="24"/>
          <w:szCs w:val="24"/>
          <w:lang w:val="en-US"/>
        </w:rPr>
        <w:t>equity,</w:t>
      </w:r>
      <w:r w:rsidR="00A0588B">
        <w:rPr>
          <w:rFonts w:ascii="Times New Roman" w:eastAsia="Times New Roman" w:hAnsi="Times New Roman" w:cs="Times New Roman"/>
          <w:sz w:val="24"/>
          <w:szCs w:val="24"/>
          <w:lang w:val="en-US"/>
        </w:rPr>
        <w:t xml:space="preserve"> and an egalitarian society</w:t>
      </w:r>
      <w:r w:rsidR="00A41E45">
        <w:rPr>
          <w:rFonts w:ascii="Times New Roman" w:eastAsia="Times New Roman" w:hAnsi="Times New Roman" w:cs="Times New Roman"/>
          <w:sz w:val="24"/>
          <w:szCs w:val="24"/>
          <w:lang w:val="en-US"/>
        </w:rPr>
        <w:t>.</w:t>
      </w:r>
    </w:p>
    <w:p w14:paraId="35629E24" w14:textId="7619126F" w:rsidR="00D77E86" w:rsidRPr="00F94BAA" w:rsidRDefault="003F08B0" w:rsidP="00625CBD">
      <w:pPr>
        <w:ind w:firstLine="720"/>
        <w:rPr>
          <w:rFonts w:ascii="Times New Roman" w:eastAsia="Times New Roman" w:hAnsi="Times New Roman" w:cs="Times New Roman"/>
          <w:sz w:val="24"/>
          <w:szCs w:val="24"/>
          <w:lang w:val="en-US"/>
        </w:rPr>
      </w:pPr>
      <w:commentRangeStart w:id="21"/>
      <w:commentRangeStart w:id="22"/>
      <w:r>
        <w:rPr>
          <w:rFonts w:ascii="Times New Roman" w:eastAsia="Times New Roman" w:hAnsi="Times New Roman" w:cs="Times New Roman"/>
          <w:sz w:val="24"/>
          <w:szCs w:val="24"/>
          <w:lang w:val="en-US"/>
        </w:rPr>
        <w:t xml:space="preserve">The goal of this </w:t>
      </w:r>
      <w:r w:rsidR="008E7E94">
        <w:rPr>
          <w:rFonts w:ascii="Times New Roman" w:eastAsia="Times New Roman" w:hAnsi="Times New Roman" w:cs="Times New Roman"/>
          <w:sz w:val="24"/>
          <w:szCs w:val="24"/>
          <w:lang w:val="en-US"/>
        </w:rPr>
        <w:t xml:space="preserve">research </w:t>
      </w:r>
      <w:r w:rsidR="00D25E25">
        <w:rPr>
          <w:rFonts w:ascii="Times New Roman" w:eastAsia="Times New Roman" w:hAnsi="Times New Roman" w:cs="Times New Roman"/>
          <w:sz w:val="24"/>
          <w:szCs w:val="24"/>
          <w:lang w:val="en-US"/>
        </w:rPr>
        <w:t xml:space="preserve">is to </w:t>
      </w:r>
      <w:r>
        <w:rPr>
          <w:rFonts w:ascii="Times New Roman" w:eastAsia="Times New Roman" w:hAnsi="Times New Roman" w:cs="Times New Roman"/>
          <w:sz w:val="24"/>
          <w:szCs w:val="24"/>
          <w:lang w:val="en-US"/>
        </w:rPr>
        <w:t>introduc</w:t>
      </w:r>
      <w:r w:rsidR="00D25E25">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 xml:space="preserve"> the novel concept of cultural metriopathy </w:t>
      </w:r>
      <w:r w:rsidR="00D25E25">
        <w:rPr>
          <w:rFonts w:ascii="Times New Roman" w:eastAsia="Times New Roman" w:hAnsi="Times New Roman" w:cs="Times New Roman"/>
          <w:sz w:val="24"/>
          <w:szCs w:val="24"/>
          <w:lang w:val="en-US"/>
        </w:rPr>
        <w:t>as another means to</w:t>
      </w:r>
      <w:r>
        <w:rPr>
          <w:rFonts w:ascii="Times New Roman" w:eastAsia="Times New Roman" w:hAnsi="Times New Roman" w:cs="Times New Roman"/>
          <w:sz w:val="24"/>
          <w:szCs w:val="24"/>
          <w:lang w:val="en-US"/>
        </w:rPr>
        <w:t xml:space="preserve"> close the gaps of disparity </w:t>
      </w:r>
      <w:commentRangeEnd w:id="21"/>
      <w:r w:rsidR="005576AF">
        <w:rPr>
          <w:rStyle w:val="CommentReference"/>
        </w:rPr>
        <w:commentReference w:id="21"/>
      </w:r>
      <w:commentRangeEnd w:id="22"/>
      <w:r w:rsidR="008E7E94">
        <w:rPr>
          <w:rStyle w:val="CommentReference"/>
        </w:rPr>
        <w:commentReference w:id="22"/>
      </w:r>
      <w:r>
        <w:rPr>
          <w:rFonts w:ascii="Times New Roman" w:eastAsia="Times New Roman" w:hAnsi="Times New Roman" w:cs="Times New Roman"/>
          <w:sz w:val="24"/>
          <w:szCs w:val="24"/>
          <w:lang w:val="en-US"/>
        </w:rPr>
        <w:t xml:space="preserve">between black, African American descendants of US Chattel Slavery and white, European Americans. As earlier mentioned, for the American Christian Church having served as the main culprit of these disparities; identified Baptists churches throughout the region of Orange County, California will be targeted initiating this study. The Baptist </w:t>
      </w:r>
      <w:r w:rsidR="002568B0">
        <w:rPr>
          <w:rFonts w:ascii="Times New Roman" w:eastAsia="Times New Roman" w:hAnsi="Times New Roman" w:cs="Times New Roman"/>
          <w:sz w:val="24"/>
          <w:szCs w:val="24"/>
          <w:lang w:val="en-US"/>
        </w:rPr>
        <w:t>heritage</w:t>
      </w:r>
      <w:r>
        <w:rPr>
          <w:rFonts w:ascii="Times New Roman" w:eastAsia="Times New Roman" w:hAnsi="Times New Roman" w:cs="Times New Roman"/>
          <w:sz w:val="24"/>
          <w:szCs w:val="24"/>
          <w:lang w:val="en-US"/>
        </w:rPr>
        <w:t xml:space="preserve"> has served as one of the largest and oldest denominations in </w:t>
      </w:r>
      <w:r w:rsidR="00A31BD1">
        <w:rPr>
          <w:rFonts w:ascii="Times New Roman" w:eastAsia="Times New Roman" w:hAnsi="Times New Roman" w:cs="Times New Roman"/>
          <w:sz w:val="24"/>
          <w:szCs w:val="24"/>
          <w:lang w:val="en-US"/>
        </w:rPr>
        <w:t xml:space="preserve">and </w:t>
      </w:r>
      <w:r>
        <w:rPr>
          <w:rFonts w:ascii="Times New Roman" w:eastAsia="Times New Roman" w:hAnsi="Times New Roman" w:cs="Times New Roman"/>
          <w:sz w:val="24"/>
          <w:szCs w:val="24"/>
          <w:lang w:val="en-US"/>
        </w:rPr>
        <w:t>through</w:t>
      </w:r>
      <w:r w:rsidR="001D2A22">
        <w:rPr>
          <w:rFonts w:ascii="Times New Roman" w:eastAsia="Times New Roman" w:hAnsi="Times New Roman" w:cs="Times New Roman"/>
          <w:sz w:val="24"/>
          <w:szCs w:val="24"/>
          <w:lang w:val="en-US"/>
        </w:rPr>
        <w:t xml:space="preserve">out the history of </w:t>
      </w:r>
      <w:r>
        <w:rPr>
          <w:rFonts w:ascii="Times New Roman" w:eastAsia="Times New Roman" w:hAnsi="Times New Roman" w:cs="Times New Roman"/>
          <w:sz w:val="24"/>
          <w:szCs w:val="24"/>
          <w:lang w:val="en-US"/>
        </w:rPr>
        <w:t>American Christianity.</w:t>
      </w:r>
      <w:r w:rsidR="001D2A22">
        <w:rPr>
          <w:rFonts w:ascii="Times New Roman" w:eastAsia="Times New Roman" w:hAnsi="Times New Roman" w:cs="Times New Roman"/>
          <w:sz w:val="24"/>
          <w:szCs w:val="24"/>
          <w:lang w:val="en-US"/>
        </w:rPr>
        <w:t xml:space="preserve"> Both Black and White Baptist in Orange County, California </w:t>
      </w:r>
      <w:r w:rsidR="0063131C">
        <w:rPr>
          <w:rFonts w:ascii="Times New Roman" w:eastAsia="Times New Roman" w:hAnsi="Times New Roman" w:cs="Times New Roman"/>
          <w:sz w:val="24"/>
          <w:szCs w:val="24"/>
          <w:lang w:val="en-US"/>
        </w:rPr>
        <w:t>has</w:t>
      </w:r>
      <w:r w:rsidR="001D2A22">
        <w:rPr>
          <w:rFonts w:ascii="Times New Roman" w:eastAsia="Times New Roman" w:hAnsi="Times New Roman" w:cs="Times New Roman"/>
          <w:sz w:val="24"/>
          <w:szCs w:val="24"/>
          <w:lang w:val="en-US"/>
        </w:rPr>
        <w:t xml:space="preserve"> </w:t>
      </w:r>
      <w:r w:rsidR="0063131C">
        <w:rPr>
          <w:rFonts w:ascii="Times New Roman" w:eastAsia="Times New Roman" w:hAnsi="Times New Roman" w:cs="Times New Roman"/>
          <w:sz w:val="24"/>
          <w:szCs w:val="24"/>
          <w:lang w:val="en-US"/>
        </w:rPr>
        <w:t xml:space="preserve">had </w:t>
      </w:r>
      <w:r w:rsidR="001D2A22">
        <w:rPr>
          <w:rFonts w:ascii="Times New Roman" w:eastAsia="Times New Roman" w:hAnsi="Times New Roman" w:cs="Times New Roman"/>
          <w:sz w:val="24"/>
          <w:szCs w:val="24"/>
          <w:lang w:val="en-US"/>
        </w:rPr>
        <w:t>a shared evangelical theological heritage</w:t>
      </w:r>
      <w:r w:rsidR="00A31BD1">
        <w:rPr>
          <w:rFonts w:ascii="Times New Roman" w:eastAsia="Times New Roman" w:hAnsi="Times New Roman" w:cs="Times New Roman"/>
          <w:sz w:val="24"/>
          <w:szCs w:val="24"/>
          <w:lang w:val="en-US"/>
        </w:rPr>
        <w:t>, yet remain separate in practices of empathy, equity, and an egalitarian society</w:t>
      </w:r>
      <w:r w:rsidR="0063131C">
        <w:rPr>
          <w:rFonts w:ascii="Times New Roman" w:eastAsia="Times New Roman" w:hAnsi="Times New Roman" w:cs="Times New Roman"/>
          <w:sz w:val="24"/>
          <w:szCs w:val="24"/>
          <w:lang w:val="en-US"/>
        </w:rPr>
        <w:t xml:space="preserve"> that moves toward racial </w:t>
      </w:r>
      <w:commentRangeStart w:id="23"/>
      <w:r w:rsidR="0063131C">
        <w:rPr>
          <w:rFonts w:ascii="Times New Roman" w:eastAsia="Times New Roman" w:hAnsi="Times New Roman" w:cs="Times New Roman"/>
          <w:sz w:val="24"/>
          <w:szCs w:val="24"/>
          <w:lang w:val="en-US"/>
        </w:rPr>
        <w:t>reconciliation</w:t>
      </w:r>
      <w:commentRangeEnd w:id="23"/>
      <w:r w:rsidR="002568B0">
        <w:rPr>
          <w:rStyle w:val="CommentReference"/>
        </w:rPr>
        <w:commentReference w:id="23"/>
      </w:r>
      <w:r w:rsidR="0063131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
    <w:p w14:paraId="2359A944" w14:textId="2678F2E9" w:rsidR="00D77E86" w:rsidRDefault="00D77E86" w:rsidP="00D77E86">
      <w:pPr>
        <w:ind w:firstLine="720"/>
        <w:rPr>
          <w:rFonts w:ascii="Times New Roman" w:eastAsia="Times New Roman" w:hAnsi="Times New Roman" w:cs="Times New Roman"/>
          <w:sz w:val="24"/>
          <w:szCs w:val="24"/>
        </w:rPr>
      </w:pPr>
      <w:r w:rsidRPr="00F94BAA">
        <w:rPr>
          <w:rFonts w:ascii="Times New Roman" w:eastAsia="Times New Roman" w:hAnsi="Times New Roman" w:cs="Times New Roman"/>
          <w:sz w:val="24"/>
          <w:szCs w:val="24"/>
          <w:lang w:val="en-US"/>
        </w:rPr>
        <w:t xml:space="preserve">This absence </w:t>
      </w:r>
      <w:r>
        <w:rPr>
          <w:rFonts w:ascii="Times New Roman" w:eastAsia="Times New Roman" w:hAnsi="Times New Roman" w:cs="Times New Roman"/>
          <w:sz w:val="24"/>
          <w:szCs w:val="24"/>
          <w:lang w:val="en-US"/>
        </w:rPr>
        <w:t xml:space="preserve">of cultural metriopathy </w:t>
      </w:r>
      <w:r w:rsidRPr="00F94BAA">
        <w:rPr>
          <w:rFonts w:ascii="Times New Roman" w:eastAsia="Times New Roman" w:hAnsi="Times New Roman" w:cs="Times New Roman"/>
          <w:sz w:val="24"/>
          <w:szCs w:val="24"/>
          <w:lang w:val="en-US"/>
        </w:rPr>
        <w:t>from the American Christian Church begs the question</w:t>
      </w:r>
      <w:r w:rsidR="002568B0">
        <w:rPr>
          <w:rFonts w:ascii="Times New Roman" w:eastAsia="Times New Roman" w:hAnsi="Times New Roman" w:cs="Times New Roman"/>
          <w:sz w:val="24"/>
          <w:szCs w:val="24"/>
          <w:lang w:val="en-US"/>
        </w:rPr>
        <w:t xml:space="preserve"> to</w:t>
      </w:r>
      <w:r w:rsidRPr="00F94BAA">
        <w:rPr>
          <w:rFonts w:ascii="Times New Roman" w:eastAsia="Times New Roman" w:hAnsi="Times New Roman" w:cs="Times New Roman"/>
          <w:sz w:val="24"/>
          <w:szCs w:val="24"/>
          <w:lang w:val="en-US"/>
        </w:rPr>
        <w:t xml:space="preserve"> what capacity of empathy inspires practitioners of the American Christian Church to influence material, fundamental, and policy change to eradicate white supremacy in society?</w:t>
      </w:r>
    </w:p>
    <w:bookmarkEnd w:id="11"/>
    <w:p w14:paraId="474E8E27" w14:textId="77777777" w:rsidR="00797BD5" w:rsidRDefault="00797BD5" w:rsidP="00F94BAA">
      <w:pPr>
        <w:ind w:firstLine="720"/>
        <w:rPr>
          <w:rFonts w:ascii="Times New Roman" w:eastAsia="Times New Roman" w:hAnsi="Times New Roman" w:cs="Times New Roman"/>
          <w:sz w:val="24"/>
          <w:szCs w:val="24"/>
          <w:lang w:val="en-US"/>
        </w:rPr>
      </w:pPr>
    </w:p>
    <w:p w14:paraId="1E0061B1" w14:textId="057AE6BD" w:rsidR="001C1DA7" w:rsidRDefault="00797BD5" w:rsidP="000E5171">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For purposes of this study, </w:t>
      </w:r>
      <w:r w:rsidR="00D77E86">
        <w:rPr>
          <w:rFonts w:ascii="Times New Roman" w:eastAsia="Times New Roman" w:hAnsi="Times New Roman" w:cs="Times New Roman"/>
          <w:sz w:val="24"/>
          <w:szCs w:val="24"/>
          <w:lang w:val="en-US"/>
        </w:rPr>
        <w:t xml:space="preserve">the operational definition of </w:t>
      </w:r>
      <w:r>
        <w:rPr>
          <w:rFonts w:ascii="Times New Roman" w:eastAsia="Times New Roman" w:hAnsi="Times New Roman" w:cs="Times New Roman"/>
          <w:sz w:val="24"/>
          <w:szCs w:val="24"/>
          <w:lang w:val="en-US"/>
        </w:rPr>
        <w:t xml:space="preserve">cultural metriopathy </w:t>
      </w:r>
      <w:r w:rsidR="00050421">
        <w:rPr>
          <w:rFonts w:ascii="Times New Roman" w:eastAsia="Times New Roman" w:hAnsi="Times New Roman" w:cs="Times New Roman"/>
          <w:sz w:val="24"/>
          <w:szCs w:val="24"/>
          <w:lang w:val="en-US"/>
        </w:rPr>
        <w:t>is empathy</w:t>
      </w:r>
      <w:r w:rsidR="001C1DA7">
        <w:rPr>
          <w:rFonts w:ascii="Times New Roman" w:eastAsia="Times New Roman" w:hAnsi="Times New Roman" w:cs="Times New Roman"/>
          <w:sz w:val="24"/>
          <w:szCs w:val="24"/>
          <w:lang w:val="en-US"/>
        </w:rPr>
        <w:t xml:space="preserve"> focused on self-restraint, sacrifice, and </w:t>
      </w:r>
      <w:r w:rsidR="0021327D">
        <w:rPr>
          <w:rFonts w:ascii="Times New Roman" w:eastAsia="Times New Roman" w:hAnsi="Times New Roman" w:cs="Times New Roman"/>
          <w:sz w:val="24"/>
          <w:szCs w:val="24"/>
          <w:lang w:val="en-US"/>
        </w:rPr>
        <w:t>renegotiating</w:t>
      </w:r>
      <w:r w:rsidR="001C1DA7">
        <w:rPr>
          <w:rFonts w:ascii="Times New Roman" w:eastAsia="Times New Roman" w:hAnsi="Times New Roman" w:cs="Times New Roman"/>
          <w:sz w:val="24"/>
          <w:szCs w:val="24"/>
          <w:lang w:val="en-US"/>
        </w:rPr>
        <w:t xml:space="preserve"> a new normal (</w:t>
      </w:r>
      <w:r w:rsidR="00407D80">
        <w:rPr>
          <w:rFonts w:ascii="Times New Roman" w:eastAsia="Times New Roman" w:hAnsi="Times New Roman" w:cs="Times New Roman"/>
          <w:sz w:val="24"/>
          <w:szCs w:val="24"/>
          <w:lang w:val="en-US"/>
        </w:rPr>
        <w:t>cite</w:t>
      </w:r>
      <w:r>
        <w:rPr>
          <w:rFonts w:ascii="Times New Roman" w:eastAsia="Times New Roman" w:hAnsi="Times New Roman" w:cs="Times New Roman"/>
          <w:sz w:val="24"/>
          <w:szCs w:val="24"/>
          <w:lang w:val="en-US"/>
        </w:rPr>
        <w:t>).</w:t>
      </w:r>
    </w:p>
    <w:p w14:paraId="1300D8AD" w14:textId="67AE460B" w:rsidR="001C1DA7" w:rsidRDefault="001C1DA7" w:rsidP="00F94BAA">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Self-restraint is defined as </w:t>
      </w:r>
      <w:r w:rsidR="00B06BD1">
        <w:rPr>
          <w:rFonts w:ascii="Times New Roman" w:eastAsia="Times New Roman" w:hAnsi="Times New Roman" w:cs="Times New Roman"/>
          <w:sz w:val="24"/>
          <w:szCs w:val="24"/>
          <w:lang w:val="en-US"/>
        </w:rPr>
        <w:t xml:space="preserve">enacting silence </w:t>
      </w:r>
      <w:r w:rsidR="002841C0">
        <w:rPr>
          <w:rFonts w:ascii="Times New Roman" w:eastAsia="Times New Roman" w:hAnsi="Times New Roman" w:cs="Times New Roman"/>
          <w:sz w:val="24"/>
          <w:szCs w:val="24"/>
          <w:lang w:val="en-US"/>
        </w:rPr>
        <w:t>for</w:t>
      </w:r>
      <w:r w:rsidR="00B06BD1">
        <w:rPr>
          <w:rFonts w:ascii="Times New Roman" w:eastAsia="Times New Roman" w:hAnsi="Times New Roman" w:cs="Times New Roman"/>
          <w:sz w:val="24"/>
          <w:szCs w:val="24"/>
          <w:lang w:val="en-US"/>
        </w:rPr>
        <w:t xml:space="preserve"> listening </w:t>
      </w:r>
      <w:r w:rsidR="00E23A16">
        <w:rPr>
          <w:rFonts w:ascii="Times New Roman" w:eastAsia="Times New Roman" w:hAnsi="Times New Roman" w:cs="Times New Roman"/>
          <w:sz w:val="24"/>
          <w:szCs w:val="24"/>
          <w:lang w:val="en-US"/>
        </w:rPr>
        <w:t xml:space="preserve">against collective </w:t>
      </w:r>
      <w:r w:rsidR="00D77E86">
        <w:rPr>
          <w:rFonts w:ascii="Times New Roman" w:eastAsia="Times New Roman" w:hAnsi="Times New Roman" w:cs="Times New Roman"/>
          <w:sz w:val="24"/>
          <w:szCs w:val="24"/>
          <w:lang w:val="en-US"/>
        </w:rPr>
        <w:t>and/</w:t>
      </w:r>
      <w:r w:rsidR="00E23A16">
        <w:rPr>
          <w:rFonts w:ascii="Times New Roman" w:eastAsia="Times New Roman" w:hAnsi="Times New Roman" w:cs="Times New Roman"/>
          <w:sz w:val="24"/>
          <w:szCs w:val="24"/>
          <w:lang w:val="en-US"/>
        </w:rPr>
        <w:t>or self-cognitive dissonanc</w:t>
      </w:r>
      <w:r w:rsidR="002841C0">
        <w:rPr>
          <w:rFonts w:ascii="Times New Roman" w:eastAsia="Times New Roman" w:hAnsi="Times New Roman" w:cs="Times New Roman"/>
          <w:sz w:val="24"/>
          <w:szCs w:val="24"/>
          <w:lang w:val="en-US"/>
        </w:rPr>
        <w:t>e.</w:t>
      </w:r>
    </w:p>
    <w:p w14:paraId="7E8B506A" w14:textId="21A3D8E5" w:rsidR="001C1DA7" w:rsidRDefault="001C1DA7" w:rsidP="00F94BAA">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Sacrifice is defined </w:t>
      </w:r>
      <w:r w:rsidR="00E23A16">
        <w:rPr>
          <w:rFonts w:ascii="Times New Roman" w:eastAsia="Times New Roman" w:hAnsi="Times New Roman" w:cs="Times New Roman"/>
          <w:sz w:val="24"/>
          <w:szCs w:val="24"/>
          <w:lang w:val="en-US"/>
        </w:rPr>
        <w:t xml:space="preserve">as calculating boundaries </w:t>
      </w:r>
      <w:r w:rsidR="002841C0">
        <w:rPr>
          <w:rFonts w:ascii="Times New Roman" w:eastAsia="Times New Roman" w:hAnsi="Times New Roman" w:cs="Times New Roman"/>
          <w:sz w:val="24"/>
          <w:szCs w:val="24"/>
          <w:lang w:val="en-US"/>
        </w:rPr>
        <w:t xml:space="preserve">to surrender privileges within systems that perpetuate abuse, negligence, or apathy. </w:t>
      </w:r>
    </w:p>
    <w:p w14:paraId="39249510" w14:textId="2D91AA0D" w:rsidR="001C1DA7" w:rsidRDefault="001C1DA7" w:rsidP="00F94BAA">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Renegotiating a new normal i</w:t>
      </w:r>
      <w:r w:rsidR="002841C0">
        <w:rPr>
          <w:rFonts w:ascii="Times New Roman" w:eastAsia="Times New Roman" w:hAnsi="Times New Roman" w:cs="Times New Roman"/>
          <w:sz w:val="24"/>
          <w:szCs w:val="24"/>
          <w:lang w:val="en-US"/>
        </w:rPr>
        <w:t xml:space="preserve">s </w:t>
      </w:r>
      <w:r w:rsidR="005207FC">
        <w:rPr>
          <w:rFonts w:ascii="Times New Roman" w:eastAsia="Times New Roman" w:hAnsi="Times New Roman" w:cs="Times New Roman"/>
          <w:sz w:val="24"/>
          <w:szCs w:val="24"/>
          <w:lang w:val="en-US"/>
        </w:rPr>
        <w:t>intervening empathetic strategies, practices, and policies for the improvement of systemic change.</w:t>
      </w:r>
    </w:p>
    <w:p w14:paraId="2EA09620" w14:textId="77777777" w:rsidR="00797BD5" w:rsidRPr="00F94BAA" w:rsidRDefault="00797BD5" w:rsidP="00F94BAA">
      <w:pPr>
        <w:ind w:firstLine="720"/>
        <w:rPr>
          <w:rFonts w:ascii="Times New Roman" w:eastAsia="Times New Roman" w:hAnsi="Times New Roman" w:cs="Times New Roman"/>
          <w:sz w:val="24"/>
          <w:szCs w:val="24"/>
          <w:lang w:val="en-US"/>
        </w:rPr>
      </w:pPr>
    </w:p>
    <w:p w14:paraId="0000000D" w14:textId="77777777" w:rsidR="00971517" w:rsidRDefault="00971517">
      <w:pPr>
        <w:rPr>
          <w:rFonts w:ascii="Times New Roman" w:eastAsia="Times New Roman" w:hAnsi="Times New Roman" w:cs="Times New Roman"/>
          <w:sz w:val="24"/>
          <w:szCs w:val="24"/>
        </w:rPr>
      </w:pPr>
    </w:p>
    <w:p w14:paraId="0000000E" w14:textId="77777777" w:rsidR="00971517" w:rsidRDefault="00000000">
      <w:pPr>
        <w:pStyle w:val="Heading1"/>
        <w:pBdr>
          <w:top w:val="nil"/>
          <w:left w:val="nil"/>
          <w:bottom w:val="nil"/>
          <w:right w:val="nil"/>
          <w:between w:val="nil"/>
        </w:pBdr>
      </w:pPr>
      <w:bookmarkStart w:id="24" w:name="_armum4o26ll5" w:colFirst="0" w:colLast="0"/>
      <w:bookmarkEnd w:id="24"/>
      <w:r>
        <w:t>Significance</w:t>
      </w:r>
    </w:p>
    <w:p w14:paraId="0000000F" w14:textId="6A51A885" w:rsidR="009715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contribute to the gap in research of…by identifying…</w:t>
      </w:r>
    </w:p>
    <w:p w14:paraId="756314DC" w14:textId="77777777" w:rsidR="00A032F1" w:rsidRDefault="00A032F1">
      <w:pPr>
        <w:rPr>
          <w:rFonts w:ascii="Times New Roman" w:eastAsia="Times New Roman" w:hAnsi="Times New Roman" w:cs="Times New Roman"/>
          <w:sz w:val="24"/>
          <w:szCs w:val="24"/>
        </w:rPr>
      </w:pPr>
    </w:p>
    <w:p w14:paraId="7B5DD79C" w14:textId="3FE68167" w:rsidR="00827CB5" w:rsidRDefault="00827CB5">
      <w:pPr>
        <w:rPr>
          <w:rFonts w:ascii="Times New Roman" w:eastAsia="Times New Roman" w:hAnsi="Times New Roman" w:cs="Times New Roman"/>
          <w:sz w:val="24"/>
          <w:szCs w:val="24"/>
        </w:rPr>
      </w:pPr>
      <w:bookmarkStart w:id="25" w:name="_Hlk140915165"/>
      <w:r w:rsidRPr="00827CB5">
        <w:rPr>
          <w:rFonts w:ascii="Times New Roman" w:eastAsia="Times New Roman" w:hAnsi="Times New Roman" w:cs="Times New Roman"/>
          <w:sz w:val="24"/>
          <w:szCs w:val="24"/>
          <w:lang w:val="en-US"/>
        </w:rPr>
        <w:t xml:space="preserve">The significance of this research will identify if </w:t>
      </w:r>
      <w:commentRangeStart w:id="26"/>
      <w:commentRangeStart w:id="27"/>
      <w:r w:rsidRPr="009E490E">
        <w:rPr>
          <w:rFonts w:ascii="Times New Roman" w:eastAsia="Times New Roman" w:hAnsi="Times New Roman" w:cs="Times New Roman"/>
          <w:sz w:val="24"/>
          <w:szCs w:val="24"/>
          <w:highlight w:val="cyan"/>
          <w:lang w:val="en-US"/>
        </w:rPr>
        <w:t>equity</w:t>
      </w:r>
      <w:commentRangeEnd w:id="26"/>
      <w:r w:rsidR="005576AF">
        <w:rPr>
          <w:rStyle w:val="CommentReference"/>
        </w:rPr>
        <w:commentReference w:id="26"/>
      </w:r>
      <w:commentRangeEnd w:id="27"/>
      <w:r w:rsidR="008E7E94">
        <w:rPr>
          <w:rStyle w:val="CommentReference"/>
        </w:rPr>
        <w:commentReference w:id="27"/>
      </w:r>
      <w:r w:rsidRPr="00A95EF4">
        <w:rPr>
          <w:rFonts w:ascii="Times New Roman" w:eastAsia="Times New Roman" w:hAnsi="Times New Roman" w:cs="Times New Roman"/>
          <w:sz w:val="24"/>
          <w:szCs w:val="24"/>
          <w:highlight w:val="yellow"/>
          <w:lang w:val="en-US"/>
        </w:rPr>
        <w:t xml:space="preserve"> is attainable </w:t>
      </w:r>
      <w:r w:rsidR="001F6261">
        <w:rPr>
          <w:rFonts w:ascii="Times New Roman" w:eastAsia="Times New Roman" w:hAnsi="Times New Roman" w:cs="Times New Roman"/>
          <w:sz w:val="24"/>
          <w:szCs w:val="24"/>
          <w:lang w:val="en-US"/>
        </w:rPr>
        <w:t>from the practice of cultur</w:t>
      </w:r>
      <w:r w:rsidR="006E6202">
        <w:rPr>
          <w:rFonts w:ascii="Times New Roman" w:eastAsia="Times New Roman" w:hAnsi="Times New Roman" w:cs="Times New Roman"/>
          <w:sz w:val="24"/>
          <w:szCs w:val="24"/>
          <w:lang w:val="en-US"/>
        </w:rPr>
        <w:t>al metriopathy</w:t>
      </w:r>
      <w:r w:rsidRPr="00827CB5">
        <w:rPr>
          <w:rFonts w:ascii="Times New Roman" w:eastAsia="Times New Roman" w:hAnsi="Times New Roman" w:cs="Times New Roman"/>
          <w:sz w:val="24"/>
          <w:szCs w:val="24"/>
          <w:lang w:val="en-US"/>
        </w:rPr>
        <w:t xml:space="preserve"> between these historically at odds cultural groups that share the same faith tradition located within </w:t>
      </w:r>
      <w:r w:rsidR="00D25E25">
        <w:rPr>
          <w:rFonts w:ascii="Times New Roman" w:eastAsia="Times New Roman" w:hAnsi="Times New Roman" w:cs="Times New Roman"/>
          <w:sz w:val="24"/>
          <w:szCs w:val="24"/>
          <w:lang w:val="en-US"/>
        </w:rPr>
        <w:t xml:space="preserve">a </w:t>
      </w:r>
      <w:r w:rsidRPr="00827CB5">
        <w:rPr>
          <w:rFonts w:ascii="Times New Roman" w:eastAsia="Times New Roman" w:hAnsi="Times New Roman" w:cs="Times New Roman"/>
          <w:sz w:val="24"/>
          <w:szCs w:val="24"/>
          <w:lang w:val="en-US"/>
        </w:rPr>
        <w:t>society.</w:t>
      </w:r>
      <w:bookmarkEnd w:id="25"/>
    </w:p>
    <w:p w14:paraId="00000010" w14:textId="77777777" w:rsidR="00971517" w:rsidRDefault="00971517">
      <w:pPr>
        <w:rPr>
          <w:rFonts w:ascii="Times New Roman" w:eastAsia="Times New Roman" w:hAnsi="Times New Roman" w:cs="Times New Roman"/>
          <w:sz w:val="24"/>
          <w:szCs w:val="24"/>
        </w:rPr>
      </w:pPr>
    </w:p>
    <w:p w14:paraId="00000011" w14:textId="77777777" w:rsidR="00971517" w:rsidRDefault="00000000">
      <w:pPr>
        <w:pStyle w:val="Heading1"/>
      </w:pPr>
      <w:bookmarkStart w:id="28" w:name="_lodyju15y5no" w:colFirst="0" w:colLast="0"/>
      <w:bookmarkEnd w:id="28"/>
      <w:r>
        <w:lastRenderedPageBreak/>
        <w:t>Research Questions</w:t>
      </w:r>
    </w:p>
    <w:p w14:paraId="5C3932C2" w14:textId="77777777" w:rsidR="00A032F1" w:rsidRDefault="00A032F1">
      <w:pPr>
        <w:rPr>
          <w:rFonts w:ascii="Times New Roman" w:eastAsia="Times New Roman" w:hAnsi="Times New Roman" w:cs="Times New Roman"/>
          <w:sz w:val="24"/>
          <w:szCs w:val="24"/>
        </w:rPr>
      </w:pPr>
    </w:p>
    <w:p w14:paraId="087FCA90" w14:textId="77777777" w:rsidR="000D3984" w:rsidRDefault="000D3984">
      <w:pPr>
        <w:rPr>
          <w:rFonts w:ascii="Times New Roman" w:eastAsia="Times New Roman" w:hAnsi="Times New Roman" w:cs="Times New Roman"/>
          <w:sz w:val="24"/>
          <w:szCs w:val="24"/>
        </w:rPr>
      </w:pPr>
    </w:p>
    <w:p w14:paraId="1D8242A3" w14:textId="64D70A1E" w:rsidR="000D3984" w:rsidRDefault="004A028A">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RQ1: </w:t>
      </w:r>
      <w:r w:rsidR="000D3984" w:rsidRPr="000D3984">
        <w:rPr>
          <w:rFonts w:ascii="Times New Roman" w:eastAsia="Times New Roman" w:hAnsi="Times New Roman" w:cs="Times New Roman"/>
          <w:sz w:val="24"/>
          <w:szCs w:val="24"/>
          <w:lang w:val="en-US"/>
        </w:rPr>
        <w:t xml:space="preserve">What differences in cultural metriopathy exist between </w:t>
      </w:r>
      <w:r w:rsidR="00A032F1">
        <w:rPr>
          <w:rFonts w:ascii="Times New Roman" w:eastAsia="Times New Roman" w:hAnsi="Times New Roman" w:cs="Times New Roman"/>
          <w:sz w:val="24"/>
          <w:szCs w:val="24"/>
          <w:lang w:val="en-US"/>
        </w:rPr>
        <w:t>W</w:t>
      </w:r>
      <w:r w:rsidR="00A032F1" w:rsidRPr="000D3984">
        <w:rPr>
          <w:rFonts w:ascii="Times New Roman" w:eastAsia="Times New Roman" w:hAnsi="Times New Roman" w:cs="Times New Roman"/>
          <w:sz w:val="24"/>
          <w:szCs w:val="24"/>
          <w:lang w:val="en-US"/>
        </w:rPr>
        <w:t>hite</w:t>
      </w:r>
      <w:r w:rsidR="000D3984" w:rsidRPr="000D3984">
        <w:rPr>
          <w:rFonts w:ascii="Times New Roman" w:eastAsia="Times New Roman" w:hAnsi="Times New Roman" w:cs="Times New Roman"/>
          <w:sz w:val="24"/>
          <w:szCs w:val="24"/>
          <w:lang w:val="en-US"/>
        </w:rPr>
        <w:t xml:space="preserve"> </w:t>
      </w:r>
      <w:r w:rsidR="00A032F1" w:rsidRPr="000D3984">
        <w:rPr>
          <w:rFonts w:ascii="Times New Roman" w:eastAsia="Times New Roman" w:hAnsi="Times New Roman" w:cs="Times New Roman"/>
          <w:sz w:val="24"/>
          <w:szCs w:val="24"/>
          <w:lang w:val="en-US"/>
        </w:rPr>
        <w:t>European</w:t>
      </w:r>
      <w:r w:rsidR="00A032F1">
        <w:rPr>
          <w:rFonts w:ascii="Times New Roman" w:eastAsia="Times New Roman" w:hAnsi="Times New Roman" w:cs="Times New Roman"/>
          <w:sz w:val="24"/>
          <w:szCs w:val="24"/>
          <w:lang w:val="en-US"/>
        </w:rPr>
        <w:t>-</w:t>
      </w:r>
      <w:r w:rsidR="000D3984" w:rsidRPr="000D3984">
        <w:rPr>
          <w:rFonts w:ascii="Times New Roman" w:eastAsia="Times New Roman" w:hAnsi="Times New Roman" w:cs="Times New Roman"/>
          <w:sz w:val="24"/>
          <w:szCs w:val="24"/>
          <w:lang w:val="en-US"/>
        </w:rPr>
        <w:t>American</w:t>
      </w:r>
      <w:r w:rsidR="00DA32AF">
        <w:rPr>
          <w:rFonts w:ascii="Times New Roman" w:eastAsia="Times New Roman" w:hAnsi="Times New Roman" w:cs="Times New Roman"/>
          <w:sz w:val="24"/>
          <w:szCs w:val="24"/>
          <w:lang w:val="en-US"/>
        </w:rPr>
        <w:t>s</w:t>
      </w:r>
      <w:r w:rsidR="000D3984" w:rsidRPr="000D3984">
        <w:rPr>
          <w:rFonts w:ascii="Times New Roman" w:eastAsia="Times New Roman" w:hAnsi="Times New Roman" w:cs="Times New Roman"/>
          <w:sz w:val="24"/>
          <w:szCs w:val="24"/>
          <w:lang w:val="en-US"/>
        </w:rPr>
        <w:t xml:space="preserve"> and Black African American </w:t>
      </w:r>
      <w:r w:rsidR="00A032F1">
        <w:rPr>
          <w:rFonts w:ascii="Times New Roman" w:eastAsia="Times New Roman" w:hAnsi="Times New Roman" w:cs="Times New Roman"/>
          <w:sz w:val="24"/>
          <w:szCs w:val="24"/>
          <w:lang w:val="en-US"/>
        </w:rPr>
        <w:t>d</w:t>
      </w:r>
      <w:r w:rsidR="00A032F1" w:rsidRPr="000D3984">
        <w:rPr>
          <w:rFonts w:ascii="Times New Roman" w:eastAsia="Times New Roman" w:hAnsi="Times New Roman" w:cs="Times New Roman"/>
          <w:sz w:val="24"/>
          <w:szCs w:val="24"/>
          <w:lang w:val="en-US"/>
        </w:rPr>
        <w:t xml:space="preserve">escendants </w:t>
      </w:r>
      <w:r w:rsidR="000D3984" w:rsidRPr="000D3984">
        <w:rPr>
          <w:rFonts w:ascii="Times New Roman" w:eastAsia="Times New Roman" w:hAnsi="Times New Roman" w:cs="Times New Roman"/>
          <w:sz w:val="24"/>
          <w:szCs w:val="24"/>
          <w:lang w:val="en-US"/>
        </w:rPr>
        <w:t xml:space="preserve">of US Chattel Slavery </w:t>
      </w:r>
      <w:r w:rsidR="00DA32AF" w:rsidRPr="00F946B8">
        <w:rPr>
          <w:rFonts w:ascii="Times New Roman" w:eastAsia="Times New Roman" w:hAnsi="Times New Roman" w:cs="Times New Roman"/>
          <w:sz w:val="24"/>
          <w:szCs w:val="24"/>
        </w:rPr>
        <w:t>who identify as Baptist Christians living in Orange County, California</w:t>
      </w:r>
      <w:r w:rsidR="000D3984" w:rsidRPr="000D3984">
        <w:rPr>
          <w:rFonts w:ascii="Times New Roman" w:eastAsia="Times New Roman" w:hAnsi="Times New Roman" w:cs="Times New Roman"/>
          <w:sz w:val="24"/>
          <w:szCs w:val="24"/>
          <w:lang w:val="en-US"/>
        </w:rPr>
        <w:t>?</w:t>
      </w:r>
    </w:p>
    <w:p w14:paraId="00000014" w14:textId="77777777" w:rsidR="00971517" w:rsidRDefault="00971517">
      <w:pPr>
        <w:rPr>
          <w:rFonts w:ascii="Times New Roman" w:eastAsia="Times New Roman" w:hAnsi="Times New Roman" w:cs="Times New Roman"/>
          <w:sz w:val="24"/>
          <w:szCs w:val="24"/>
        </w:rPr>
      </w:pPr>
    </w:p>
    <w:p w14:paraId="00000017" w14:textId="77777777" w:rsidR="00971517" w:rsidRDefault="00971517">
      <w:pPr>
        <w:rPr>
          <w:rFonts w:ascii="Times New Roman" w:eastAsia="Times New Roman" w:hAnsi="Times New Roman" w:cs="Times New Roman"/>
          <w:b/>
          <w:sz w:val="24"/>
          <w:szCs w:val="24"/>
        </w:rPr>
      </w:pPr>
    </w:p>
    <w:p w14:paraId="00000018" w14:textId="77777777" w:rsidR="00971517" w:rsidRDefault="00000000">
      <w:pPr>
        <w:pStyle w:val="Heading1"/>
      </w:pPr>
      <w:bookmarkStart w:id="29" w:name="_ulmf2vv6g9qx" w:colFirst="0" w:colLast="0"/>
      <w:bookmarkEnd w:id="29"/>
      <w:r>
        <w:t>Research Methodology</w:t>
      </w:r>
    </w:p>
    <w:p w14:paraId="00000019" w14:textId="0A313A5B" w:rsidR="009715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will utilize </w:t>
      </w:r>
      <w:r w:rsidR="000D3984">
        <w:rPr>
          <w:rFonts w:ascii="Times New Roman" w:eastAsia="Times New Roman" w:hAnsi="Times New Roman" w:cs="Times New Roman"/>
          <w:sz w:val="24"/>
          <w:szCs w:val="24"/>
        </w:rPr>
        <w:t>quantitative</w:t>
      </w:r>
      <w:r>
        <w:rPr>
          <w:rFonts w:ascii="Times New Roman" w:eastAsia="Times New Roman" w:hAnsi="Times New Roman" w:cs="Times New Roman"/>
          <w:sz w:val="24"/>
          <w:szCs w:val="24"/>
        </w:rPr>
        <w:t xml:space="preserve"> methodology because hypotheses derived from research questions will be tested using statistical analysis.</w:t>
      </w:r>
    </w:p>
    <w:p w14:paraId="0000001A" w14:textId="77777777" w:rsidR="00971517" w:rsidRDefault="00971517">
      <w:pPr>
        <w:rPr>
          <w:rFonts w:ascii="Times New Roman" w:eastAsia="Times New Roman" w:hAnsi="Times New Roman" w:cs="Times New Roman"/>
          <w:sz w:val="24"/>
          <w:szCs w:val="24"/>
        </w:rPr>
      </w:pPr>
    </w:p>
    <w:p w14:paraId="0000001C" w14:textId="77777777" w:rsidR="00971517" w:rsidRDefault="00971517">
      <w:pPr>
        <w:rPr>
          <w:rFonts w:ascii="Times New Roman" w:eastAsia="Times New Roman" w:hAnsi="Times New Roman" w:cs="Times New Roman"/>
          <w:sz w:val="24"/>
          <w:szCs w:val="24"/>
        </w:rPr>
      </w:pPr>
    </w:p>
    <w:p w14:paraId="0000001D" w14:textId="77777777" w:rsidR="00971517" w:rsidRDefault="00000000">
      <w:pPr>
        <w:pStyle w:val="Heading1"/>
      </w:pPr>
      <w:bookmarkStart w:id="30" w:name="_9wwcst1rjsgt" w:colFirst="0" w:colLast="0"/>
      <w:bookmarkEnd w:id="30"/>
      <w:r>
        <w:t>Theoretical/Conceptual Framework</w:t>
      </w:r>
    </w:p>
    <w:p w14:paraId="0000001E" w14:textId="6E6D8ABE" w:rsidR="009715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is framed by</w:t>
      </w:r>
      <w:r w:rsidR="00D25E25">
        <w:rPr>
          <w:rFonts w:ascii="Times New Roman" w:eastAsia="Times New Roman" w:hAnsi="Times New Roman" w:cs="Times New Roman"/>
          <w:sz w:val="24"/>
          <w:szCs w:val="24"/>
        </w:rPr>
        <w:t xml:space="preserve"> both the Christian canonical New Testament text from Hebrews 5:2 and Aristotle’s Ethics </w:t>
      </w:r>
      <w:r>
        <w:rPr>
          <w:rFonts w:ascii="Times New Roman" w:eastAsia="Times New Roman" w:hAnsi="Times New Roman" w:cs="Times New Roman"/>
          <w:sz w:val="24"/>
          <w:szCs w:val="24"/>
        </w:rPr>
        <w:t>theory becaus</w:t>
      </w:r>
      <w:r w:rsidR="00D25E25">
        <w:rPr>
          <w:rFonts w:ascii="Times New Roman" w:eastAsia="Times New Roman" w:hAnsi="Times New Roman" w:cs="Times New Roman"/>
          <w:sz w:val="24"/>
          <w:szCs w:val="24"/>
        </w:rPr>
        <w:t xml:space="preserve">e both white </w:t>
      </w:r>
      <w:r w:rsidR="004A0F26">
        <w:rPr>
          <w:rFonts w:ascii="Times New Roman" w:eastAsia="Times New Roman" w:hAnsi="Times New Roman" w:cs="Times New Roman"/>
          <w:sz w:val="24"/>
          <w:szCs w:val="24"/>
        </w:rPr>
        <w:t>supremacy</w:t>
      </w:r>
      <w:r w:rsidR="00D25E25">
        <w:rPr>
          <w:rFonts w:ascii="Times New Roman" w:eastAsia="Times New Roman" w:hAnsi="Times New Roman" w:cs="Times New Roman"/>
          <w:sz w:val="24"/>
          <w:szCs w:val="24"/>
        </w:rPr>
        <w:t xml:space="preserve"> and post traumatic slave </w:t>
      </w:r>
      <w:r w:rsidR="004A0F26">
        <w:rPr>
          <w:rFonts w:ascii="Times New Roman" w:eastAsia="Times New Roman" w:hAnsi="Times New Roman" w:cs="Times New Roman"/>
          <w:sz w:val="24"/>
          <w:szCs w:val="24"/>
        </w:rPr>
        <w:t>syndrome</w:t>
      </w:r>
      <w:r w:rsidR="00D25E25">
        <w:rPr>
          <w:rFonts w:ascii="Times New Roman" w:eastAsia="Times New Roman" w:hAnsi="Times New Roman" w:cs="Times New Roman"/>
          <w:sz w:val="24"/>
          <w:szCs w:val="24"/>
        </w:rPr>
        <w:t xml:space="preserve"> negatively </w:t>
      </w:r>
      <w:r w:rsidR="004A0F26">
        <w:rPr>
          <w:rFonts w:ascii="Times New Roman" w:eastAsia="Times New Roman" w:hAnsi="Times New Roman" w:cs="Times New Roman"/>
          <w:sz w:val="24"/>
          <w:szCs w:val="24"/>
        </w:rPr>
        <w:t>affect</w:t>
      </w:r>
      <w:r w:rsidR="00D25E25">
        <w:rPr>
          <w:rFonts w:ascii="Times New Roman" w:eastAsia="Times New Roman" w:hAnsi="Times New Roman" w:cs="Times New Roman"/>
          <w:sz w:val="24"/>
          <w:szCs w:val="24"/>
        </w:rPr>
        <w:t xml:space="preserve"> American </w:t>
      </w:r>
      <w:r w:rsidR="004A0F26">
        <w:rPr>
          <w:rFonts w:ascii="Times New Roman" w:eastAsia="Times New Roman" w:hAnsi="Times New Roman" w:cs="Times New Roman"/>
          <w:sz w:val="24"/>
          <w:szCs w:val="24"/>
        </w:rPr>
        <w:t>society</w:t>
      </w:r>
      <w:r>
        <w:rPr>
          <w:rFonts w:ascii="Times New Roman" w:eastAsia="Times New Roman" w:hAnsi="Times New Roman" w:cs="Times New Roman"/>
          <w:sz w:val="24"/>
          <w:szCs w:val="24"/>
        </w:rPr>
        <w:t xml:space="preserve"> (</w:t>
      </w:r>
      <w:r w:rsidR="00D25E25">
        <w:rPr>
          <w:rFonts w:ascii="Times New Roman" w:eastAsia="Times New Roman" w:hAnsi="Times New Roman" w:cs="Times New Roman"/>
          <w:sz w:val="24"/>
          <w:szCs w:val="24"/>
        </w:rPr>
        <w:t>DeGruy</w:t>
      </w:r>
      <w:r>
        <w:rPr>
          <w:rFonts w:ascii="Times New Roman" w:eastAsia="Times New Roman" w:hAnsi="Times New Roman" w:cs="Times New Roman"/>
          <w:sz w:val="24"/>
          <w:szCs w:val="24"/>
        </w:rPr>
        <w:t>).</w:t>
      </w:r>
      <w:r w:rsidR="001C1AE2">
        <w:rPr>
          <w:rFonts w:ascii="Times New Roman" w:eastAsia="Times New Roman" w:hAnsi="Times New Roman" w:cs="Times New Roman"/>
          <w:sz w:val="24"/>
          <w:szCs w:val="24"/>
        </w:rPr>
        <w:t xml:space="preserve"> </w:t>
      </w:r>
      <w:r w:rsidR="00E21DFE">
        <w:rPr>
          <w:rFonts w:ascii="Times New Roman" w:eastAsia="Times New Roman" w:hAnsi="Times New Roman" w:cs="Times New Roman"/>
          <w:sz w:val="24"/>
          <w:szCs w:val="24"/>
        </w:rPr>
        <w:t>Cultural metriopathy expands the conceptual framework of identifying social empathy groups (Segal).</w:t>
      </w:r>
    </w:p>
    <w:p w14:paraId="17BA7874" w14:textId="77777777" w:rsidR="009A61C4" w:rsidRDefault="009A61C4">
      <w:pPr>
        <w:rPr>
          <w:rFonts w:ascii="Times New Roman" w:eastAsia="Times New Roman" w:hAnsi="Times New Roman" w:cs="Times New Roman"/>
          <w:sz w:val="24"/>
          <w:szCs w:val="24"/>
        </w:rPr>
      </w:pPr>
    </w:p>
    <w:p w14:paraId="0000001F" w14:textId="77777777" w:rsidR="00971517" w:rsidRDefault="00971517">
      <w:pPr>
        <w:rPr>
          <w:rFonts w:ascii="Times New Roman" w:eastAsia="Times New Roman" w:hAnsi="Times New Roman" w:cs="Times New Roman"/>
          <w:sz w:val="24"/>
          <w:szCs w:val="24"/>
        </w:rPr>
      </w:pPr>
    </w:p>
    <w:p w14:paraId="00000020" w14:textId="77777777" w:rsidR="00971517" w:rsidRDefault="00000000">
      <w:pPr>
        <w:pStyle w:val="Heading1"/>
      </w:pPr>
      <w:bookmarkStart w:id="31" w:name="_o5p949khkdyh" w:colFirst="0" w:colLast="0"/>
      <w:bookmarkEnd w:id="31"/>
      <w:commentRangeStart w:id="32"/>
      <w:commentRangeStart w:id="33"/>
      <w:r>
        <w:t>Instrumentation</w:t>
      </w:r>
      <w:commentRangeEnd w:id="32"/>
      <w:r w:rsidR="005576AF">
        <w:rPr>
          <w:rStyle w:val="CommentReference"/>
          <w:rFonts w:ascii="Arial" w:eastAsia="Arial" w:hAnsi="Arial" w:cs="Arial"/>
          <w:b w:val="0"/>
        </w:rPr>
        <w:commentReference w:id="32"/>
      </w:r>
      <w:commentRangeEnd w:id="33"/>
      <w:r w:rsidR="009E490E">
        <w:rPr>
          <w:rStyle w:val="CommentReference"/>
          <w:rFonts w:ascii="Arial" w:eastAsia="Arial" w:hAnsi="Arial" w:cs="Arial"/>
          <w:b w:val="0"/>
        </w:rPr>
        <w:commentReference w:id="33"/>
      </w:r>
    </w:p>
    <w:p w14:paraId="00000021" w14:textId="77777777" w:rsidR="009715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Validated survey instrument that measures attitudes, knowledge, beliefs, or behaviors… (quantitative)</w:t>
      </w:r>
    </w:p>
    <w:p w14:paraId="00000022" w14:textId="77777777" w:rsidR="00971517" w:rsidRDefault="00971517">
      <w:pPr>
        <w:rPr>
          <w:rFonts w:ascii="Times New Roman" w:eastAsia="Times New Roman" w:hAnsi="Times New Roman" w:cs="Times New Roman"/>
          <w:sz w:val="24"/>
          <w:szCs w:val="24"/>
        </w:rPr>
      </w:pPr>
    </w:p>
    <w:p w14:paraId="00000023" w14:textId="77777777" w:rsidR="00971517" w:rsidRDefault="00000000">
      <w:pPr>
        <w:ind w:left="720"/>
        <w:rPr>
          <w:rFonts w:ascii="Times New Roman" w:eastAsia="Times New Roman" w:hAnsi="Times New Roman" w:cs="Times New Roman"/>
          <w:sz w:val="24"/>
          <w:szCs w:val="24"/>
        </w:rPr>
      </w:pPr>
      <w:r w:rsidRPr="006849B2">
        <w:rPr>
          <w:rFonts w:ascii="Times New Roman" w:eastAsia="Times New Roman" w:hAnsi="Times New Roman" w:cs="Times New Roman"/>
          <w:sz w:val="24"/>
          <w:szCs w:val="24"/>
          <w:highlight w:val="yellow"/>
        </w:rPr>
        <w:t>This study will utilize the ______ instrument, which measures _______ using _______ subscales (cite).</w:t>
      </w:r>
    </w:p>
    <w:p w14:paraId="2124DEA9" w14:textId="77777777" w:rsidR="00A032F1" w:rsidRDefault="00A032F1" w:rsidP="001C1AE2">
      <w:pPr>
        <w:rPr>
          <w:rFonts w:ascii="Times New Roman" w:eastAsia="Times New Roman" w:hAnsi="Times New Roman" w:cs="Times New Roman"/>
          <w:sz w:val="24"/>
          <w:szCs w:val="24"/>
          <w:lang w:val="en-US"/>
        </w:rPr>
      </w:pPr>
    </w:p>
    <w:p w14:paraId="4F93F839" w14:textId="0119ABC5" w:rsidR="001C1AE2" w:rsidRDefault="001C1AE2" w:rsidP="001C1AE2">
      <w:pPr>
        <w:rPr>
          <w:rFonts w:ascii="Times New Roman" w:eastAsia="Times New Roman" w:hAnsi="Times New Roman" w:cs="Times New Roman"/>
          <w:sz w:val="24"/>
          <w:szCs w:val="24"/>
          <w:lang w:val="en-US"/>
        </w:rPr>
      </w:pPr>
      <w:r w:rsidRPr="001C1AE2">
        <w:rPr>
          <w:rFonts w:ascii="Times New Roman" w:eastAsia="Times New Roman" w:hAnsi="Times New Roman" w:cs="Times New Roman"/>
          <w:sz w:val="24"/>
          <w:szCs w:val="24"/>
          <w:lang w:val="en-US"/>
        </w:rPr>
        <w:t xml:space="preserve">The instruments that measure the following variables: self-restraint/Everyday Discrimination Test (9 questions); sacrifice/Concern Measure Test (4 questions); and re-negotiating a new normal/Toronto Empathy Questionnaire </w:t>
      </w:r>
      <w:r>
        <w:rPr>
          <w:rFonts w:ascii="Times New Roman" w:eastAsia="Times New Roman" w:hAnsi="Times New Roman" w:cs="Times New Roman"/>
          <w:sz w:val="24"/>
          <w:szCs w:val="24"/>
          <w:lang w:val="en-US"/>
        </w:rPr>
        <w:t>(16 questions)</w:t>
      </w:r>
      <w:r w:rsidRPr="001C1AE2">
        <w:rPr>
          <w:rFonts w:ascii="Times New Roman" w:eastAsia="Times New Roman" w:hAnsi="Times New Roman" w:cs="Times New Roman"/>
          <w:sz w:val="24"/>
          <w:szCs w:val="24"/>
          <w:lang w:val="en-US"/>
        </w:rPr>
        <w:t xml:space="preserve"> </w:t>
      </w:r>
    </w:p>
    <w:tbl>
      <w:tblPr>
        <w:tblStyle w:val="TableGrid"/>
        <w:tblW w:w="5000" w:type="pct"/>
        <w:tblLook w:val="04A0" w:firstRow="1" w:lastRow="0" w:firstColumn="1" w:lastColumn="0" w:noHBand="0" w:noVBand="1"/>
      </w:tblPr>
      <w:tblGrid>
        <w:gridCol w:w="3056"/>
        <w:gridCol w:w="2700"/>
        <w:gridCol w:w="1801"/>
        <w:gridCol w:w="1793"/>
      </w:tblGrid>
      <w:tr w:rsidR="001409A3" w:rsidRPr="001409A3" w14:paraId="6EBE99CF" w14:textId="3C6A036B" w:rsidTr="001409A3">
        <w:tc>
          <w:tcPr>
            <w:tcW w:w="1634" w:type="pct"/>
          </w:tcPr>
          <w:p w14:paraId="032BDB37" w14:textId="6FD13366" w:rsidR="001409A3" w:rsidRPr="00A95EF4" w:rsidRDefault="001409A3" w:rsidP="00432593">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Measures</w:t>
            </w:r>
          </w:p>
        </w:tc>
        <w:tc>
          <w:tcPr>
            <w:tcW w:w="1444" w:type="pct"/>
          </w:tcPr>
          <w:p w14:paraId="448570A5" w14:textId="77777777" w:rsidR="001409A3" w:rsidRPr="00A95EF4" w:rsidRDefault="001409A3" w:rsidP="00A95EF4">
            <w:pPr>
              <w:jc w:val="center"/>
              <w:rPr>
                <w:rFonts w:ascii="Times New Roman" w:eastAsia="Times New Roman" w:hAnsi="Times New Roman" w:cs="Times New Roman"/>
                <w:b/>
                <w:bCs/>
                <w:sz w:val="24"/>
                <w:szCs w:val="24"/>
                <w:lang w:val="en-US"/>
              </w:rPr>
            </w:pPr>
            <w:r w:rsidRPr="00A95EF4">
              <w:rPr>
                <w:rFonts w:ascii="Times New Roman" w:eastAsia="Times New Roman" w:hAnsi="Times New Roman" w:cs="Times New Roman"/>
                <w:b/>
                <w:bCs/>
                <w:sz w:val="24"/>
                <w:szCs w:val="24"/>
                <w:lang w:val="en-US"/>
              </w:rPr>
              <w:t>Instrument</w:t>
            </w:r>
          </w:p>
        </w:tc>
        <w:tc>
          <w:tcPr>
            <w:tcW w:w="963" w:type="pct"/>
          </w:tcPr>
          <w:p w14:paraId="4E3F5577" w14:textId="54E0383F" w:rsidR="001409A3" w:rsidRPr="00A95EF4" w:rsidRDefault="001409A3" w:rsidP="00A95EF4">
            <w:pPr>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Items</w:t>
            </w:r>
          </w:p>
        </w:tc>
        <w:tc>
          <w:tcPr>
            <w:tcW w:w="959" w:type="pct"/>
          </w:tcPr>
          <w:p w14:paraId="4A11FBBC" w14:textId="680565F7" w:rsidR="001409A3" w:rsidRPr="001409A3" w:rsidRDefault="001409A3" w:rsidP="00432593">
            <w:pPr>
              <w:jc w:val="center"/>
              <w:rPr>
                <w:rFonts w:ascii="Times New Roman" w:eastAsia="Times New Roman" w:hAnsi="Times New Roman" w:cs="Times New Roman"/>
                <w:b/>
                <w:bCs/>
                <w:sz w:val="24"/>
                <w:szCs w:val="24"/>
                <w:lang w:val="en-US"/>
              </w:rPr>
            </w:pPr>
            <w:r w:rsidRPr="00A95EF4">
              <w:rPr>
                <w:rFonts w:ascii="Times New Roman" w:eastAsia="Times New Roman" w:hAnsi="Times New Roman" w:cs="Times New Roman"/>
                <w:b/>
                <w:bCs/>
                <w:sz w:val="24"/>
                <w:szCs w:val="24"/>
                <w:lang w:val="en-US"/>
              </w:rPr>
              <w:t>Hypothesis</w:t>
            </w:r>
          </w:p>
        </w:tc>
      </w:tr>
      <w:tr w:rsidR="001409A3" w14:paraId="4ECC895D" w14:textId="2EF3294C" w:rsidTr="001409A3">
        <w:tc>
          <w:tcPr>
            <w:tcW w:w="1634" w:type="pct"/>
          </w:tcPr>
          <w:p w14:paraId="211F8367" w14:textId="0C502064" w:rsidR="001409A3" w:rsidRDefault="001409A3" w:rsidP="0043259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Subconstruct: Self-Restraint</w:t>
            </w:r>
          </w:p>
        </w:tc>
        <w:tc>
          <w:tcPr>
            <w:tcW w:w="1444" w:type="pct"/>
          </w:tcPr>
          <w:p w14:paraId="5100BACB" w14:textId="77777777" w:rsidR="001409A3" w:rsidRDefault="001409A3" w:rsidP="0043259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Everyday Discrimination</w:t>
            </w:r>
          </w:p>
        </w:tc>
        <w:tc>
          <w:tcPr>
            <w:tcW w:w="963" w:type="pct"/>
          </w:tcPr>
          <w:p w14:paraId="240AD650" w14:textId="093CD03D" w:rsidR="001409A3" w:rsidRDefault="001409A3" w:rsidP="001409A3">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959" w:type="pct"/>
          </w:tcPr>
          <w:p w14:paraId="418425D2" w14:textId="6152074D" w:rsidR="001409A3" w:rsidRDefault="001409A3" w:rsidP="001409A3">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H1a</w:t>
            </w:r>
          </w:p>
        </w:tc>
      </w:tr>
      <w:tr w:rsidR="001409A3" w14:paraId="00E14177" w14:textId="05ABC1A2" w:rsidTr="001409A3">
        <w:tc>
          <w:tcPr>
            <w:tcW w:w="1634" w:type="pct"/>
          </w:tcPr>
          <w:p w14:paraId="17BE8782" w14:textId="4D756B6D" w:rsidR="001409A3" w:rsidRDefault="001409A3" w:rsidP="0043259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Subconstruct: Sacrifice</w:t>
            </w:r>
          </w:p>
        </w:tc>
        <w:tc>
          <w:tcPr>
            <w:tcW w:w="1444" w:type="pct"/>
          </w:tcPr>
          <w:p w14:paraId="03614E16" w14:textId="77777777" w:rsidR="001409A3" w:rsidRDefault="001409A3" w:rsidP="0043259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Concern Measure Test</w:t>
            </w:r>
          </w:p>
        </w:tc>
        <w:tc>
          <w:tcPr>
            <w:tcW w:w="963" w:type="pct"/>
          </w:tcPr>
          <w:p w14:paraId="46FD5CE3" w14:textId="4D15D709" w:rsidR="001409A3" w:rsidRDefault="001409A3" w:rsidP="001409A3">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959" w:type="pct"/>
          </w:tcPr>
          <w:p w14:paraId="29301D40" w14:textId="0505418D" w:rsidR="001409A3" w:rsidRDefault="001409A3" w:rsidP="001409A3">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H1b</w:t>
            </w:r>
          </w:p>
        </w:tc>
      </w:tr>
      <w:tr w:rsidR="001409A3" w14:paraId="317BE120" w14:textId="35DED8F9" w:rsidTr="001409A3">
        <w:tc>
          <w:tcPr>
            <w:tcW w:w="1634" w:type="pct"/>
          </w:tcPr>
          <w:p w14:paraId="5C993344" w14:textId="24C1D202" w:rsidR="001409A3" w:rsidRDefault="001409A3" w:rsidP="0043259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Subconstruct: Renegotiating a New Normal</w:t>
            </w:r>
          </w:p>
        </w:tc>
        <w:tc>
          <w:tcPr>
            <w:tcW w:w="1444" w:type="pct"/>
          </w:tcPr>
          <w:p w14:paraId="7C50AB04" w14:textId="77777777" w:rsidR="001409A3" w:rsidRDefault="001409A3" w:rsidP="0043259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Toronto Empathy Questionnaire</w:t>
            </w:r>
          </w:p>
        </w:tc>
        <w:tc>
          <w:tcPr>
            <w:tcW w:w="963" w:type="pct"/>
          </w:tcPr>
          <w:p w14:paraId="3DBDB2A9" w14:textId="5B1FA0FA" w:rsidR="001409A3" w:rsidRDefault="001409A3" w:rsidP="001409A3">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p>
        </w:tc>
        <w:tc>
          <w:tcPr>
            <w:tcW w:w="959" w:type="pct"/>
          </w:tcPr>
          <w:p w14:paraId="41368F31" w14:textId="4C9DAF9A" w:rsidR="001409A3" w:rsidRDefault="001409A3" w:rsidP="001409A3">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H1c</w:t>
            </w:r>
          </w:p>
        </w:tc>
      </w:tr>
      <w:tr w:rsidR="001409A3" w14:paraId="6A7A1742" w14:textId="65201042" w:rsidTr="001409A3">
        <w:tc>
          <w:tcPr>
            <w:tcW w:w="1634" w:type="pct"/>
          </w:tcPr>
          <w:p w14:paraId="78785965" w14:textId="57DC7FC9" w:rsidR="001409A3" w:rsidRDefault="001409A3" w:rsidP="0043259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Superconstruct: Cultural Metriopathy</w:t>
            </w:r>
          </w:p>
        </w:tc>
        <w:tc>
          <w:tcPr>
            <w:tcW w:w="1444" w:type="pct"/>
          </w:tcPr>
          <w:p w14:paraId="3C0A708D" w14:textId="6DCCEFBA" w:rsidR="001409A3" w:rsidRDefault="001409A3" w:rsidP="00432593">
            <w:pPr>
              <w:rPr>
                <w:rFonts w:ascii="Times New Roman" w:eastAsia="Times New Roman" w:hAnsi="Times New Roman" w:cs="Times New Roman"/>
                <w:sz w:val="24"/>
                <w:szCs w:val="24"/>
                <w:lang w:val="en-US"/>
              </w:rPr>
            </w:pPr>
          </w:p>
        </w:tc>
        <w:tc>
          <w:tcPr>
            <w:tcW w:w="963" w:type="pct"/>
          </w:tcPr>
          <w:p w14:paraId="778CAA9C" w14:textId="618D00E6" w:rsidR="001409A3" w:rsidRDefault="001409A3" w:rsidP="001409A3">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Sum of scores</w:t>
            </w:r>
          </w:p>
        </w:tc>
        <w:tc>
          <w:tcPr>
            <w:tcW w:w="959" w:type="pct"/>
          </w:tcPr>
          <w:p w14:paraId="1A1C9C6E" w14:textId="66B1A785" w:rsidR="001409A3" w:rsidRDefault="001409A3" w:rsidP="001409A3">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H1</w:t>
            </w:r>
          </w:p>
        </w:tc>
      </w:tr>
    </w:tbl>
    <w:p w14:paraId="50DF4263" w14:textId="77777777" w:rsidR="00103035" w:rsidRPr="001C1AE2" w:rsidRDefault="00103035" w:rsidP="001C1AE2">
      <w:pPr>
        <w:rPr>
          <w:rFonts w:ascii="Times New Roman" w:eastAsia="Times New Roman" w:hAnsi="Times New Roman" w:cs="Times New Roman"/>
          <w:sz w:val="24"/>
          <w:szCs w:val="24"/>
          <w:lang w:val="en-US"/>
        </w:rPr>
      </w:pPr>
    </w:p>
    <w:p w14:paraId="00000028" w14:textId="77777777" w:rsidR="00971517" w:rsidRDefault="00971517">
      <w:pPr>
        <w:rPr>
          <w:rFonts w:ascii="Times New Roman" w:eastAsia="Times New Roman" w:hAnsi="Times New Roman" w:cs="Times New Roman"/>
          <w:b/>
          <w:sz w:val="24"/>
          <w:szCs w:val="24"/>
        </w:rPr>
      </w:pPr>
    </w:p>
    <w:p w14:paraId="00000029" w14:textId="77777777" w:rsidR="00971517" w:rsidRDefault="00000000">
      <w:pPr>
        <w:pStyle w:val="Heading1"/>
      </w:pPr>
      <w:bookmarkStart w:id="34" w:name="_os03n7meutx" w:colFirst="0" w:colLast="0"/>
      <w:bookmarkEnd w:id="34"/>
      <w:r>
        <w:lastRenderedPageBreak/>
        <w:t>Research Design</w:t>
      </w:r>
    </w:p>
    <w:p w14:paraId="0000002A" w14:textId="77777777" w:rsidR="009715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Quasi-Experimental</w:t>
      </w:r>
      <w:r>
        <w:rPr>
          <w:rFonts w:ascii="Times New Roman" w:eastAsia="Times New Roman" w:hAnsi="Times New Roman" w:cs="Times New Roman"/>
          <w:sz w:val="24"/>
          <w:szCs w:val="24"/>
        </w:rPr>
        <w:t>: compare differences in a continuous dependent variable between groups split on one or more independent variables from a validated instrument (quantitative, deductive)</w:t>
      </w:r>
    </w:p>
    <w:p w14:paraId="0000002B" w14:textId="77777777" w:rsidR="00971517" w:rsidRDefault="00971517">
      <w:pPr>
        <w:rPr>
          <w:rFonts w:ascii="Times New Roman" w:eastAsia="Times New Roman" w:hAnsi="Times New Roman" w:cs="Times New Roman"/>
          <w:sz w:val="24"/>
          <w:szCs w:val="24"/>
        </w:rPr>
      </w:pPr>
    </w:p>
    <w:p w14:paraId="0000002C" w14:textId="28488AB9" w:rsidR="00971517"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quantitative study will utilize a quasi-experimental design because it will </w:t>
      </w:r>
      <w:r w:rsidR="004A0F26">
        <w:rPr>
          <w:rFonts w:ascii="Times New Roman" w:eastAsia="Times New Roman" w:hAnsi="Times New Roman" w:cs="Times New Roman"/>
          <w:sz w:val="24"/>
          <w:szCs w:val="24"/>
        </w:rPr>
        <w:t>examine _</w:t>
      </w:r>
      <w:r>
        <w:rPr>
          <w:rFonts w:ascii="Times New Roman" w:eastAsia="Times New Roman" w:hAnsi="Times New Roman" w:cs="Times New Roman"/>
          <w:sz w:val="24"/>
          <w:szCs w:val="24"/>
        </w:rPr>
        <w:t>____ scores between _____ and ____ for statistically significant differences among _____.</w:t>
      </w:r>
    </w:p>
    <w:p w14:paraId="0000002D" w14:textId="77777777" w:rsidR="00971517" w:rsidRDefault="00971517">
      <w:pPr>
        <w:rPr>
          <w:rFonts w:ascii="Times New Roman" w:eastAsia="Times New Roman" w:hAnsi="Times New Roman" w:cs="Times New Roman"/>
          <w:sz w:val="24"/>
          <w:szCs w:val="24"/>
        </w:rPr>
      </w:pPr>
    </w:p>
    <w:p w14:paraId="00000035" w14:textId="77777777" w:rsidR="00971517" w:rsidRDefault="00971517">
      <w:pPr>
        <w:rPr>
          <w:rFonts w:ascii="Times New Roman" w:eastAsia="Times New Roman" w:hAnsi="Times New Roman" w:cs="Times New Roman"/>
          <w:b/>
          <w:sz w:val="24"/>
          <w:szCs w:val="24"/>
        </w:rPr>
      </w:pPr>
    </w:p>
    <w:p w14:paraId="00000036" w14:textId="77777777" w:rsidR="00971517" w:rsidRDefault="00000000">
      <w:pPr>
        <w:pStyle w:val="Heading1"/>
      </w:pPr>
      <w:bookmarkStart w:id="35" w:name="_dxvubqelrcyf" w:colFirst="0" w:colLast="0"/>
      <w:bookmarkEnd w:id="35"/>
      <w:r>
        <w:t>Population and Sampling</w:t>
      </w:r>
    </w:p>
    <w:p w14:paraId="00000037" w14:textId="1BCD604A" w:rsidR="00971517" w:rsidRDefault="00000000">
      <w:pPr>
        <w:rPr>
          <w:rFonts w:ascii="Times New Roman" w:eastAsia="Times New Roman" w:hAnsi="Times New Roman" w:cs="Times New Roman"/>
          <w:sz w:val="24"/>
          <w:szCs w:val="24"/>
        </w:rPr>
      </w:pPr>
      <w:r w:rsidRPr="00A95EF4">
        <w:rPr>
          <w:rFonts w:ascii="Times New Roman" w:eastAsia="Times New Roman" w:hAnsi="Times New Roman" w:cs="Times New Roman"/>
          <w:sz w:val="24"/>
          <w:szCs w:val="24"/>
          <w:highlight w:val="yellow"/>
        </w:rPr>
        <w:t xml:space="preserve">The target population for this study will be </w:t>
      </w:r>
      <w:r w:rsidR="004A0F26">
        <w:rPr>
          <w:rFonts w:ascii="Times New Roman" w:eastAsia="Times New Roman" w:hAnsi="Times New Roman" w:cs="Times New Roman"/>
          <w:sz w:val="24"/>
          <w:szCs w:val="24"/>
          <w:highlight w:val="yellow"/>
        </w:rPr>
        <w:t>white, European Americans and black, African American descendants of US Chattel Slavery a part of Baptist churches in name only in Orange County, California</w:t>
      </w:r>
      <w:r w:rsidR="00E21DFE">
        <w:rPr>
          <w:rFonts w:ascii="Times New Roman" w:eastAsia="Times New Roman" w:hAnsi="Times New Roman" w:cs="Times New Roman"/>
          <w:sz w:val="24"/>
          <w:szCs w:val="24"/>
          <w:highlight w:val="yellow"/>
        </w:rPr>
        <w:t>.</w:t>
      </w:r>
    </w:p>
    <w:p w14:paraId="00000038" w14:textId="77777777" w:rsidR="00971517" w:rsidRDefault="00971517">
      <w:pPr>
        <w:rPr>
          <w:rFonts w:ascii="Times New Roman" w:eastAsia="Times New Roman" w:hAnsi="Times New Roman" w:cs="Times New Roman"/>
          <w:sz w:val="24"/>
          <w:szCs w:val="24"/>
        </w:rPr>
      </w:pPr>
    </w:p>
    <w:p w14:paraId="00000039" w14:textId="75321DA3" w:rsidR="00971517" w:rsidRDefault="00103035">
      <w:pPr>
        <w:rPr>
          <w:rFonts w:ascii="Times New Roman" w:eastAsia="Times New Roman" w:hAnsi="Times New Roman" w:cs="Times New Roman"/>
          <w:sz w:val="24"/>
          <w:szCs w:val="24"/>
        </w:rPr>
      </w:pPr>
      <w:r>
        <w:rPr>
          <w:rFonts w:ascii="Times New Roman" w:eastAsia="Times New Roman" w:hAnsi="Times New Roman" w:cs="Times New Roman"/>
          <w:sz w:val="24"/>
          <w:szCs w:val="24"/>
        </w:rPr>
        <w:t>Stratified sampling to reach a threshold for a particular number of participants from each racial group.</w:t>
      </w:r>
    </w:p>
    <w:p w14:paraId="0000003A" w14:textId="77777777" w:rsidR="00971517" w:rsidRDefault="00971517">
      <w:pPr>
        <w:ind w:left="720"/>
        <w:rPr>
          <w:rFonts w:ascii="Times New Roman" w:eastAsia="Times New Roman" w:hAnsi="Times New Roman" w:cs="Times New Roman"/>
          <w:sz w:val="24"/>
          <w:szCs w:val="24"/>
        </w:rPr>
      </w:pPr>
    </w:p>
    <w:p w14:paraId="0000003B" w14:textId="77777777" w:rsidR="00971517" w:rsidRDefault="00000000">
      <w:pPr>
        <w:pStyle w:val="Heading1"/>
        <w:pBdr>
          <w:top w:val="nil"/>
          <w:left w:val="nil"/>
          <w:bottom w:val="nil"/>
          <w:right w:val="nil"/>
          <w:between w:val="nil"/>
        </w:pBdr>
      </w:pPr>
      <w:bookmarkStart w:id="36" w:name="_vkps2co9lxvx" w:colFirst="0" w:colLast="0"/>
      <w:bookmarkEnd w:id="36"/>
      <w:r>
        <w:t>Hypotheses (Quantitative Only)</w:t>
      </w:r>
    </w:p>
    <w:p w14:paraId="0000003C" w14:textId="77777777" w:rsidR="00971517"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Quasi-Experimental:</w:t>
      </w:r>
    </w:p>
    <w:p w14:paraId="0000003D" w14:textId="77777777" w:rsidR="009715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No statistically significant difference exists in ______ between _____ and ______ among…</w:t>
      </w:r>
    </w:p>
    <w:p w14:paraId="0000003E" w14:textId="77777777" w:rsidR="009715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 A statistically significant difference exists in ______ between _____ and ______ among…</w:t>
      </w:r>
    </w:p>
    <w:p w14:paraId="64389D40" w14:textId="77777777" w:rsidR="00827CB5" w:rsidRDefault="00827CB5">
      <w:pPr>
        <w:rPr>
          <w:rFonts w:ascii="Times New Roman" w:eastAsia="Times New Roman" w:hAnsi="Times New Roman" w:cs="Times New Roman"/>
          <w:sz w:val="24"/>
          <w:szCs w:val="24"/>
        </w:rPr>
      </w:pPr>
    </w:p>
    <w:p w14:paraId="742C3A92" w14:textId="1CB97B7B" w:rsidR="00827CB5" w:rsidRDefault="00827CB5" w:rsidP="00A95EF4">
      <w:pPr>
        <w:ind w:firstLine="720"/>
        <w:rPr>
          <w:rFonts w:ascii="Times New Roman" w:eastAsia="Times New Roman" w:hAnsi="Times New Roman" w:cs="Times New Roman"/>
          <w:sz w:val="24"/>
          <w:szCs w:val="24"/>
          <w:lang w:val="en-US"/>
        </w:rPr>
      </w:pPr>
      <w:r w:rsidRPr="00827CB5">
        <w:rPr>
          <w:rFonts w:ascii="Times New Roman" w:eastAsia="Times New Roman" w:hAnsi="Times New Roman" w:cs="Times New Roman"/>
          <w:sz w:val="24"/>
          <w:szCs w:val="24"/>
          <w:lang w:val="en-US"/>
        </w:rPr>
        <w:t>Null Hypothesis: H</w:t>
      </w:r>
      <w:r>
        <w:rPr>
          <w:rFonts w:ascii="Times New Roman" w:eastAsia="Times New Roman" w:hAnsi="Times New Roman" w:cs="Times New Roman"/>
          <w:sz w:val="24"/>
          <w:szCs w:val="24"/>
          <w:vertAlign w:val="subscript"/>
          <w:lang w:val="en-US"/>
        </w:rPr>
        <w:t>0</w:t>
      </w:r>
      <w:r w:rsidRPr="00827CB5">
        <w:rPr>
          <w:rFonts w:ascii="Times New Roman" w:eastAsia="Times New Roman" w:hAnsi="Times New Roman" w:cs="Times New Roman"/>
          <w:sz w:val="24"/>
          <w:szCs w:val="24"/>
          <w:lang w:val="en-US"/>
        </w:rPr>
        <w:t xml:space="preserve"> - There is no statistically significant difference in the level of cultural metriopathy between </w:t>
      </w:r>
      <w:r w:rsidR="00A032F1">
        <w:rPr>
          <w:rFonts w:ascii="Times New Roman" w:eastAsia="Times New Roman" w:hAnsi="Times New Roman" w:cs="Times New Roman"/>
          <w:sz w:val="24"/>
          <w:szCs w:val="24"/>
          <w:lang w:val="en-US"/>
        </w:rPr>
        <w:t>W</w:t>
      </w:r>
      <w:r w:rsidR="00A032F1" w:rsidRPr="00827CB5">
        <w:rPr>
          <w:rFonts w:ascii="Times New Roman" w:eastAsia="Times New Roman" w:hAnsi="Times New Roman" w:cs="Times New Roman"/>
          <w:sz w:val="24"/>
          <w:szCs w:val="24"/>
          <w:lang w:val="en-US"/>
        </w:rPr>
        <w:t>hite</w:t>
      </w:r>
      <w:r w:rsidRPr="00827CB5">
        <w:rPr>
          <w:rFonts w:ascii="Times New Roman" w:eastAsia="Times New Roman" w:hAnsi="Times New Roman" w:cs="Times New Roman"/>
          <w:sz w:val="24"/>
          <w:szCs w:val="24"/>
          <w:lang w:val="en-US"/>
        </w:rPr>
        <w:t xml:space="preserve"> European American</w:t>
      </w:r>
      <w:r w:rsidR="000F4883">
        <w:rPr>
          <w:rFonts w:ascii="Times New Roman" w:eastAsia="Times New Roman" w:hAnsi="Times New Roman" w:cs="Times New Roman"/>
          <w:sz w:val="24"/>
          <w:szCs w:val="24"/>
          <w:lang w:val="en-US"/>
        </w:rPr>
        <w:t>s</w:t>
      </w:r>
      <w:r w:rsidRPr="00827CB5">
        <w:rPr>
          <w:rFonts w:ascii="Times New Roman" w:eastAsia="Times New Roman" w:hAnsi="Times New Roman" w:cs="Times New Roman"/>
          <w:sz w:val="24"/>
          <w:szCs w:val="24"/>
          <w:lang w:val="en-US"/>
        </w:rPr>
        <w:t xml:space="preserve"> and Black African American</w:t>
      </w:r>
      <w:r w:rsidR="000F4883">
        <w:rPr>
          <w:rFonts w:ascii="Times New Roman" w:eastAsia="Times New Roman" w:hAnsi="Times New Roman" w:cs="Times New Roman"/>
          <w:sz w:val="24"/>
          <w:szCs w:val="24"/>
          <w:lang w:val="en-US"/>
        </w:rPr>
        <w:t xml:space="preserve"> descendants of US Chattel Slavery</w:t>
      </w:r>
      <w:r w:rsidRPr="00827CB5">
        <w:rPr>
          <w:rFonts w:ascii="Times New Roman" w:eastAsia="Times New Roman" w:hAnsi="Times New Roman" w:cs="Times New Roman"/>
          <w:sz w:val="24"/>
          <w:szCs w:val="24"/>
          <w:lang w:val="en-US"/>
        </w:rPr>
        <w:t xml:space="preserve"> </w:t>
      </w:r>
      <w:r w:rsidR="000F4883" w:rsidRPr="00F946B8">
        <w:rPr>
          <w:rFonts w:ascii="Times New Roman" w:eastAsia="Times New Roman" w:hAnsi="Times New Roman" w:cs="Times New Roman"/>
          <w:sz w:val="24"/>
          <w:szCs w:val="24"/>
        </w:rPr>
        <w:t>who identify as Baptist Christians living in Orange County, California</w:t>
      </w:r>
      <w:r w:rsidRPr="00827CB5">
        <w:rPr>
          <w:rFonts w:ascii="Times New Roman" w:eastAsia="Times New Roman" w:hAnsi="Times New Roman" w:cs="Times New Roman"/>
          <w:sz w:val="24"/>
          <w:szCs w:val="24"/>
          <w:lang w:val="en-US"/>
        </w:rPr>
        <w:t>.</w:t>
      </w:r>
    </w:p>
    <w:p w14:paraId="0B40AA0F" w14:textId="77777777" w:rsidR="00A032F1" w:rsidRPr="00827CB5" w:rsidRDefault="00A032F1" w:rsidP="00827CB5">
      <w:pPr>
        <w:rPr>
          <w:rFonts w:ascii="Times New Roman" w:eastAsia="Times New Roman" w:hAnsi="Times New Roman" w:cs="Times New Roman"/>
          <w:sz w:val="24"/>
          <w:szCs w:val="24"/>
          <w:lang w:val="en-US"/>
        </w:rPr>
      </w:pPr>
    </w:p>
    <w:p w14:paraId="5FCFEAEC" w14:textId="06636304" w:rsidR="00827CB5" w:rsidRPr="00827CB5" w:rsidRDefault="00827CB5" w:rsidP="00A95EF4">
      <w:pPr>
        <w:ind w:firstLine="720"/>
        <w:rPr>
          <w:rFonts w:ascii="Times New Roman" w:eastAsia="Times New Roman" w:hAnsi="Times New Roman" w:cs="Times New Roman"/>
          <w:sz w:val="24"/>
          <w:szCs w:val="24"/>
          <w:lang w:val="en-US"/>
        </w:rPr>
      </w:pPr>
      <w:r w:rsidRPr="00827CB5">
        <w:rPr>
          <w:rFonts w:ascii="Times New Roman" w:eastAsia="Times New Roman" w:hAnsi="Times New Roman" w:cs="Times New Roman"/>
          <w:sz w:val="24"/>
          <w:szCs w:val="24"/>
          <w:lang w:val="en-US"/>
        </w:rPr>
        <w:t>Alternative Hypothesis: H</w:t>
      </w:r>
      <w:r>
        <w:rPr>
          <w:rFonts w:ascii="Times New Roman" w:eastAsia="Times New Roman" w:hAnsi="Times New Roman" w:cs="Times New Roman"/>
          <w:sz w:val="24"/>
          <w:szCs w:val="24"/>
          <w:vertAlign w:val="subscript"/>
          <w:lang w:val="en-US"/>
        </w:rPr>
        <w:t>a</w:t>
      </w:r>
      <w:r w:rsidRPr="00827CB5">
        <w:rPr>
          <w:rFonts w:ascii="Times New Roman" w:eastAsia="Times New Roman" w:hAnsi="Times New Roman" w:cs="Times New Roman"/>
          <w:sz w:val="24"/>
          <w:szCs w:val="24"/>
          <w:lang w:val="en-US"/>
        </w:rPr>
        <w:t xml:space="preserve"> - </w:t>
      </w:r>
      <w:r w:rsidR="000F4883" w:rsidRPr="00827CB5">
        <w:rPr>
          <w:rFonts w:ascii="Times New Roman" w:eastAsia="Times New Roman" w:hAnsi="Times New Roman" w:cs="Times New Roman"/>
          <w:sz w:val="24"/>
          <w:szCs w:val="24"/>
          <w:lang w:val="en-US"/>
        </w:rPr>
        <w:t xml:space="preserve">There is </w:t>
      </w:r>
      <w:r w:rsidR="000F4883">
        <w:rPr>
          <w:rFonts w:ascii="Times New Roman" w:eastAsia="Times New Roman" w:hAnsi="Times New Roman" w:cs="Times New Roman"/>
          <w:sz w:val="24"/>
          <w:szCs w:val="24"/>
          <w:lang w:val="en-US"/>
        </w:rPr>
        <w:t>a</w:t>
      </w:r>
      <w:r w:rsidR="000F4883" w:rsidRPr="00827CB5">
        <w:rPr>
          <w:rFonts w:ascii="Times New Roman" w:eastAsia="Times New Roman" w:hAnsi="Times New Roman" w:cs="Times New Roman"/>
          <w:sz w:val="24"/>
          <w:szCs w:val="24"/>
          <w:lang w:val="en-US"/>
        </w:rPr>
        <w:t xml:space="preserve"> statistically significant difference in the level of cultural metriopathy between </w:t>
      </w:r>
      <w:r w:rsidR="000F4883">
        <w:rPr>
          <w:rFonts w:ascii="Times New Roman" w:eastAsia="Times New Roman" w:hAnsi="Times New Roman" w:cs="Times New Roman"/>
          <w:sz w:val="24"/>
          <w:szCs w:val="24"/>
          <w:lang w:val="en-US"/>
        </w:rPr>
        <w:t>W</w:t>
      </w:r>
      <w:r w:rsidR="000F4883" w:rsidRPr="00827CB5">
        <w:rPr>
          <w:rFonts w:ascii="Times New Roman" w:eastAsia="Times New Roman" w:hAnsi="Times New Roman" w:cs="Times New Roman"/>
          <w:sz w:val="24"/>
          <w:szCs w:val="24"/>
          <w:lang w:val="en-US"/>
        </w:rPr>
        <w:t>hite European American</w:t>
      </w:r>
      <w:r w:rsidR="000F4883">
        <w:rPr>
          <w:rFonts w:ascii="Times New Roman" w:eastAsia="Times New Roman" w:hAnsi="Times New Roman" w:cs="Times New Roman"/>
          <w:sz w:val="24"/>
          <w:szCs w:val="24"/>
          <w:lang w:val="en-US"/>
        </w:rPr>
        <w:t>s</w:t>
      </w:r>
      <w:r w:rsidR="000F4883" w:rsidRPr="00827CB5">
        <w:rPr>
          <w:rFonts w:ascii="Times New Roman" w:eastAsia="Times New Roman" w:hAnsi="Times New Roman" w:cs="Times New Roman"/>
          <w:sz w:val="24"/>
          <w:szCs w:val="24"/>
          <w:lang w:val="en-US"/>
        </w:rPr>
        <w:t xml:space="preserve"> and Black African American</w:t>
      </w:r>
      <w:r w:rsidR="000F4883">
        <w:rPr>
          <w:rFonts w:ascii="Times New Roman" w:eastAsia="Times New Roman" w:hAnsi="Times New Roman" w:cs="Times New Roman"/>
          <w:sz w:val="24"/>
          <w:szCs w:val="24"/>
          <w:lang w:val="en-US"/>
        </w:rPr>
        <w:t xml:space="preserve"> descendants of US Chattel Slavery</w:t>
      </w:r>
      <w:r w:rsidR="000F4883" w:rsidRPr="00827CB5">
        <w:rPr>
          <w:rFonts w:ascii="Times New Roman" w:eastAsia="Times New Roman" w:hAnsi="Times New Roman" w:cs="Times New Roman"/>
          <w:sz w:val="24"/>
          <w:szCs w:val="24"/>
          <w:lang w:val="en-US"/>
        </w:rPr>
        <w:t xml:space="preserve"> </w:t>
      </w:r>
      <w:r w:rsidR="000F4883" w:rsidRPr="00F946B8">
        <w:rPr>
          <w:rFonts w:ascii="Times New Roman" w:eastAsia="Times New Roman" w:hAnsi="Times New Roman" w:cs="Times New Roman"/>
          <w:sz w:val="24"/>
          <w:szCs w:val="24"/>
        </w:rPr>
        <w:t>who identify as Baptist Christians living in Orange County, California</w:t>
      </w:r>
      <w:r w:rsidR="000F4883" w:rsidRPr="00827CB5">
        <w:rPr>
          <w:rFonts w:ascii="Times New Roman" w:eastAsia="Times New Roman" w:hAnsi="Times New Roman" w:cs="Times New Roman"/>
          <w:sz w:val="24"/>
          <w:szCs w:val="24"/>
          <w:lang w:val="en-US"/>
        </w:rPr>
        <w:t>.</w:t>
      </w:r>
    </w:p>
    <w:p w14:paraId="5BC2A5AD" w14:textId="3430F316" w:rsidR="00103035" w:rsidRDefault="00103035" w:rsidP="00A95EF4">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H</w:t>
      </w:r>
      <w:r w:rsidRPr="00A95EF4">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1</w:t>
      </w:r>
      <w:r w:rsidR="001409A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827CB5">
        <w:rPr>
          <w:rFonts w:ascii="Times New Roman" w:eastAsia="Times New Roman" w:hAnsi="Times New Roman" w:cs="Times New Roman"/>
          <w:sz w:val="24"/>
          <w:szCs w:val="24"/>
          <w:lang w:val="en-US"/>
        </w:rPr>
        <w:t xml:space="preserve">There is </w:t>
      </w:r>
      <w:r>
        <w:rPr>
          <w:rFonts w:ascii="Times New Roman" w:eastAsia="Times New Roman" w:hAnsi="Times New Roman" w:cs="Times New Roman"/>
          <w:sz w:val="24"/>
          <w:szCs w:val="24"/>
          <w:lang w:val="en-US"/>
        </w:rPr>
        <w:t>no</w:t>
      </w:r>
      <w:r w:rsidRPr="00827CB5">
        <w:rPr>
          <w:rFonts w:ascii="Times New Roman" w:eastAsia="Times New Roman" w:hAnsi="Times New Roman" w:cs="Times New Roman"/>
          <w:sz w:val="24"/>
          <w:szCs w:val="24"/>
          <w:lang w:val="en-US"/>
        </w:rPr>
        <w:t xml:space="preserve"> statistically significant difference in </w:t>
      </w:r>
      <w:r>
        <w:rPr>
          <w:rFonts w:ascii="Times New Roman" w:eastAsia="Times New Roman" w:hAnsi="Times New Roman" w:cs="Times New Roman"/>
          <w:sz w:val="24"/>
          <w:szCs w:val="24"/>
          <w:lang w:val="en-US"/>
        </w:rPr>
        <w:t>self-restraint scores</w:t>
      </w:r>
      <w:r w:rsidRPr="00827CB5">
        <w:rPr>
          <w:rFonts w:ascii="Times New Roman" w:eastAsia="Times New Roman" w:hAnsi="Times New Roman" w:cs="Times New Roman"/>
          <w:sz w:val="24"/>
          <w:szCs w:val="24"/>
          <w:lang w:val="en-US"/>
        </w:rPr>
        <w:t xml:space="preserve"> between </w:t>
      </w:r>
      <w:r>
        <w:rPr>
          <w:rFonts w:ascii="Times New Roman" w:eastAsia="Times New Roman" w:hAnsi="Times New Roman" w:cs="Times New Roman"/>
          <w:sz w:val="24"/>
          <w:szCs w:val="24"/>
          <w:lang w:val="en-US"/>
        </w:rPr>
        <w:t>W</w:t>
      </w:r>
      <w:r w:rsidRPr="00827CB5">
        <w:rPr>
          <w:rFonts w:ascii="Times New Roman" w:eastAsia="Times New Roman" w:hAnsi="Times New Roman" w:cs="Times New Roman"/>
          <w:sz w:val="24"/>
          <w:szCs w:val="24"/>
          <w:lang w:val="en-US"/>
        </w:rPr>
        <w:t>hite European American</w:t>
      </w:r>
      <w:r>
        <w:rPr>
          <w:rFonts w:ascii="Times New Roman" w:eastAsia="Times New Roman" w:hAnsi="Times New Roman" w:cs="Times New Roman"/>
          <w:sz w:val="24"/>
          <w:szCs w:val="24"/>
          <w:lang w:val="en-US"/>
        </w:rPr>
        <w:t>s</w:t>
      </w:r>
      <w:r w:rsidRPr="00827CB5">
        <w:rPr>
          <w:rFonts w:ascii="Times New Roman" w:eastAsia="Times New Roman" w:hAnsi="Times New Roman" w:cs="Times New Roman"/>
          <w:sz w:val="24"/>
          <w:szCs w:val="24"/>
          <w:lang w:val="en-US"/>
        </w:rPr>
        <w:t xml:space="preserve"> and Black African American</w:t>
      </w:r>
      <w:r>
        <w:rPr>
          <w:rFonts w:ascii="Times New Roman" w:eastAsia="Times New Roman" w:hAnsi="Times New Roman" w:cs="Times New Roman"/>
          <w:sz w:val="24"/>
          <w:szCs w:val="24"/>
          <w:lang w:val="en-US"/>
        </w:rPr>
        <w:t xml:space="preserve"> descendants of US Chattel Slavery</w:t>
      </w:r>
      <w:r w:rsidRPr="00827CB5">
        <w:rPr>
          <w:rFonts w:ascii="Times New Roman" w:eastAsia="Times New Roman" w:hAnsi="Times New Roman" w:cs="Times New Roman"/>
          <w:sz w:val="24"/>
          <w:szCs w:val="24"/>
          <w:lang w:val="en-US"/>
        </w:rPr>
        <w:t xml:space="preserve"> </w:t>
      </w:r>
      <w:r w:rsidRPr="00F946B8">
        <w:rPr>
          <w:rFonts w:ascii="Times New Roman" w:eastAsia="Times New Roman" w:hAnsi="Times New Roman" w:cs="Times New Roman"/>
          <w:sz w:val="24"/>
          <w:szCs w:val="24"/>
        </w:rPr>
        <w:t>who identify as Baptist Christians living in Orange County, California</w:t>
      </w:r>
      <w:r w:rsidRPr="00827CB5">
        <w:rPr>
          <w:rFonts w:ascii="Times New Roman" w:eastAsia="Times New Roman" w:hAnsi="Times New Roman" w:cs="Times New Roman"/>
          <w:sz w:val="24"/>
          <w:szCs w:val="24"/>
          <w:lang w:val="en-US"/>
        </w:rPr>
        <w:t>.</w:t>
      </w:r>
    </w:p>
    <w:p w14:paraId="4E68DACF" w14:textId="410EF0A1" w:rsidR="00103035" w:rsidRDefault="00103035">
      <w:pPr>
        <w:rPr>
          <w:rFonts w:ascii="Times New Roman" w:eastAsia="Times New Roman" w:hAnsi="Times New Roman" w:cs="Times New Roman"/>
          <w:sz w:val="24"/>
          <w:szCs w:val="24"/>
          <w:lang w:val="en-US"/>
        </w:rPr>
      </w:pPr>
    </w:p>
    <w:p w14:paraId="12BA7F08" w14:textId="45FCB588" w:rsidR="00103035" w:rsidRDefault="00103035" w:rsidP="00A95EF4">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H</w:t>
      </w:r>
      <w:r w:rsidRPr="00A95EF4">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1</w:t>
      </w:r>
      <w:r w:rsidR="001409A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827CB5">
        <w:rPr>
          <w:rFonts w:ascii="Times New Roman" w:eastAsia="Times New Roman" w:hAnsi="Times New Roman" w:cs="Times New Roman"/>
          <w:sz w:val="24"/>
          <w:szCs w:val="24"/>
          <w:lang w:val="en-US"/>
        </w:rPr>
        <w:t xml:space="preserve">There is </w:t>
      </w:r>
      <w:r>
        <w:rPr>
          <w:rFonts w:ascii="Times New Roman" w:eastAsia="Times New Roman" w:hAnsi="Times New Roman" w:cs="Times New Roman"/>
          <w:sz w:val="24"/>
          <w:szCs w:val="24"/>
          <w:lang w:val="en-US"/>
        </w:rPr>
        <w:t>a</w:t>
      </w:r>
      <w:r w:rsidRPr="00827CB5">
        <w:rPr>
          <w:rFonts w:ascii="Times New Roman" w:eastAsia="Times New Roman" w:hAnsi="Times New Roman" w:cs="Times New Roman"/>
          <w:sz w:val="24"/>
          <w:szCs w:val="24"/>
          <w:lang w:val="en-US"/>
        </w:rPr>
        <w:t xml:space="preserve"> statistically significant difference in </w:t>
      </w:r>
      <w:r>
        <w:rPr>
          <w:rFonts w:ascii="Times New Roman" w:eastAsia="Times New Roman" w:hAnsi="Times New Roman" w:cs="Times New Roman"/>
          <w:sz w:val="24"/>
          <w:szCs w:val="24"/>
          <w:lang w:val="en-US"/>
        </w:rPr>
        <w:t>self-restraint scores</w:t>
      </w:r>
      <w:r w:rsidRPr="00827CB5">
        <w:rPr>
          <w:rFonts w:ascii="Times New Roman" w:eastAsia="Times New Roman" w:hAnsi="Times New Roman" w:cs="Times New Roman"/>
          <w:sz w:val="24"/>
          <w:szCs w:val="24"/>
          <w:lang w:val="en-US"/>
        </w:rPr>
        <w:t xml:space="preserve"> between </w:t>
      </w:r>
      <w:r>
        <w:rPr>
          <w:rFonts w:ascii="Times New Roman" w:eastAsia="Times New Roman" w:hAnsi="Times New Roman" w:cs="Times New Roman"/>
          <w:sz w:val="24"/>
          <w:szCs w:val="24"/>
          <w:lang w:val="en-US"/>
        </w:rPr>
        <w:t>W</w:t>
      </w:r>
      <w:r w:rsidRPr="00827CB5">
        <w:rPr>
          <w:rFonts w:ascii="Times New Roman" w:eastAsia="Times New Roman" w:hAnsi="Times New Roman" w:cs="Times New Roman"/>
          <w:sz w:val="24"/>
          <w:szCs w:val="24"/>
          <w:lang w:val="en-US"/>
        </w:rPr>
        <w:t>hite European American</w:t>
      </w:r>
      <w:r>
        <w:rPr>
          <w:rFonts w:ascii="Times New Roman" w:eastAsia="Times New Roman" w:hAnsi="Times New Roman" w:cs="Times New Roman"/>
          <w:sz w:val="24"/>
          <w:szCs w:val="24"/>
          <w:lang w:val="en-US"/>
        </w:rPr>
        <w:t>s</w:t>
      </w:r>
      <w:r w:rsidRPr="00827CB5">
        <w:rPr>
          <w:rFonts w:ascii="Times New Roman" w:eastAsia="Times New Roman" w:hAnsi="Times New Roman" w:cs="Times New Roman"/>
          <w:sz w:val="24"/>
          <w:szCs w:val="24"/>
          <w:lang w:val="en-US"/>
        </w:rPr>
        <w:t xml:space="preserve"> and Black African American</w:t>
      </w:r>
      <w:r>
        <w:rPr>
          <w:rFonts w:ascii="Times New Roman" w:eastAsia="Times New Roman" w:hAnsi="Times New Roman" w:cs="Times New Roman"/>
          <w:sz w:val="24"/>
          <w:szCs w:val="24"/>
          <w:lang w:val="en-US"/>
        </w:rPr>
        <w:t xml:space="preserve"> descendants of US Chattel Slavery</w:t>
      </w:r>
      <w:r w:rsidRPr="00827CB5">
        <w:rPr>
          <w:rFonts w:ascii="Times New Roman" w:eastAsia="Times New Roman" w:hAnsi="Times New Roman" w:cs="Times New Roman"/>
          <w:sz w:val="24"/>
          <w:szCs w:val="24"/>
          <w:lang w:val="en-US"/>
        </w:rPr>
        <w:t xml:space="preserve"> </w:t>
      </w:r>
      <w:r w:rsidRPr="00F946B8">
        <w:rPr>
          <w:rFonts w:ascii="Times New Roman" w:eastAsia="Times New Roman" w:hAnsi="Times New Roman" w:cs="Times New Roman"/>
          <w:sz w:val="24"/>
          <w:szCs w:val="24"/>
        </w:rPr>
        <w:t>who identify as Baptist Christians living in Orange County, California</w:t>
      </w:r>
      <w:r w:rsidRPr="00827CB5">
        <w:rPr>
          <w:rFonts w:ascii="Times New Roman" w:eastAsia="Times New Roman" w:hAnsi="Times New Roman" w:cs="Times New Roman"/>
          <w:sz w:val="24"/>
          <w:szCs w:val="24"/>
          <w:lang w:val="en-US"/>
        </w:rPr>
        <w:t>.</w:t>
      </w:r>
    </w:p>
    <w:p w14:paraId="3DE35F1E" w14:textId="17F38798" w:rsidR="00103035" w:rsidRDefault="00103035" w:rsidP="00103035">
      <w:pPr>
        <w:rPr>
          <w:rFonts w:ascii="Times New Roman" w:eastAsia="Times New Roman" w:hAnsi="Times New Roman" w:cs="Times New Roman"/>
          <w:sz w:val="24"/>
          <w:szCs w:val="24"/>
          <w:lang w:val="en-US"/>
        </w:rPr>
      </w:pPr>
    </w:p>
    <w:p w14:paraId="6131E323" w14:textId="785D04BB" w:rsidR="00103035" w:rsidRDefault="00103035" w:rsidP="00A95EF4">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H</w:t>
      </w:r>
      <w:r w:rsidRPr="00A95EF4">
        <w:rPr>
          <w:rFonts w:ascii="Times New Roman" w:eastAsia="Times New Roman" w:hAnsi="Times New Roman" w:cs="Times New Roman"/>
          <w:sz w:val="24"/>
          <w:szCs w:val="24"/>
          <w:vertAlign w:val="subscript"/>
        </w:rPr>
        <w:t>0</w:t>
      </w:r>
      <w:r w:rsidR="001409A3">
        <w:rPr>
          <w:rFonts w:ascii="Times New Roman" w:eastAsia="Times New Roman" w:hAnsi="Times New Roman" w:cs="Times New Roman"/>
          <w:sz w:val="24"/>
          <w:szCs w:val="24"/>
        </w:rPr>
        <w:t>1b</w:t>
      </w:r>
      <w:r>
        <w:rPr>
          <w:rFonts w:ascii="Times New Roman" w:eastAsia="Times New Roman" w:hAnsi="Times New Roman" w:cs="Times New Roman"/>
          <w:sz w:val="24"/>
          <w:szCs w:val="24"/>
        </w:rPr>
        <w:t xml:space="preserve">: </w:t>
      </w:r>
      <w:r w:rsidRPr="00827CB5">
        <w:rPr>
          <w:rFonts w:ascii="Times New Roman" w:eastAsia="Times New Roman" w:hAnsi="Times New Roman" w:cs="Times New Roman"/>
          <w:sz w:val="24"/>
          <w:szCs w:val="24"/>
          <w:lang w:val="en-US"/>
        </w:rPr>
        <w:t xml:space="preserve">There is </w:t>
      </w:r>
      <w:r>
        <w:rPr>
          <w:rFonts w:ascii="Times New Roman" w:eastAsia="Times New Roman" w:hAnsi="Times New Roman" w:cs="Times New Roman"/>
          <w:sz w:val="24"/>
          <w:szCs w:val="24"/>
          <w:lang w:val="en-US"/>
        </w:rPr>
        <w:t>no</w:t>
      </w:r>
      <w:r w:rsidRPr="00827CB5">
        <w:rPr>
          <w:rFonts w:ascii="Times New Roman" w:eastAsia="Times New Roman" w:hAnsi="Times New Roman" w:cs="Times New Roman"/>
          <w:sz w:val="24"/>
          <w:szCs w:val="24"/>
          <w:lang w:val="en-US"/>
        </w:rPr>
        <w:t xml:space="preserve"> statistically significant difference in </w:t>
      </w:r>
      <w:r>
        <w:rPr>
          <w:rFonts w:ascii="Times New Roman" w:eastAsia="Times New Roman" w:hAnsi="Times New Roman" w:cs="Times New Roman"/>
          <w:sz w:val="24"/>
          <w:szCs w:val="24"/>
          <w:lang w:val="en-US"/>
        </w:rPr>
        <w:t>sacrifice scores</w:t>
      </w:r>
      <w:r w:rsidRPr="00827CB5">
        <w:rPr>
          <w:rFonts w:ascii="Times New Roman" w:eastAsia="Times New Roman" w:hAnsi="Times New Roman" w:cs="Times New Roman"/>
          <w:sz w:val="24"/>
          <w:szCs w:val="24"/>
          <w:lang w:val="en-US"/>
        </w:rPr>
        <w:t xml:space="preserve"> between </w:t>
      </w:r>
      <w:r>
        <w:rPr>
          <w:rFonts w:ascii="Times New Roman" w:eastAsia="Times New Roman" w:hAnsi="Times New Roman" w:cs="Times New Roman"/>
          <w:sz w:val="24"/>
          <w:szCs w:val="24"/>
          <w:lang w:val="en-US"/>
        </w:rPr>
        <w:t>W</w:t>
      </w:r>
      <w:r w:rsidRPr="00827CB5">
        <w:rPr>
          <w:rFonts w:ascii="Times New Roman" w:eastAsia="Times New Roman" w:hAnsi="Times New Roman" w:cs="Times New Roman"/>
          <w:sz w:val="24"/>
          <w:szCs w:val="24"/>
          <w:lang w:val="en-US"/>
        </w:rPr>
        <w:t>hite European American</w:t>
      </w:r>
      <w:r>
        <w:rPr>
          <w:rFonts w:ascii="Times New Roman" w:eastAsia="Times New Roman" w:hAnsi="Times New Roman" w:cs="Times New Roman"/>
          <w:sz w:val="24"/>
          <w:szCs w:val="24"/>
          <w:lang w:val="en-US"/>
        </w:rPr>
        <w:t>s</w:t>
      </w:r>
      <w:r w:rsidRPr="00827CB5">
        <w:rPr>
          <w:rFonts w:ascii="Times New Roman" w:eastAsia="Times New Roman" w:hAnsi="Times New Roman" w:cs="Times New Roman"/>
          <w:sz w:val="24"/>
          <w:szCs w:val="24"/>
          <w:lang w:val="en-US"/>
        </w:rPr>
        <w:t xml:space="preserve"> and Black African American</w:t>
      </w:r>
      <w:r>
        <w:rPr>
          <w:rFonts w:ascii="Times New Roman" w:eastAsia="Times New Roman" w:hAnsi="Times New Roman" w:cs="Times New Roman"/>
          <w:sz w:val="24"/>
          <w:szCs w:val="24"/>
          <w:lang w:val="en-US"/>
        </w:rPr>
        <w:t xml:space="preserve"> descendants of US Chattel Slavery</w:t>
      </w:r>
      <w:r w:rsidRPr="00827CB5">
        <w:rPr>
          <w:rFonts w:ascii="Times New Roman" w:eastAsia="Times New Roman" w:hAnsi="Times New Roman" w:cs="Times New Roman"/>
          <w:sz w:val="24"/>
          <w:szCs w:val="24"/>
          <w:lang w:val="en-US"/>
        </w:rPr>
        <w:t xml:space="preserve"> </w:t>
      </w:r>
      <w:r w:rsidRPr="00F946B8">
        <w:rPr>
          <w:rFonts w:ascii="Times New Roman" w:eastAsia="Times New Roman" w:hAnsi="Times New Roman" w:cs="Times New Roman"/>
          <w:sz w:val="24"/>
          <w:szCs w:val="24"/>
        </w:rPr>
        <w:t>who identify as Baptist Christians living in Orange County, California</w:t>
      </w:r>
      <w:r w:rsidRPr="00827CB5">
        <w:rPr>
          <w:rFonts w:ascii="Times New Roman" w:eastAsia="Times New Roman" w:hAnsi="Times New Roman" w:cs="Times New Roman"/>
          <w:sz w:val="24"/>
          <w:szCs w:val="24"/>
          <w:lang w:val="en-US"/>
        </w:rPr>
        <w:t>.</w:t>
      </w:r>
    </w:p>
    <w:p w14:paraId="51E3A163" w14:textId="77777777" w:rsidR="00103035" w:rsidRDefault="00103035" w:rsidP="00103035">
      <w:pPr>
        <w:rPr>
          <w:rFonts w:ascii="Times New Roman" w:eastAsia="Times New Roman" w:hAnsi="Times New Roman" w:cs="Times New Roman"/>
          <w:sz w:val="24"/>
          <w:szCs w:val="24"/>
          <w:lang w:val="en-US"/>
        </w:rPr>
      </w:pPr>
    </w:p>
    <w:p w14:paraId="24B32D7B" w14:textId="1B0E5CF6" w:rsidR="00103035" w:rsidRDefault="00103035" w:rsidP="00A95E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A95EF4">
        <w:rPr>
          <w:rFonts w:ascii="Times New Roman" w:eastAsia="Times New Roman" w:hAnsi="Times New Roman" w:cs="Times New Roman"/>
          <w:sz w:val="24"/>
          <w:szCs w:val="24"/>
          <w:vertAlign w:val="subscript"/>
        </w:rPr>
        <w:t>a</w:t>
      </w:r>
      <w:r w:rsidR="001409A3">
        <w:rPr>
          <w:rFonts w:ascii="Times New Roman" w:eastAsia="Times New Roman" w:hAnsi="Times New Roman" w:cs="Times New Roman"/>
          <w:sz w:val="24"/>
          <w:szCs w:val="24"/>
        </w:rPr>
        <w:t>1b</w:t>
      </w:r>
      <w:r>
        <w:rPr>
          <w:rFonts w:ascii="Times New Roman" w:eastAsia="Times New Roman" w:hAnsi="Times New Roman" w:cs="Times New Roman"/>
          <w:sz w:val="24"/>
          <w:szCs w:val="24"/>
        </w:rPr>
        <w:t xml:space="preserve">: </w:t>
      </w:r>
      <w:r w:rsidRPr="00827CB5">
        <w:rPr>
          <w:rFonts w:ascii="Times New Roman" w:eastAsia="Times New Roman" w:hAnsi="Times New Roman" w:cs="Times New Roman"/>
          <w:sz w:val="24"/>
          <w:szCs w:val="24"/>
          <w:lang w:val="en-US"/>
        </w:rPr>
        <w:t xml:space="preserve">There is </w:t>
      </w:r>
      <w:r>
        <w:rPr>
          <w:rFonts w:ascii="Times New Roman" w:eastAsia="Times New Roman" w:hAnsi="Times New Roman" w:cs="Times New Roman"/>
          <w:sz w:val="24"/>
          <w:szCs w:val="24"/>
          <w:lang w:val="en-US"/>
        </w:rPr>
        <w:t>a</w:t>
      </w:r>
      <w:r w:rsidRPr="00827CB5">
        <w:rPr>
          <w:rFonts w:ascii="Times New Roman" w:eastAsia="Times New Roman" w:hAnsi="Times New Roman" w:cs="Times New Roman"/>
          <w:sz w:val="24"/>
          <w:szCs w:val="24"/>
          <w:lang w:val="en-US"/>
        </w:rPr>
        <w:t xml:space="preserve"> statistically significant difference in </w:t>
      </w:r>
      <w:r>
        <w:rPr>
          <w:rFonts w:ascii="Times New Roman" w:eastAsia="Times New Roman" w:hAnsi="Times New Roman" w:cs="Times New Roman"/>
          <w:sz w:val="24"/>
          <w:szCs w:val="24"/>
          <w:lang w:val="en-US"/>
        </w:rPr>
        <w:t>sacrifice scores</w:t>
      </w:r>
      <w:r w:rsidRPr="00827CB5">
        <w:rPr>
          <w:rFonts w:ascii="Times New Roman" w:eastAsia="Times New Roman" w:hAnsi="Times New Roman" w:cs="Times New Roman"/>
          <w:sz w:val="24"/>
          <w:szCs w:val="24"/>
          <w:lang w:val="en-US"/>
        </w:rPr>
        <w:t xml:space="preserve"> between </w:t>
      </w:r>
      <w:r>
        <w:rPr>
          <w:rFonts w:ascii="Times New Roman" w:eastAsia="Times New Roman" w:hAnsi="Times New Roman" w:cs="Times New Roman"/>
          <w:sz w:val="24"/>
          <w:szCs w:val="24"/>
          <w:lang w:val="en-US"/>
        </w:rPr>
        <w:t>W</w:t>
      </w:r>
      <w:r w:rsidRPr="00827CB5">
        <w:rPr>
          <w:rFonts w:ascii="Times New Roman" w:eastAsia="Times New Roman" w:hAnsi="Times New Roman" w:cs="Times New Roman"/>
          <w:sz w:val="24"/>
          <w:szCs w:val="24"/>
          <w:lang w:val="en-US"/>
        </w:rPr>
        <w:t>hite European American</w:t>
      </w:r>
      <w:r>
        <w:rPr>
          <w:rFonts w:ascii="Times New Roman" w:eastAsia="Times New Roman" w:hAnsi="Times New Roman" w:cs="Times New Roman"/>
          <w:sz w:val="24"/>
          <w:szCs w:val="24"/>
          <w:lang w:val="en-US"/>
        </w:rPr>
        <w:t>s</w:t>
      </w:r>
      <w:r w:rsidRPr="00827CB5">
        <w:rPr>
          <w:rFonts w:ascii="Times New Roman" w:eastAsia="Times New Roman" w:hAnsi="Times New Roman" w:cs="Times New Roman"/>
          <w:sz w:val="24"/>
          <w:szCs w:val="24"/>
          <w:lang w:val="en-US"/>
        </w:rPr>
        <w:t xml:space="preserve"> and Black African American</w:t>
      </w:r>
      <w:r>
        <w:rPr>
          <w:rFonts w:ascii="Times New Roman" w:eastAsia="Times New Roman" w:hAnsi="Times New Roman" w:cs="Times New Roman"/>
          <w:sz w:val="24"/>
          <w:szCs w:val="24"/>
          <w:lang w:val="en-US"/>
        </w:rPr>
        <w:t xml:space="preserve"> descendants of US Chattel Slavery</w:t>
      </w:r>
      <w:r w:rsidRPr="00827CB5">
        <w:rPr>
          <w:rFonts w:ascii="Times New Roman" w:eastAsia="Times New Roman" w:hAnsi="Times New Roman" w:cs="Times New Roman"/>
          <w:sz w:val="24"/>
          <w:szCs w:val="24"/>
          <w:lang w:val="en-US"/>
        </w:rPr>
        <w:t xml:space="preserve"> </w:t>
      </w:r>
      <w:r w:rsidRPr="00F946B8">
        <w:rPr>
          <w:rFonts w:ascii="Times New Roman" w:eastAsia="Times New Roman" w:hAnsi="Times New Roman" w:cs="Times New Roman"/>
          <w:sz w:val="24"/>
          <w:szCs w:val="24"/>
        </w:rPr>
        <w:t>who identify as Baptist Christians living in Orange County, California</w:t>
      </w:r>
      <w:r w:rsidRPr="00827CB5">
        <w:rPr>
          <w:rFonts w:ascii="Times New Roman" w:eastAsia="Times New Roman" w:hAnsi="Times New Roman" w:cs="Times New Roman"/>
          <w:sz w:val="24"/>
          <w:szCs w:val="24"/>
          <w:lang w:val="en-US"/>
        </w:rPr>
        <w:t>.</w:t>
      </w:r>
    </w:p>
    <w:p w14:paraId="74A589AA" w14:textId="136F4BA1" w:rsidR="00103035" w:rsidRDefault="00103035" w:rsidP="00103035">
      <w:pPr>
        <w:rPr>
          <w:rFonts w:ascii="Times New Roman" w:eastAsia="Times New Roman" w:hAnsi="Times New Roman" w:cs="Times New Roman"/>
          <w:sz w:val="24"/>
          <w:szCs w:val="24"/>
        </w:rPr>
      </w:pPr>
    </w:p>
    <w:p w14:paraId="777CE6EB" w14:textId="1F86C704" w:rsidR="00103035" w:rsidRDefault="00103035" w:rsidP="00A95EF4">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H</w:t>
      </w:r>
      <w:r w:rsidRPr="00A95EF4">
        <w:rPr>
          <w:rFonts w:ascii="Times New Roman" w:eastAsia="Times New Roman" w:hAnsi="Times New Roman" w:cs="Times New Roman"/>
          <w:sz w:val="24"/>
          <w:szCs w:val="24"/>
          <w:vertAlign w:val="subscript"/>
        </w:rPr>
        <w:t>0</w:t>
      </w:r>
      <w:r w:rsidR="001409A3">
        <w:rPr>
          <w:rFonts w:ascii="Times New Roman" w:eastAsia="Times New Roman" w:hAnsi="Times New Roman" w:cs="Times New Roman"/>
          <w:sz w:val="24"/>
          <w:szCs w:val="24"/>
        </w:rPr>
        <w:t>1c</w:t>
      </w:r>
      <w:r>
        <w:rPr>
          <w:rFonts w:ascii="Times New Roman" w:eastAsia="Times New Roman" w:hAnsi="Times New Roman" w:cs="Times New Roman"/>
          <w:sz w:val="24"/>
          <w:szCs w:val="24"/>
        </w:rPr>
        <w:t xml:space="preserve">: </w:t>
      </w:r>
      <w:r w:rsidRPr="00827CB5">
        <w:rPr>
          <w:rFonts w:ascii="Times New Roman" w:eastAsia="Times New Roman" w:hAnsi="Times New Roman" w:cs="Times New Roman"/>
          <w:sz w:val="24"/>
          <w:szCs w:val="24"/>
          <w:lang w:val="en-US"/>
        </w:rPr>
        <w:t xml:space="preserve">There is </w:t>
      </w:r>
      <w:r>
        <w:rPr>
          <w:rFonts w:ascii="Times New Roman" w:eastAsia="Times New Roman" w:hAnsi="Times New Roman" w:cs="Times New Roman"/>
          <w:sz w:val="24"/>
          <w:szCs w:val="24"/>
          <w:lang w:val="en-US"/>
        </w:rPr>
        <w:t>no</w:t>
      </w:r>
      <w:r w:rsidRPr="00827CB5">
        <w:rPr>
          <w:rFonts w:ascii="Times New Roman" w:eastAsia="Times New Roman" w:hAnsi="Times New Roman" w:cs="Times New Roman"/>
          <w:sz w:val="24"/>
          <w:szCs w:val="24"/>
          <w:lang w:val="en-US"/>
        </w:rPr>
        <w:t xml:space="preserve"> statistically significant difference in </w:t>
      </w:r>
      <w:r w:rsidR="008E0D27">
        <w:rPr>
          <w:rFonts w:ascii="Times New Roman" w:eastAsia="Times New Roman" w:hAnsi="Times New Roman" w:cs="Times New Roman"/>
          <w:sz w:val="24"/>
          <w:szCs w:val="24"/>
          <w:lang w:val="en-US"/>
        </w:rPr>
        <w:t>“negotiating a new normal”</w:t>
      </w:r>
      <w:r>
        <w:rPr>
          <w:rFonts w:ascii="Times New Roman" w:eastAsia="Times New Roman" w:hAnsi="Times New Roman" w:cs="Times New Roman"/>
          <w:sz w:val="24"/>
          <w:szCs w:val="24"/>
          <w:lang w:val="en-US"/>
        </w:rPr>
        <w:t xml:space="preserve"> scores</w:t>
      </w:r>
      <w:r w:rsidRPr="00827CB5">
        <w:rPr>
          <w:rFonts w:ascii="Times New Roman" w:eastAsia="Times New Roman" w:hAnsi="Times New Roman" w:cs="Times New Roman"/>
          <w:sz w:val="24"/>
          <w:szCs w:val="24"/>
          <w:lang w:val="en-US"/>
        </w:rPr>
        <w:t xml:space="preserve"> between </w:t>
      </w:r>
      <w:r>
        <w:rPr>
          <w:rFonts w:ascii="Times New Roman" w:eastAsia="Times New Roman" w:hAnsi="Times New Roman" w:cs="Times New Roman"/>
          <w:sz w:val="24"/>
          <w:szCs w:val="24"/>
          <w:lang w:val="en-US"/>
        </w:rPr>
        <w:t>W</w:t>
      </w:r>
      <w:r w:rsidRPr="00827CB5">
        <w:rPr>
          <w:rFonts w:ascii="Times New Roman" w:eastAsia="Times New Roman" w:hAnsi="Times New Roman" w:cs="Times New Roman"/>
          <w:sz w:val="24"/>
          <w:szCs w:val="24"/>
          <w:lang w:val="en-US"/>
        </w:rPr>
        <w:t>hite European American</w:t>
      </w:r>
      <w:r>
        <w:rPr>
          <w:rFonts w:ascii="Times New Roman" w:eastAsia="Times New Roman" w:hAnsi="Times New Roman" w:cs="Times New Roman"/>
          <w:sz w:val="24"/>
          <w:szCs w:val="24"/>
          <w:lang w:val="en-US"/>
        </w:rPr>
        <w:t>s</w:t>
      </w:r>
      <w:r w:rsidRPr="00827CB5">
        <w:rPr>
          <w:rFonts w:ascii="Times New Roman" w:eastAsia="Times New Roman" w:hAnsi="Times New Roman" w:cs="Times New Roman"/>
          <w:sz w:val="24"/>
          <w:szCs w:val="24"/>
          <w:lang w:val="en-US"/>
        </w:rPr>
        <w:t xml:space="preserve"> and Black African American</w:t>
      </w:r>
      <w:r>
        <w:rPr>
          <w:rFonts w:ascii="Times New Roman" w:eastAsia="Times New Roman" w:hAnsi="Times New Roman" w:cs="Times New Roman"/>
          <w:sz w:val="24"/>
          <w:szCs w:val="24"/>
          <w:lang w:val="en-US"/>
        </w:rPr>
        <w:t xml:space="preserve"> descendants of US Chattel Slavery</w:t>
      </w:r>
      <w:r w:rsidRPr="00827CB5">
        <w:rPr>
          <w:rFonts w:ascii="Times New Roman" w:eastAsia="Times New Roman" w:hAnsi="Times New Roman" w:cs="Times New Roman"/>
          <w:sz w:val="24"/>
          <w:szCs w:val="24"/>
          <w:lang w:val="en-US"/>
        </w:rPr>
        <w:t xml:space="preserve"> </w:t>
      </w:r>
      <w:r w:rsidRPr="00F946B8">
        <w:rPr>
          <w:rFonts w:ascii="Times New Roman" w:eastAsia="Times New Roman" w:hAnsi="Times New Roman" w:cs="Times New Roman"/>
          <w:sz w:val="24"/>
          <w:szCs w:val="24"/>
        </w:rPr>
        <w:t>who identify as Baptist Christians living in Orange County, California</w:t>
      </w:r>
      <w:r w:rsidRPr="00827CB5">
        <w:rPr>
          <w:rFonts w:ascii="Times New Roman" w:eastAsia="Times New Roman" w:hAnsi="Times New Roman" w:cs="Times New Roman"/>
          <w:sz w:val="24"/>
          <w:szCs w:val="24"/>
          <w:lang w:val="en-US"/>
        </w:rPr>
        <w:t>.</w:t>
      </w:r>
    </w:p>
    <w:p w14:paraId="0DB3B6AB" w14:textId="77777777" w:rsidR="00103035" w:rsidRDefault="00103035" w:rsidP="00103035">
      <w:pPr>
        <w:rPr>
          <w:rFonts w:ascii="Times New Roman" w:eastAsia="Times New Roman" w:hAnsi="Times New Roman" w:cs="Times New Roman"/>
          <w:sz w:val="24"/>
          <w:szCs w:val="24"/>
          <w:lang w:val="en-US"/>
        </w:rPr>
      </w:pPr>
    </w:p>
    <w:p w14:paraId="75322275" w14:textId="0624FA34" w:rsidR="00103035" w:rsidRDefault="00103035" w:rsidP="00A95EF4">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H</w:t>
      </w:r>
      <w:r w:rsidRPr="00A95EF4">
        <w:rPr>
          <w:rFonts w:ascii="Times New Roman" w:eastAsia="Times New Roman" w:hAnsi="Times New Roman" w:cs="Times New Roman"/>
          <w:sz w:val="24"/>
          <w:szCs w:val="24"/>
          <w:vertAlign w:val="subscript"/>
        </w:rPr>
        <w:t>a</w:t>
      </w:r>
      <w:r w:rsidR="001409A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1409A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Pr="00827CB5">
        <w:rPr>
          <w:rFonts w:ascii="Times New Roman" w:eastAsia="Times New Roman" w:hAnsi="Times New Roman" w:cs="Times New Roman"/>
          <w:sz w:val="24"/>
          <w:szCs w:val="24"/>
          <w:lang w:val="en-US"/>
        </w:rPr>
        <w:t xml:space="preserve">There is </w:t>
      </w:r>
      <w:r>
        <w:rPr>
          <w:rFonts w:ascii="Times New Roman" w:eastAsia="Times New Roman" w:hAnsi="Times New Roman" w:cs="Times New Roman"/>
          <w:sz w:val="24"/>
          <w:szCs w:val="24"/>
          <w:lang w:val="en-US"/>
        </w:rPr>
        <w:t>a</w:t>
      </w:r>
      <w:r w:rsidRPr="00827CB5">
        <w:rPr>
          <w:rFonts w:ascii="Times New Roman" w:eastAsia="Times New Roman" w:hAnsi="Times New Roman" w:cs="Times New Roman"/>
          <w:sz w:val="24"/>
          <w:szCs w:val="24"/>
          <w:lang w:val="en-US"/>
        </w:rPr>
        <w:t xml:space="preserve"> statistically significant difference in </w:t>
      </w:r>
      <w:r w:rsidR="008E0D27">
        <w:rPr>
          <w:rFonts w:ascii="Times New Roman" w:eastAsia="Times New Roman" w:hAnsi="Times New Roman" w:cs="Times New Roman"/>
          <w:sz w:val="24"/>
          <w:szCs w:val="24"/>
          <w:lang w:val="en-US"/>
        </w:rPr>
        <w:t xml:space="preserve">“negotiating a new normal” </w:t>
      </w:r>
      <w:r>
        <w:rPr>
          <w:rFonts w:ascii="Times New Roman" w:eastAsia="Times New Roman" w:hAnsi="Times New Roman" w:cs="Times New Roman"/>
          <w:sz w:val="24"/>
          <w:szCs w:val="24"/>
          <w:lang w:val="en-US"/>
        </w:rPr>
        <w:t>scores</w:t>
      </w:r>
      <w:r w:rsidRPr="00827CB5">
        <w:rPr>
          <w:rFonts w:ascii="Times New Roman" w:eastAsia="Times New Roman" w:hAnsi="Times New Roman" w:cs="Times New Roman"/>
          <w:sz w:val="24"/>
          <w:szCs w:val="24"/>
          <w:lang w:val="en-US"/>
        </w:rPr>
        <w:t xml:space="preserve"> between </w:t>
      </w:r>
      <w:r>
        <w:rPr>
          <w:rFonts w:ascii="Times New Roman" w:eastAsia="Times New Roman" w:hAnsi="Times New Roman" w:cs="Times New Roman"/>
          <w:sz w:val="24"/>
          <w:szCs w:val="24"/>
          <w:lang w:val="en-US"/>
        </w:rPr>
        <w:t>W</w:t>
      </w:r>
      <w:r w:rsidRPr="00827CB5">
        <w:rPr>
          <w:rFonts w:ascii="Times New Roman" w:eastAsia="Times New Roman" w:hAnsi="Times New Roman" w:cs="Times New Roman"/>
          <w:sz w:val="24"/>
          <w:szCs w:val="24"/>
          <w:lang w:val="en-US"/>
        </w:rPr>
        <w:t>hite European American</w:t>
      </w:r>
      <w:r>
        <w:rPr>
          <w:rFonts w:ascii="Times New Roman" w:eastAsia="Times New Roman" w:hAnsi="Times New Roman" w:cs="Times New Roman"/>
          <w:sz w:val="24"/>
          <w:szCs w:val="24"/>
          <w:lang w:val="en-US"/>
        </w:rPr>
        <w:t>s</w:t>
      </w:r>
      <w:r w:rsidRPr="00827CB5">
        <w:rPr>
          <w:rFonts w:ascii="Times New Roman" w:eastAsia="Times New Roman" w:hAnsi="Times New Roman" w:cs="Times New Roman"/>
          <w:sz w:val="24"/>
          <w:szCs w:val="24"/>
          <w:lang w:val="en-US"/>
        </w:rPr>
        <w:t xml:space="preserve"> and Black African American</w:t>
      </w:r>
      <w:r>
        <w:rPr>
          <w:rFonts w:ascii="Times New Roman" w:eastAsia="Times New Roman" w:hAnsi="Times New Roman" w:cs="Times New Roman"/>
          <w:sz w:val="24"/>
          <w:szCs w:val="24"/>
          <w:lang w:val="en-US"/>
        </w:rPr>
        <w:t xml:space="preserve"> descendants of US Chattel Slavery</w:t>
      </w:r>
      <w:r w:rsidRPr="00827CB5">
        <w:rPr>
          <w:rFonts w:ascii="Times New Roman" w:eastAsia="Times New Roman" w:hAnsi="Times New Roman" w:cs="Times New Roman"/>
          <w:sz w:val="24"/>
          <w:szCs w:val="24"/>
          <w:lang w:val="en-US"/>
        </w:rPr>
        <w:t xml:space="preserve"> </w:t>
      </w:r>
      <w:r w:rsidRPr="00F946B8">
        <w:rPr>
          <w:rFonts w:ascii="Times New Roman" w:eastAsia="Times New Roman" w:hAnsi="Times New Roman" w:cs="Times New Roman"/>
          <w:sz w:val="24"/>
          <w:szCs w:val="24"/>
        </w:rPr>
        <w:t>who identify as Baptist Christians living in Orange County, California</w:t>
      </w:r>
      <w:r w:rsidRPr="00827CB5">
        <w:rPr>
          <w:rFonts w:ascii="Times New Roman" w:eastAsia="Times New Roman" w:hAnsi="Times New Roman" w:cs="Times New Roman"/>
          <w:sz w:val="24"/>
          <w:szCs w:val="24"/>
          <w:lang w:val="en-US"/>
        </w:rPr>
        <w:t>.</w:t>
      </w:r>
    </w:p>
    <w:p w14:paraId="1BC92A65" w14:textId="77777777" w:rsidR="004A0F26" w:rsidRDefault="004A0F26" w:rsidP="00A95EF4">
      <w:pPr>
        <w:ind w:firstLine="720"/>
        <w:rPr>
          <w:rFonts w:ascii="Times New Roman" w:eastAsia="Times New Roman" w:hAnsi="Times New Roman" w:cs="Times New Roman"/>
          <w:sz w:val="24"/>
          <w:szCs w:val="24"/>
        </w:rPr>
      </w:pPr>
    </w:p>
    <w:p w14:paraId="00000044" w14:textId="77777777" w:rsidR="00971517" w:rsidRDefault="00000000">
      <w:pPr>
        <w:pStyle w:val="Heading1"/>
        <w:pBdr>
          <w:top w:val="nil"/>
          <w:left w:val="nil"/>
          <w:bottom w:val="nil"/>
          <w:right w:val="nil"/>
          <w:between w:val="nil"/>
        </w:pBdr>
      </w:pPr>
      <w:bookmarkStart w:id="37" w:name="_z6w7vlxv7xql" w:colFirst="0" w:colLast="0"/>
      <w:bookmarkEnd w:id="37"/>
      <w:r>
        <w:t>Data Analysis Plan</w:t>
      </w:r>
    </w:p>
    <w:p w14:paraId="00000045" w14:textId="77777777" w:rsidR="00971517"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Quantitative:</w:t>
      </w:r>
    </w:p>
    <w:p w14:paraId="00000046" w14:textId="77777777" w:rsidR="00971517" w:rsidRDefault="00971517">
      <w:pPr>
        <w:rPr>
          <w:rFonts w:ascii="Times New Roman" w:eastAsia="Times New Roman" w:hAnsi="Times New Roman" w:cs="Times New Roman"/>
          <w:sz w:val="24"/>
          <w:szCs w:val="24"/>
        </w:rPr>
      </w:pPr>
    </w:p>
    <w:p w14:paraId="00000047" w14:textId="77777777" w:rsidR="009715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p>
    <w:p w14:paraId="00000048" w14:textId="77777777" w:rsidR="00971517" w:rsidRDefault="00971517">
      <w:pPr>
        <w:rPr>
          <w:rFonts w:ascii="Times New Roman" w:eastAsia="Times New Roman" w:hAnsi="Times New Roman" w:cs="Times New Roman"/>
          <w:sz w:val="24"/>
          <w:szCs w:val="24"/>
        </w:rPr>
      </w:pPr>
    </w:p>
    <w:p w14:paraId="00000049" w14:textId="77777777" w:rsidR="009715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Pearson’s Product Moment of Correlation (parametric) or Spearman’s Rank Correlation (nonparametric) to test the hypotheses for statistically significant relationships.</w:t>
      </w:r>
    </w:p>
    <w:p w14:paraId="0000004A" w14:textId="77777777" w:rsidR="00971517" w:rsidRDefault="00971517">
      <w:pPr>
        <w:rPr>
          <w:rFonts w:ascii="Times New Roman" w:eastAsia="Times New Roman" w:hAnsi="Times New Roman" w:cs="Times New Roman"/>
          <w:sz w:val="24"/>
          <w:szCs w:val="24"/>
        </w:rPr>
      </w:pPr>
    </w:p>
    <w:p w14:paraId="0000004B" w14:textId="77777777" w:rsidR="009715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a t-Test (parametric) or a Mann-Whitney U procedure (nonparametric) to test the hypotheses for statistically significant differences.</w:t>
      </w:r>
    </w:p>
    <w:p w14:paraId="0000004C" w14:textId="77777777" w:rsidR="00971517" w:rsidRDefault="00971517">
      <w:pPr>
        <w:rPr>
          <w:rFonts w:ascii="Times New Roman" w:eastAsia="Times New Roman" w:hAnsi="Times New Roman" w:cs="Times New Roman"/>
          <w:sz w:val="24"/>
          <w:szCs w:val="24"/>
        </w:rPr>
      </w:pPr>
    </w:p>
    <w:p w14:paraId="00000051" w14:textId="77777777" w:rsidR="00971517" w:rsidRDefault="00971517">
      <w:pPr>
        <w:rPr>
          <w:rFonts w:ascii="Times New Roman" w:eastAsia="Times New Roman" w:hAnsi="Times New Roman" w:cs="Times New Roman"/>
          <w:sz w:val="24"/>
          <w:szCs w:val="24"/>
        </w:rPr>
      </w:pPr>
    </w:p>
    <w:sectPr w:rsidR="009715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urtis McClane" w:date="2023-11-30T11:26:00Z" w:initials="CM">
    <w:p w14:paraId="19DD5C5F" w14:textId="77777777" w:rsidR="00A1749A" w:rsidRDefault="00A1749A" w:rsidP="00AC43C0">
      <w:pPr>
        <w:pStyle w:val="CommentText"/>
      </w:pPr>
      <w:r>
        <w:rPr>
          <w:rStyle w:val="CommentReference"/>
        </w:rPr>
        <w:annotationRef/>
      </w:r>
      <w:r>
        <w:t>For the Prospectus, I am wondering if a succinct definition in parenthesis should be included here?</w:t>
      </w:r>
    </w:p>
  </w:comment>
  <w:comment w:id="4" w:author="William Summerville" w:date="2023-12-07T06:11:00Z" w:initials="WS">
    <w:p w14:paraId="26AC4308" w14:textId="77777777" w:rsidR="009F5C52" w:rsidRDefault="009F5C52" w:rsidP="00466461">
      <w:pPr>
        <w:pStyle w:val="CommentText"/>
      </w:pPr>
      <w:r>
        <w:rPr>
          <w:rStyle w:val="CommentReference"/>
        </w:rPr>
        <w:annotationRef/>
      </w:r>
      <w:r>
        <w:t xml:space="preserve">Should it? Dr. Reichard didn't suggest so. The operational definition is later identified. </w:t>
      </w:r>
    </w:p>
  </w:comment>
  <w:comment w:id="6" w:author="Curtis McClane" w:date="2023-11-30T11:26:00Z" w:initials="CM">
    <w:p w14:paraId="7C1887E4" w14:textId="70C7A886" w:rsidR="00A1749A" w:rsidRDefault="00A1749A" w:rsidP="004C733B">
      <w:pPr>
        <w:pStyle w:val="CommentText"/>
      </w:pPr>
      <w:r>
        <w:rPr>
          <w:rStyle w:val="CommentReference"/>
        </w:rPr>
        <w:annotationRef/>
      </w:r>
      <w:r>
        <w:t>Is the word "novel" necessary?</w:t>
      </w:r>
    </w:p>
  </w:comment>
  <w:comment w:id="7" w:author="William Summerville" w:date="2023-12-07T06:12:00Z" w:initials="WS">
    <w:p w14:paraId="1FE5361F" w14:textId="77777777" w:rsidR="009F5C52" w:rsidRDefault="009F5C52" w:rsidP="008F4360">
      <w:pPr>
        <w:pStyle w:val="CommentText"/>
      </w:pPr>
      <w:r>
        <w:rPr>
          <w:rStyle w:val="CommentReference"/>
        </w:rPr>
        <w:annotationRef/>
      </w:r>
      <w:r>
        <w:t xml:space="preserve">The word "novel" was suggested by Dr. Reichard. </w:t>
      </w:r>
    </w:p>
  </w:comment>
  <w:comment w:id="8" w:author="Curtis McClane" w:date="2023-11-30T11:27:00Z" w:initials="CM">
    <w:p w14:paraId="2E59F771" w14:textId="02CA31AE" w:rsidR="00A1749A" w:rsidRDefault="00A1749A" w:rsidP="000E1E1D">
      <w:pPr>
        <w:pStyle w:val="CommentText"/>
      </w:pPr>
      <w:r>
        <w:rPr>
          <w:rStyle w:val="CommentReference"/>
        </w:rPr>
        <w:annotationRef/>
      </w:r>
      <w:r>
        <w:t xml:space="preserve">I wonder about a measuring instrument contributing to something. Different language seems to be required here. </w:t>
      </w:r>
    </w:p>
  </w:comment>
  <w:comment w:id="9" w:author="William Summerville" w:date="2023-12-07T06:13:00Z" w:initials="WS">
    <w:p w14:paraId="60119556" w14:textId="77777777" w:rsidR="009F5C52" w:rsidRDefault="009F5C52" w:rsidP="00C6172A">
      <w:pPr>
        <w:pStyle w:val="CommentText"/>
      </w:pPr>
      <w:r>
        <w:rPr>
          <w:rStyle w:val="CommentReference"/>
        </w:rPr>
        <w:annotationRef/>
      </w:r>
      <w:r>
        <w:t>Once again, Dr. Reichard suggested this language.</w:t>
      </w:r>
    </w:p>
  </w:comment>
  <w:comment w:id="12" w:author="Curtis McClane" w:date="2023-11-30T11:29:00Z" w:initials="CM">
    <w:p w14:paraId="681995D2" w14:textId="3B3C0D51" w:rsidR="00A1749A" w:rsidRDefault="00A1749A" w:rsidP="00D852E8">
      <w:pPr>
        <w:pStyle w:val="CommentText"/>
      </w:pPr>
      <w:r>
        <w:rPr>
          <w:rStyle w:val="CommentReference"/>
        </w:rPr>
        <w:annotationRef/>
      </w:r>
      <w:r>
        <w:t>"White supremacy" is introduced here in the background of the problem. But there is no mention of it in the Problem Statement or Purpose Statement. Isn't there a huge philosophical assumption being made here?</w:t>
      </w:r>
    </w:p>
  </w:comment>
  <w:comment w:id="13" w:author="William Summerville" w:date="2023-12-07T06:15:00Z" w:initials="WS">
    <w:p w14:paraId="2584864F" w14:textId="77777777" w:rsidR="009F5C52" w:rsidRDefault="009F5C52" w:rsidP="00B729BE">
      <w:pPr>
        <w:pStyle w:val="CommentText"/>
      </w:pPr>
      <w:r>
        <w:rPr>
          <w:rStyle w:val="CommentReference"/>
        </w:rPr>
        <w:annotationRef/>
      </w:r>
      <w:r>
        <w:t>White supremacy is a lack of cultural metriopathy as identified in the work from who I am quoting in Dr. Robert P. Jones.</w:t>
      </w:r>
    </w:p>
  </w:comment>
  <w:comment w:id="14" w:author="William Summerville" w:date="2023-12-07T06:57:00Z" w:initials="WS">
    <w:p w14:paraId="25832671" w14:textId="77777777" w:rsidR="00D168D9" w:rsidRDefault="00D168D9" w:rsidP="00C3740D">
      <w:pPr>
        <w:pStyle w:val="CommentText"/>
      </w:pPr>
      <w:r>
        <w:rPr>
          <w:rStyle w:val="CommentReference"/>
        </w:rPr>
        <w:annotationRef/>
      </w:r>
      <w:r>
        <w:t xml:space="preserve">What's the recommendation of how to elaborate on the background of a problem that has to be identified? </w:t>
      </w:r>
    </w:p>
  </w:comment>
  <w:comment w:id="15" w:author="Curtis McClane" w:date="2023-11-30T11:31:00Z" w:initials="CM">
    <w:p w14:paraId="49452E14" w14:textId="52008B95" w:rsidR="00A1749A" w:rsidRDefault="00A1749A" w:rsidP="00C350DD">
      <w:pPr>
        <w:pStyle w:val="CommentText"/>
      </w:pPr>
      <w:r>
        <w:rPr>
          <w:rStyle w:val="CommentReference"/>
        </w:rPr>
        <w:annotationRef/>
      </w:r>
      <w:r>
        <w:t xml:space="preserve">This highlighted statement seems to be overly drawn in its wide sweeping claim. </w:t>
      </w:r>
    </w:p>
  </w:comment>
  <w:comment w:id="16" w:author="William Summerville" w:date="2023-12-07T06:18:00Z" w:initials="WS">
    <w:p w14:paraId="74663267" w14:textId="77777777" w:rsidR="009F5C52" w:rsidRDefault="009F5C52" w:rsidP="001F2292">
      <w:pPr>
        <w:pStyle w:val="CommentText"/>
      </w:pPr>
      <w:r>
        <w:rPr>
          <w:rStyle w:val="CommentReference"/>
        </w:rPr>
        <w:annotationRef/>
      </w:r>
      <w:r>
        <w:t>This is a paraphrase and quote from Dr. Jones, who's data asserts this claim.</w:t>
      </w:r>
    </w:p>
  </w:comment>
  <w:comment w:id="17" w:author="Curtis McClane" w:date="2023-11-30T11:33:00Z" w:initials="CM">
    <w:p w14:paraId="6050BEA9" w14:textId="3A03AEC6" w:rsidR="00A1749A" w:rsidRDefault="00A1749A" w:rsidP="005001CA">
      <w:pPr>
        <w:pStyle w:val="CommentText"/>
      </w:pPr>
      <w:r>
        <w:rPr>
          <w:rStyle w:val="CommentReference"/>
        </w:rPr>
        <w:annotationRef/>
      </w:r>
      <w:r>
        <w:t xml:space="preserve">What does a "collective conscious" mean? And, are we assuming too much that would be difficult to demonstrate empirically? </w:t>
      </w:r>
    </w:p>
  </w:comment>
  <w:comment w:id="18" w:author="William Summerville" w:date="2023-12-07T06:27:00Z" w:initials="WS">
    <w:p w14:paraId="5BA8B65E" w14:textId="77777777" w:rsidR="00303A9B" w:rsidRDefault="00303A9B" w:rsidP="00D405EA">
      <w:pPr>
        <w:pStyle w:val="CommentText"/>
      </w:pPr>
      <w:r>
        <w:rPr>
          <w:rStyle w:val="CommentReference"/>
        </w:rPr>
        <w:annotationRef/>
      </w:r>
      <w:r>
        <w:t>This could be identified in observations of what historians from different time periods up to present day have located. Along with, expanding this statement to share about the philosophy of the Father of Nationalism.</w:t>
      </w:r>
    </w:p>
  </w:comment>
  <w:comment w:id="19" w:author="Curtis McClane" w:date="2023-11-30T11:35:00Z" w:initials="CM">
    <w:p w14:paraId="3F7DAA7B" w14:textId="2AB2028E" w:rsidR="00A1749A" w:rsidRDefault="00A1749A" w:rsidP="00225225">
      <w:pPr>
        <w:pStyle w:val="CommentText"/>
      </w:pPr>
      <w:r>
        <w:rPr>
          <w:rStyle w:val="CommentReference"/>
        </w:rPr>
        <w:annotationRef/>
      </w:r>
      <w:r>
        <w:t>I have never heard this phrase used before. Does it need to be defined?</w:t>
      </w:r>
    </w:p>
  </w:comment>
  <w:comment w:id="20" w:author="William Summerville" w:date="2023-12-07T06:29:00Z" w:initials="WS">
    <w:p w14:paraId="4AC72810" w14:textId="77777777" w:rsidR="00303A9B" w:rsidRDefault="00303A9B" w:rsidP="00637126">
      <w:pPr>
        <w:pStyle w:val="CommentText"/>
      </w:pPr>
      <w:r>
        <w:rPr>
          <w:rStyle w:val="CommentReference"/>
        </w:rPr>
        <w:annotationRef/>
      </w:r>
      <w:r>
        <w:t xml:space="preserve">This is a paraphrase from the work of Dr. Jaqueline Battalora - The birth of white nation, which I should quote her here and flesh out this understanding in Chapter 2 as well. </w:t>
      </w:r>
    </w:p>
  </w:comment>
  <w:comment w:id="21" w:author="Curtis McClane" w:date="2023-11-30T11:38:00Z" w:initials="CM">
    <w:p w14:paraId="1307893E" w14:textId="019AB606" w:rsidR="005576AF" w:rsidRDefault="005576AF" w:rsidP="00CF4267">
      <w:pPr>
        <w:pStyle w:val="CommentText"/>
      </w:pPr>
      <w:r>
        <w:rPr>
          <w:rStyle w:val="CommentReference"/>
        </w:rPr>
        <w:annotationRef/>
      </w:r>
      <w:r>
        <w:t xml:space="preserve">This needs to be phrased a little differently. It is not just a project, it is research. And I am wondering about the idea of novel concept being able to close a gap. </w:t>
      </w:r>
    </w:p>
  </w:comment>
  <w:comment w:id="22" w:author="William Summerville" w:date="2023-12-07T06:34:00Z" w:initials="WS">
    <w:p w14:paraId="5EDF0BB4" w14:textId="77777777" w:rsidR="008E7E94" w:rsidRDefault="008E7E94" w:rsidP="00285A5D">
      <w:pPr>
        <w:pStyle w:val="CommentText"/>
      </w:pPr>
      <w:r>
        <w:rPr>
          <w:rStyle w:val="CommentReference"/>
        </w:rPr>
        <w:annotationRef/>
      </w:r>
      <w:r>
        <w:t>I will remove project to stating research. Once again, "novel" came from Dr. Reichard, yet this is something we can discuss with him and the group.</w:t>
      </w:r>
    </w:p>
  </w:comment>
  <w:comment w:id="23" w:author="William Summerville" w:date="2023-11-27T23:14:00Z" w:initials="WS">
    <w:p w14:paraId="5D803C2A" w14:textId="5A88F785" w:rsidR="002568B0" w:rsidRDefault="002568B0" w:rsidP="0036791A">
      <w:pPr>
        <w:pStyle w:val="CommentText"/>
      </w:pPr>
      <w:r>
        <w:rPr>
          <w:rStyle w:val="CommentReference"/>
        </w:rPr>
        <w:annotationRef/>
      </w:r>
      <w:r>
        <w:t>Provide the Health Equity for African American's League</w:t>
      </w:r>
    </w:p>
  </w:comment>
  <w:comment w:id="26" w:author="Curtis McClane" w:date="2023-11-30T11:41:00Z" w:initials="CM">
    <w:p w14:paraId="08F18831" w14:textId="77777777" w:rsidR="005576AF" w:rsidRDefault="005576AF" w:rsidP="006C37E7">
      <w:pPr>
        <w:pStyle w:val="CommentText"/>
      </w:pPr>
      <w:r>
        <w:rPr>
          <w:rStyle w:val="CommentReference"/>
        </w:rPr>
        <w:annotationRef/>
      </w:r>
      <w:r>
        <w:t>Is the core issue "equity," or is it empathy? If it is equity, how does the operational definition of cultural metriopathy get at this?</w:t>
      </w:r>
    </w:p>
  </w:comment>
  <w:comment w:id="27" w:author="William Summerville" w:date="2023-12-07T06:39:00Z" w:initials="WS">
    <w:p w14:paraId="7F65BF3E" w14:textId="77777777" w:rsidR="008E7E94" w:rsidRDefault="008E7E94" w:rsidP="00B47D4F">
      <w:pPr>
        <w:pStyle w:val="CommentText"/>
      </w:pPr>
      <w:r>
        <w:rPr>
          <w:rStyle w:val="CommentReference"/>
        </w:rPr>
        <w:annotationRef/>
      </w:r>
      <w:r>
        <w:t>Metriopathy is measuring empathy for equity. In this instance, it's racial, lineage cultural between two different groups. Hence, the novel concept… We will need to discuss if we have to or need to put in parenthesis of the operational definition of cultural metriopathy more often.</w:t>
      </w:r>
    </w:p>
  </w:comment>
  <w:comment w:id="32" w:author="Curtis McClane" w:date="2023-11-30T11:45:00Z" w:initials="CM">
    <w:p w14:paraId="135BEA24" w14:textId="7140FA75" w:rsidR="005576AF" w:rsidRDefault="005576AF" w:rsidP="002474B5">
      <w:pPr>
        <w:pStyle w:val="CommentText"/>
      </w:pPr>
      <w:r>
        <w:rPr>
          <w:rStyle w:val="CommentReference"/>
        </w:rPr>
        <w:annotationRef/>
      </w:r>
      <w:r>
        <w:t>Again, if you look at the instrument below, it does not clearly demonstrate where it is attempting to get at a core idea of equity. Also, this phrase of " re-negotiating a new normal' is assuming a lot things and needs to be carefully defined in such a way that it can be supported by the empirical results of the four subconstructs.</w:t>
      </w:r>
    </w:p>
  </w:comment>
  <w:comment w:id="33" w:author="William Summerville" w:date="2023-12-07T06:46:00Z" w:initials="WS">
    <w:p w14:paraId="60366064" w14:textId="77777777" w:rsidR="009E490E" w:rsidRDefault="009E490E" w:rsidP="00E2508D">
      <w:pPr>
        <w:pStyle w:val="CommentText"/>
      </w:pPr>
      <w:r>
        <w:rPr>
          <w:rStyle w:val="CommentReference"/>
        </w:rPr>
        <w:annotationRef/>
      </w:r>
      <w:r>
        <w:t xml:space="preserve">Dr. Reichard and Dr. Oliver can assist in this endeavor. The phrase "re-negotiating a new normal" solely focuses in on "behavioral empathy" from this particular empathy test that cannot be defined from the other areas of empathy be it emotional, cognitive, and/or intellectual. This will need to be fleshed out in the chapters too.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D5C5F" w15:done="0"/>
  <w15:commentEx w15:paraId="26AC4308" w15:paraIdParent="19DD5C5F" w15:done="0"/>
  <w15:commentEx w15:paraId="7C1887E4" w15:done="0"/>
  <w15:commentEx w15:paraId="1FE5361F" w15:paraIdParent="7C1887E4" w15:done="0"/>
  <w15:commentEx w15:paraId="2E59F771" w15:done="0"/>
  <w15:commentEx w15:paraId="60119556" w15:paraIdParent="2E59F771" w15:done="0"/>
  <w15:commentEx w15:paraId="681995D2" w15:done="0"/>
  <w15:commentEx w15:paraId="2584864F" w15:paraIdParent="681995D2" w15:done="0"/>
  <w15:commentEx w15:paraId="25832671" w15:paraIdParent="681995D2" w15:done="0"/>
  <w15:commentEx w15:paraId="49452E14" w15:done="0"/>
  <w15:commentEx w15:paraId="74663267" w15:paraIdParent="49452E14" w15:done="0"/>
  <w15:commentEx w15:paraId="6050BEA9" w15:done="0"/>
  <w15:commentEx w15:paraId="5BA8B65E" w15:paraIdParent="6050BEA9" w15:done="0"/>
  <w15:commentEx w15:paraId="3F7DAA7B" w15:done="0"/>
  <w15:commentEx w15:paraId="4AC72810" w15:paraIdParent="3F7DAA7B" w15:done="0"/>
  <w15:commentEx w15:paraId="1307893E" w15:done="0"/>
  <w15:commentEx w15:paraId="5EDF0BB4" w15:paraIdParent="1307893E" w15:done="0"/>
  <w15:commentEx w15:paraId="5D803C2A" w15:done="0"/>
  <w15:commentEx w15:paraId="08F18831" w15:done="0"/>
  <w15:commentEx w15:paraId="7F65BF3E" w15:paraIdParent="08F18831" w15:done="0"/>
  <w15:commentEx w15:paraId="135BEA24" w15:done="0"/>
  <w15:commentEx w15:paraId="60366064" w15:paraIdParent="135BE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24754A" w16cex:dateUtc="2023-11-30T16:26:00Z"/>
  <w16cex:commentExtensible w16cex:durableId="29A1EAD4" w16cex:dateUtc="2023-12-07T14:11:00Z"/>
  <w16cex:commentExtensible w16cex:durableId="2D7ACB19" w16cex:dateUtc="2023-11-30T16:26:00Z"/>
  <w16cex:commentExtensible w16cex:durableId="61FAD10A" w16cex:dateUtc="2023-12-07T14:12:00Z"/>
  <w16cex:commentExtensible w16cex:durableId="574D708D" w16cex:dateUtc="2023-11-30T16:27:00Z"/>
  <w16cex:commentExtensible w16cex:durableId="717D4977" w16cex:dateUtc="2023-12-07T14:13:00Z"/>
  <w16cex:commentExtensible w16cex:durableId="4A0B548F" w16cex:dateUtc="2023-11-30T16:29:00Z"/>
  <w16cex:commentExtensible w16cex:durableId="78ADF586" w16cex:dateUtc="2023-12-07T14:15:00Z"/>
  <w16cex:commentExtensible w16cex:durableId="27F199E1" w16cex:dateUtc="2023-12-07T14:57:00Z"/>
  <w16cex:commentExtensible w16cex:durableId="0EB46197" w16cex:dateUtc="2023-11-30T16:31:00Z"/>
  <w16cex:commentExtensible w16cex:durableId="2070156C" w16cex:dateUtc="2023-12-07T14:18:00Z"/>
  <w16cex:commentExtensible w16cex:durableId="35C16076" w16cex:dateUtc="2023-11-30T16:33:00Z"/>
  <w16cex:commentExtensible w16cex:durableId="3438AB2A" w16cex:dateUtc="2023-12-07T14:27:00Z"/>
  <w16cex:commentExtensible w16cex:durableId="02503ACA" w16cex:dateUtc="2023-11-30T16:35:00Z"/>
  <w16cex:commentExtensible w16cex:durableId="76A39728" w16cex:dateUtc="2023-12-07T14:29:00Z"/>
  <w16cex:commentExtensible w16cex:durableId="0D09F563" w16cex:dateUtc="2023-11-30T16:38:00Z"/>
  <w16cex:commentExtensible w16cex:durableId="48F9E4CD" w16cex:dateUtc="2023-12-07T14:34:00Z"/>
  <w16cex:commentExtensible w16cex:durableId="231BD0BE" w16cex:dateUtc="2023-11-28T07:14:00Z"/>
  <w16cex:commentExtensible w16cex:durableId="683639A3" w16cex:dateUtc="2023-11-30T16:41:00Z"/>
  <w16cex:commentExtensible w16cex:durableId="18A81D46" w16cex:dateUtc="2023-12-07T14:39:00Z"/>
  <w16cex:commentExtensible w16cex:durableId="5193E738" w16cex:dateUtc="2023-11-30T16:45:00Z"/>
  <w16cex:commentExtensible w16cex:durableId="3869DBDC" w16cex:dateUtc="2023-12-07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D5C5F" w16cid:durableId="3724754A"/>
  <w16cid:commentId w16cid:paraId="26AC4308" w16cid:durableId="29A1EAD4"/>
  <w16cid:commentId w16cid:paraId="7C1887E4" w16cid:durableId="2D7ACB19"/>
  <w16cid:commentId w16cid:paraId="1FE5361F" w16cid:durableId="61FAD10A"/>
  <w16cid:commentId w16cid:paraId="2E59F771" w16cid:durableId="574D708D"/>
  <w16cid:commentId w16cid:paraId="60119556" w16cid:durableId="717D4977"/>
  <w16cid:commentId w16cid:paraId="681995D2" w16cid:durableId="4A0B548F"/>
  <w16cid:commentId w16cid:paraId="2584864F" w16cid:durableId="78ADF586"/>
  <w16cid:commentId w16cid:paraId="25832671" w16cid:durableId="27F199E1"/>
  <w16cid:commentId w16cid:paraId="49452E14" w16cid:durableId="0EB46197"/>
  <w16cid:commentId w16cid:paraId="74663267" w16cid:durableId="2070156C"/>
  <w16cid:commentId w16cid:paraId="6050BEA9" w16cid:durableId="35C16076"/>
  <w16cid:commentId w16cid:paraId="5BA8B65E" w16cid:durableId="3438AB2A"/>
  <w16cid:commentId w16cid:paraId="3F7DAA7B" w16cid:durableId="02503ACA"/>
  <w16cid:commentId w16cid:paraId="4AC72810" w16cid:durableId="76A39728"/>
  <w16cid:commentId w16cid:paraId="1307893E" w16cid:durableId="0D09F563"/>
  <w16cid:commentId w16cid:paraId="5EDF0BB4" w16cid:durableId="48F9E4CD"/>
  <w16cid:commentId w16cid:paraId="5D803C2A" w16cid:durableId="231BD0BE"/>
  <w16cid:commentId w16cid:paraId="08F18831" w16cid:durableId="683639A3"/>
  <w16cid:commentId w16cid:paraId="7F65BF3E" w16cid:durableId="18A81D46"/>
  <w16cid:commentId w16cid:paraId="135BEA24" w16cid:durableId="5193E738"/>
  <w16cid:commentId w16cid:paraId="60366064" w16cid:durableId="3869DB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rson w15:author="William Summerville">
    <w15:presenceInfo w15:providerId="AD" w15:userId="S::william.summerville@cst.edu::2981e512-1403-4412-920a-cb8bde749c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SwsDA0NDQyNTGxMDBV0lEKTi0uzszPAykwrAUAhiv8NiwAAAA="/>
  </w:docVars>
  <w:rsids>
    <w:rsidRoot w:val="00971517"/>
    <w:rsid w:val="00050421"/>
    <w:rsid w:val="00093D2B"/>
    <w:rsid w:val="000B6406"/>
    <w:rsid w:val="000D3984"/>
    <w:rsid w:val="000E5171"/>
    <w:rsid w:val="000F4883"/>
    <w:rsid w:val="00103035"/>
    <w:rsid w:val="001409A3"/>
    <w:rsid w:val="001C1AE2"/>
    <w:rsid w:val="001C1DA7"/>
    <w:rsid w:val="001C49FE"/>
    <w:rsid w:val="001D2A22"/>
    <w:rsid w:val="001E78EB"/>
    <w:rsid w:val="001F6261"/>
    <w:rsid w:val="0021327D"/>
    <w:rsid w:val="002303E7"/>
    <w:rsid w:val="002568B0"/>
    <w:rsid w:val="002841C0"/>
    <w:rsid w:val="00303A9B"/>
    <w:rsid w:val="0032042E"/>
    <w:rsid w:val="003518D2"/>
    <w:rsid w:val="003F08B0"/>
    <w:rsid w:val="00407D80"/>
    <w:rsid w:val="00443E4F"/>
    <w:rsid w:val="004A028A"/>
    <w:rsid w:val="004A0F26"/>
    <w:rsid w:val="004E0660"/>
    <w:rsid w:val="005207FC"/>
    <w:rsid w:val="005576AF"/>
    <w:rsid w:val="005845B1"/>
    <w:rsid w:val="00586920"/>
    <w:rsid w:val="00625CBD"/>
    <w:rsid w:val="0063131C"/>
    <w:rsid w:val="00633B9C"/>
    <w:rsid w:val="00644F22"/>
    <w:rsid w:val="00656827"/>
    <w:rsid w:val="006849B2"/>
    <w:rsid w:val="006B3A25"/>
    <w:rsid w:val="006E6202"/>
    <w:rsid w:val="006F678B"/>
    <w:rsid w:val="0070467F"/>
    <w:rsid w:val="00761E99"/>
    <w:rsid w:val="00784992"/>
    <w:rsid w:val="00797BD5"/>
    <w:rsid w:val="00827CB5"/>
    <w:rsid w:val="008E0D27"/>
    <w:rsid w:val="008E7E94"/>
    <w:rsid w:val="00921F71"/>
    <w:rsid w:val="00971517"/>
    <w:rsid w:val="009A61C4"/>
    <w:rsid w:val="009C2820"/>
    <w:rsid w:val="009E490E"/>
    <w:rsid w:val="009F01CB"/>
    <w:rsid w:val="009F5C52"/>
    <w:rsid w:val="009F7780"/>
    <w:rsid w:val="00A032F1"/>
    <w:rsid w:val="00A0588B"/>
    <w:rsid w:val="00A1749A"/>
    <w:rsid w:val="00A31BD1"/>
    <w:rsid w:val="00A41E45"/>
    <w:rsid w:val="00A95EF4"/>
    <w:rsid w:val="00AC5877"/>
    <w:rsid w:val="00B06BD1"/>
    <w:rsid w:val="00B71FE8"/>
    <w:rsid w:val="00BA4D9E"/>
    <w:rsid w:val="00C324E9"/>
    <w:rsid w:val="00D168D9"/>
    <w:rsid w:val="00D25E25"/>
    <w:rsid w:val="00D77E86"/>
    <w:rsid w:val="00DA32AF"/>
    <w:rsid w:val="00DB09E5"/>
    <w:rsid w:val="00DB1C6F"/>
    <w:rsid w:val="00E21DFE"/>
    <w:rsid w:val="00E23A16"/>
    <w:rsid w:val="00F2088D"/>
    <w:rsid w:val="00F25B58"/>
    <w:rsid w:val="00F946B8"/>
    <w:rsid w:val="00F94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8C40"/>
  <w15:docId w15:val="{70FB0868-AC1E-453C-8D36-0EA94B7B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032F1"/>
    <w:pPr>
      <w:spacing w:line="240" w:lineRule="auto"/>
    </w:pPr>
  </w:style>
  <w:style w:type="table" w:styleId="TableGrid">
    <w:name w:val="Table Grid"/>
    <w:basedOn w:val="TableNormal"/>
    <w:uiPriority w:val="39"/>
    <w:rsid w:val="001030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68B0"/>
    <w:rPr>
      <w:sz w:val="16"/>
      <w:szCs w:val="16"/>
    </w:rPr>
  </w:style>
  <w:style w:type="paragraph" w:styleId="CommentText">
    <w:name w:val="annotation text"/>
    <w:basedOn w:val="Normal"/>
    <w:link w:val="CommentTextChar"/>
    <w:uiPriority w:val="99"/>
    <w:unhideWhenUsed/>
    <w:rsid w:val="002568B0"/>
    <w:pPr>
      <w:spacing w:line="240" w:lineRule="auto"/>
    </w:pPr>
    <w:rPr>
      <w:sz w:val="20"/>
      <w:szCs w:val="20"/>
    </w:rPr>
  </w:style>
  <w:style w:type="character" w:customStyle="1" w:styleId="CommentTextChar">
    <w:name w:val="Comment Text Char"/>
    <w:basedOn w:val="DefaultParagraphFont"/>
    <w:link w:val="CommentText"/>
    <w:uiPriority w:val="99"/>
    <w:rsid w:val="002568B0"/>
    <w:rPr>
      <w:sz w:val="20"/>
      <w:szCs w:val="20"/>
    </w:rPr>
  </w:style>
  <w:style w:type="paragraph" w:styleId="CommentSubject">
    <w:name w:val="annotation subject"/>
    <w:basedOn w:val="CommentText"/>
    <w:next w:val="CommentText"/>
    <w:link w:val="CommentSubjectChar"/>
    <w:uiPriority w:val="99"/>
    <w:semiHidden/>
    <w:unhideWhenUsed/>
    <w:rsid w:val="002568B0"/>
    <w:rPr>
      <w:b/>
      <w:bCs/>
    </w:rPr>
  </w:style>
  <w:style w:type="character" w:customStyle="1" w:styleId="CommentSubjectChar">
    <w:name w:val="Comment Subject Char"/>
    <w:basedOn w:val="CommentTextChar"/>
    <w:link w:val="CommentSubject"/>
    <w:uiPriority w:val="99"/>
    <w:semiHidden/>
    <w:rsid w:val="002568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71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Curtis McClane</dc:creator>
  <cp:lastModifiedBy>William Summerville</cp:lastModifiedBy>
  <cp:revision>2</cp:revision>
  <dcterms:created xsi:type="dcterms:W3CDTF">2023-12-07T15:00:00Z</dcterms:created>
  <dcterms:modified xsi:type="dcterms:W3CDTF">2023-12-07T15:00:00Z</dcterms:modified>
</cp:coreProperties>
</file>